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D61" w:rsidRPr="001F4FBC" w:rsidRDefault="00BC4C50">
      <w:pPr>
        <w:spacing w:line="360" w:lineRule="auto"/>
        <w:jc w:val="center"/>
        <w:rPr>
          <w:rFonts w:ascii="Times New Roman" w:eastAsia="Times New Roman" w:hAnsi="Times New Roman" w:cs="Times New Roman"/>
          <w:b/>
          <w:sz w:val="28"/>
          <w:szCs w:val="28"/>
        </w:rPr>
      </w:pPr>
      <w:r w:rsidRPr="001F4FBC">
        <w:rPr>
          <w:rFonts w:ascii="Times New Roman" w:eastAsia="Times New Roman" w:hAnsi="Times New Roman" w:cs="Times New Roman"/>
          <w:b/>
          <w:sz w:val="28"/>
          <w:szCs w:val="28"/>
        </w:rPr>
        <w:t>Chemistry of Platinum and Palladium Metal Complexes in Homogene</w:t>
      </w:r>
      <w:r w:rsidR="00983F56" w:rsidRPr="001F4FBC">
        <w:rPr>
          <w:rFonts w:ascii="Times New Roman" w:eastAsia="Times New Roman" w:hAnsi="Times New Roman" w:cs="Times New Roman"/>
          <w:b/>
          <w:sz w:val="28"/>
          <w:szCs w:val="28"/>
        </w:rPr>
        <w:t>ous and Heterogeneous Catalysis:</w:t>
      </w:r>
      <w:r w:rsidRPr="001F4FBC">
        <w:rPr>
          <w:rFonts w:ascii="Times New Roman" w:eastAsia="Times New Roman" w:hAnsi="Times New Roman" w:cs="Times New Roman"/>
          <w:b/>
          <w:sz w:val="28"/>
          <w:szCs w:val="28"/>
        </w:rPr>
        <w:t xml:space="preserve"> A Mini Review</w:t>
      </w:r>
    </w:p>
    <w:p w:rsidR="00E92D61" w:rsidRPr="001F4FBC" w:rsidRDefault="00676D36">
      <w:pPr>
        <w:spacing w:line="360" w:lineRule="auto"/>
        <w:rPr>
          <w:rFonts w:ascii="Times New Roman" w:eastAsia="Times New Roman" w:hAnsi="Times New Roman" w:cs="Times New Roman"/>
          <w:b/>
          <w:sz w:val="24"/>
        </w:rPr>
      </w:pPr>
      <w:r w:rsidRPr="001F4FBC">
        <w:rPr>
          <w:rFonts w:ascii="Times New Roman" w:eastAsia="Times New Roman" w:hAnsi="Times New Roman" w:cs="Times New Roman"/>
          <w:sz w:val="24"/>
        </w:rPr>
        <w:t xml:space="preserve">Mehrban </w:t>
      </w:r>
      <w:r w:rsidR="00BC4C50" w:rsidRPr="001F4FBC">
        <w:rPr>
          <w:rFonts w:ascii="Times New Roman" w:eastAsia="Times New Roman" w:hAnsi="Times New Roman" w:cs="Times New Roman"/>
          <w:sz w:val="24"/>
        </w:rPr>
        <w:t>Ashiq</w:t>
      </w:r>
      <w:r w:rsidR="00250475" w:rsidRPr="001F4FBC">
        <w:rPr>
          <w:rFonts w:ascii="Times New Roman" w:eastAsia="Times New Roman" w:hAnsi="Times New Roman" w:cs="Times New Roman"/>
          <w:sz w:val="24"/>
        </w:rPr>
        <w:t>*</w:t>
      </w:r>
      <w:r w:rsidR="008C2FBB" w:rsidRPr="001F4FBC">
        <w:rPr>
          <w:rFonts w:ascii="Times New Roman" w:eastAsia="Times New Roman" w:hAnsi="Times New Roman" w:cs="Times New Roman"/>
          <w:sz w:val="24"/>
        </w:rPr>
        <w:t>, Muhammad Danish, Muhammad Ali Mohsin, Sineen Bari, Fareeha Mukhtar</w:t>
      </w:r>
      <w:r w:rsidR="00226C6E" w:rsidRPr="001F4FBC">
        <w:rPr>
          <w:rFonts w:ascii="Times New Roman" w:eastAsia="Times New Roman" w:hAnsi="Times New Roman" w:cs="Times New Roman"/>
          <w:sz w:val="24"/>
        </w:rPr>
        <w:t xml:space="preserve"> </w:t>
      </w:r>
    </w:p>
    <w:p w:rsidR="00F603A3" w:rsidRPr="001F4FBC" w:rsidRDefault="00F603A3" w:rsidP="00F603A3">
      <w:pPr>
        <w:rPr>
          <w:rFonts w:ascii="Times New Roman" w:eastAsia="Times New Roman" w:hAnsi="Times New Roman" w:cs="Times New Roman"/>
          <w:sz w:val="24"/>
        </w:rPr>
      </w:pPr>
      <w:r w:rsidRPr="001F4FBC">
        <w:rPr>
          <w:rFonts w:ascii="Times New Roman" w:eastAsia="Times New Roman" w:hAnsi="Times New Roman" w:cs="Times New Roman"/>
          <w:sz w:val="24"/>
        </w:rPr>
        <w:t xml:space="preserve">Institute of chemical and biological sciences, department of chemistry, University of Gujrat, </w:t>
      </w:r>
      <w:r w:rsidR="004C0CCE" w:rsidRPr="001F4FBC">
        <w:rPr>
          <w:rFonts w:ascii="Times New Roman" w:eastAsia="Times New Roman" w:hAnsi="Times New Roman" w:cs="Times New Roman"/>
          <w:sz w:val="24"/>
        </w:rPr>
        <w:t>Hafiz H</w:t>
      </w:r>
      <w:r w:rsidRPr="001F4FBC">
        <w:rPr>
          <w:rFonts w:ascii="Times New Roman" w:eastAsia="Times New Roman" w:hAnsi="Times New Roman" w:cs="Times New Roman"/>
          <w:sz w:val="24"/>
        </w:rPr>
        <w:t xml:space="preserve">ayat campus, Gujrat 50700, Pakistan </w:t>
      </w:r>
    </w:p>
    <w:p w:rsidR="00DB1ED5" w:rsidRPr="001F4FBC" w:rsidRDefault="00DB1ED5">
      <w:pPr>
        <w:keepNext/>
        <w:spacing w:after="0" w:line="480" w:lineRule="auto"/>
        <w:rPr>
          <w:rFonts w:ascii="Times New Roman" w:eastAsia="Times New Roman" w:hAnsi="Times New Roman" w:cs="Times New Roman"/>
          <w:sz w:val="24"/>
          <w:szCs w:val="24"/>
        </w:rPr>
      </w:pPr>
    </w:p>
    <w:p w:rsidR="00E92D61" w:rsidRPr="001F4FBC" w:rsidRDefault="00BC4C50">
      <w:pPr>
        <w:keepNext/>
        <w:spacing w:after="0" w:line="480" w:lineRule="auto"/>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Abstract:</w:t>
      </w:r>
    </w:p>
    <w:p w:rsidR="00E92D61" w:rsidRPr="001F4FBC" w:rsidRDefault="00BC4C50">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Transition metal complexes of platinum and palladium are most widely used in catalysis.</w:t>
      </w:r>
      <w:r w:rsidR="0052744A"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 xml:space="preserve">Many synthetic reactions have been </w:t>
      </w:r>
      <w:r w:rsidR="00D9041F" w:rsidRPr="001F4FBC">
        <w:rPr>
          <w:rFonts w:ascii="Times New Roman" w:eastAsia="Times New Roman" w:hAnsi="Times New Roman" w:cs="Times New Roman"/>
          <w:sz w:val="24"/>
        </w:rPr>
        <w:t>carried out with such</w:t>
      </w:r>
      <w:r w:rsidRPr="001F4FBC">
        <w:rPr>
          <w:rFonts w:ascii="Times New Roman" w:eastAsia="Times New Roman" w:hAnsi="Times New Roman" w:cs="Times New Roman"/>
          <w:sz w:val="24"/>
        </w:rPr>
        <w:t xml:space="preserve"> complexes </w:t>
      </w:r>
      <w:r w:rsidR="00D9041F" w:rsidRPr="001F4FBC">
        <w:rPr>
          <w:rFonts w:ascii="Times New Roman" w:eastAsia="Times New Roman" w:hAnsi="Times New Roman" w:cs="Times New Roman"/>
          <w:sz w:val="24"/>
        </w:rPr>
        <w:t xml:space="preserve">(used as a catalyst) which have specifically polymer </w:t>
      </w:r>
      <w:proofErr w:type="spellStart"/>
      <w:r w:rsidR="00D9041F" w:rsidRPr="001F4FBC">
        <w:rPr>
          <w:rFonts w:ascii="Times New Roman" w:eastAsia="Times New Roman" w:hAnsi="Times New Roman" w:cs="Times New Roman"/>
          <w:sz w:val="24"/>
        </w:rPr>
        <w:t>ligands</w:t>
      </w:r>
      <w:proofErr w:type="spellEnd"/>
      <w:r w:rsidR="00D9041F" w:rsidRPr="001F4FBC">
        <w:rPr>
          <w:rFonts w:ascii="Times New Roman" w:eastAsia="Times New Roman" w:hAnsi="Times New Roman" w:cs="Times New Roman"/>
          <w:sz w:val="24"/>
        </w:rPr>
        <w:t>, through</w:t>
      </w:r>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hydrosilylation</w:t>
      </w:r>
      <w:proofErr w:type="spellEnd"/>
      <w:r w:rsidRPr="001F4FBC">
        <w:rPr>
          <w:rFonts w:ascii="Times New Roman" w:eastAsia="Times New Roman" w:hAnsi="Times New Roman" w:cs="Times New Roman"/>
          <w:sz w:val="24"/>
        </w:rPr>
        <w:t xml:space="preserve">, </w:t>
      </w:r>
      <w:proofErr w:type="spellStart"/>
      <w:r w:rsidR="00D9041F" w:rsidRPr="001F4FBC">
        <w:rPr>
          <w:rFonts w:ascii="Times New Roman" w:eastAsia="Times New Roman" w:hAnsi="Times New Roman" w:cs="Times New Roman"/>
          <w:sz w:val="24"/>
        </w:rPr>
        <w:t>acetoxylation</w:t>
      </w:r>
      <w:proofErr w:type="spellEnd"/>
      <w:r w:rsidR="00D9041F" w:rsidRPr="001F4FBC">
        <w:rPr>
          <w:rFonts w:ascii="Times New Roman" w:eastAsia="Times New Roman" w:hAnsi="Times New Roman" w:cs="Times New Roman"/>
          <w:sz w:val="24"/>
        </w:rPr>
        <w:t>, hydrogenation,</w:t>
      </w:r>
      <w:r w:rsidRPr="001F4FBC">
        <w:rPr>
          <w:rFonts w:ascii="Times New Roman" w:eastAsia="Times New Roman" w:hAnsi="Times New Roman" w:cs="Times New Roman"/>
          <w:sz w:val="24"/>
        </w:rPr>
        <w:t xml:space="preserve"> hydro-</w:t>
      </w:r>
      <w:proofErr w:type="spellStart"/>
      <w:r w:rsidRPr="001F4FBC">
        <w:rPr>
          <w:rFonts w:ascii="Times New Roman" w:eastAsia="Times New Roman" w:hAnsi="Times New Roman" w:cs="Times New Roman"/>
          <w:sz w:val="24"/>
        </w:rPr>
        <w:t>formylation</w:t>
      </w:r>
      <w:proofErr w:type="spellEnd"/>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oligo-merisation</w:t>
      </w:r>
      <w:proofErr w:type="spellEnd"/>
      <w:r w:rsidRPr="001F4FBC">
        <w:rPr>
          <w:rFonts w:ascii="Times New Roman" w:eastAsia="Times New Roman" w:hAnsi="Times New Roman" w:cs="Times New Roman"/>
          <w:sz w:val="24"/>
        </w:rPr>
        <w:t xml:space="preserve"> and </w:t>
      </w:r>
      <w:r w:rsidR="00327B37" w:rsidRPr="001F4FBC">
        <w:rPr>
          <w:rFonts w:ascii="Times New Roman" w:eastAsia="Times New Roman" w:hAnsi="Times New Roman" w:cs="Times New Roman"/>
          <w:sz w:val="24"/>
        </w:rPr>
        <w:t>polymerization</w:t>
      </w:r>
      <w:r w:rsidRPr="001F4FBC">
        <w:rPr>
          <w:rFonts w:ascii="Times New Roman" w:eastAsia="Times New Roman" w:hAnsi="Times New Roman" w:cs="Times New Roman"/>
          <w:sz w:val="24"/>
        </w:rPr>
        <w:t xml:space="preserve">. Almost many platinum and palladium catalysts are heterogeneous in nature i.e. the reaction taking place on a solid surface. Now from few </w:t>
      </w:r>
      <w:proofErr w:type="gramStart"/>
      <w:r w:rsidR="00327B37" w:rsidRPr="001F4FBC">
        <w:rPr>
          <w:rFonts w:ascii="Times New Roman" w:eastAsia="Times New Roman" w:hAnsi="Times New Roman" w:cs="Times New Roman"/>
          <w:sz w:val="24"/>
        </w:rPr>
        <w:t>years</w:t>
      </w:r>
      <w:proofErr w:type="gramEnd"/>
      <w:r w:rsidRPr="001F4FBC">
        <w:rPr>
          <w:rFonts w:ascii="Times New Roman" w:eastAsia="Times New Roman" w:hAnsi="Times New Roman" w:cs="Times New Roman"/>
          <w:sz w:val="24"/>
        </w:rPr>
        <w:t xml:space="preserve"> homogeneous catalysts which are completely soluble in the liquid phase reactant, has acknowledged </w:t>
      </w:r>
      <w:r w:rsidR="005450D6" w:rsidRPr="001F4FBC">
        <w:rPr>
          <w:rFonts w:ascii="Times New Roman" w:eastAsia="Times New Roman" w:hAnsi="Times New Roman" w:cs="Times New Roman"/>
          <w:sz w:val="24"/>
        </w:rPr>
        <w:t>too much attention, yet having small</w:t>
      </w:r>
      <w:r w:rsidRPr="001F4FBC">
        <w:rPr>
          <w:rFonts w:ascii="Times New Roman" w:eastAsia="Times New Roman" w:hAnsi="Times New Roman" w:cs="Times New Roman"/>
          <w:sz w:val="24"/>
        </w:rPr>
        <w:t xml:space="preserve"> industrial</w:t>
      </w:r>
      <w:r w:rsidR="005450D6" w:rsidRPr="001F4FBC">
        <w:rPr>
          <w:rFonts w:ascii="Times New Roman" w:eastAsia="Times New Roman" w:hAnsi="Times New Roman" w:cs="Times New Roman"/>
          <w:sz w:val="24"/>
        </w:rPr>
        <w:t xml:space="preserve"> applications, mainly due to</w:t>
      </w:r>
      <w:r w:rsidRPr="001F4FBC">
        <w:rPr>
          <w:rFonts w:ascii="Times New Roman" w:eastAsia="Times New Roman" w:hAnsi="Times New Roman" w:cs="Times New Roman"/>
          <w:sz w:val="24"/>
        </w:rPr>
        <w:t xml:space="preserve"> the striving of platinum and palladium complexes separation from the catalytic products. More recently a transitional type of plat</w:t>
      </w:r>
      <w:r w:rsidR="005450D6" w:rsidRPr="001F4FBC">
        <w:rPr>
          <w:rFonts w:ascii="Times New Roman" w:eastAsia="Times New Roman" w:hAnsi="Times New Roman" w:cs="Times New Roman"/>
          <w:sz w:val="24"/>
        </w:rPr>
        <w:t>inum and palladium catalysts have been synthesized through attachment of the activated</w:t>
      </w:r>
      <w:r w:rsidRPr="001F4FBC">
        <w:rPr>
          <w:rFonts w:ascii="Times New Roman" w:eastAsia="Times New Roman" w:hAnsi="Times New Roman" w:cs="Times New Roman"/>
          <w:sz w:val="24"/>
        </w:rPr>
        <w:t xml:space="preserve"> transition metal complexes </w:t>
      </w:r>
      <w:r w:rsidR="005450D6" w:rsidRPr="001F4FBC">
        <w:rPr>
          <w:rFonts w:ascii="Times New Roman" w:eastAsia="Times New Roman" w:hAnsi="Times New Roman" w:cs="Times New Roman"/>
          <w:sz w:val="24"/>
        </w:rPr>
        <w:t xml:space="preserve">on the surface of </w:t>
      </w:r>
      <w:r w:rsidR="002346BA" w:rsidRPr="001F4FBC">
        <w:rPr>
          <w:rFonts w:ascii="Times New Roman" w:eastAsia="Times New Roman" w:hAnsi="Times New Roman" w:cs="Times New Roman"/>
          <w:sz w:val="24"/>
        </w:rPr>
        <w:t>polymer support</w:t>
      </w:r>
      <w:r w:rsidR="005450D6" w:rsidRPr="001F4FBC">
        <w:rPr>
          <w:rFonts w:ascii="Times New Roman" w:eastAsia="Times New Roman" w:hAnsi="Times New Roman" w:cs="Times New Roman"/>
          <w:sz w:val="24"/>
        </w:rPr>
        <w:t xml:space="preserve"> </w:t>
      </w:r>
      <w:proofErr w:type="gramStart"/>
      <w:r w:rsidR="005450D6" w:rsidRPr="001F4FBC">
        <w:rPr>
          <w:rFonts w:ascii="Times New Roman" w:eastAsia="Times New Roman" w:hAnsi="Times New Roman" w:cs="Times New Roman"/>
          <w:sz w:val="24"/>
        </w:rPr>
        <w:t>particularly</w:t>
      </w:r>
      <w:proofErr w:type="gramEnd"/>
      <w:r w:rsidR="005450D6" w:rsidRPr="001F4FBC">
        <w:rPr>
          <w:rFonts w:ascii="Times New Roman" w:eastAsia="Times New Roman" w:hAnsi="Times New Roman" w:cs="Times New Roman"/>
          <w:sz w:val="24"/>
        </w:rPr>
        <w:t xml:space="preserve"> insoluble</w:t>
      </w:r>
      <w:r w:rsidR="002346BA" w:rsidRPr="001F4FBC">
        <w:rPr>
          <w:rFonts w:ascii="Times New Roman" w:eastAsia="Times New Roman" w:hAnsi="Times New Roman" w:cs="Times New Roman"/>
          <w:sz w:val="24"/>
        </w:rPr>
        <w:t xml:space="preserve"> which</w:t>
      </w:r>
      <w:r w:rsidRPr="001F4FBC">
        <w:rPr>
          <w:rFonts w:ascii="Times New Roman" w:eastAsia="Times New Roman" w:hAnsi="Times New Roman" w:cs="Times New Roman"/>
          <w:sz w:val="24"/>
        </w:rPr>
        <w:t xml:space="preserve"> has been esta</w:t>
      </w:r>
      <w:r w:rsidR="002346BA" w:rsidRPr="001F4FBC">
        <w:rPr>
          <w:rFonts w:ascii="Times New Roman" w:eastAsia="Times New Roman" w:hAnsi="Times New Roman" w:cs="Times New Roman"/>
          <w:sz w:val="24"/>
        </w:rPr>
        <w:t xml:space="preserve">blish to offer  encouraging new </w:t>
      </w:r>
      <w:r w:rsidRPr="001F4FBC">
        <w:rPr>
          <w:rFonts w:ascii="Times New Roman" w:eastAsia="Times New Roman" w:hAnsi="Times New Roman" w:cs="Times New Roman"/>
          <w:sz w:val="24"/>
        </w:rPr>
        <w:t xml:space="preserve">collection of catalysts for effective </w:t>
      </w:r>
      <w:r w:rsidR="006D56E7" w:rsidRPr="001F4FBC">
        <w:rPr>
          <w:rFonts w:ascii="Times New Roman" w:eastAsia="Times New Roman" w:hAnsi="Times New Roman" w:cs="Times New Roman"/>
          <w:sz w:val="24"/>
        </w:rPr>
        <w:t xml:space="preserve">research on synthesis. Many of </w:t>
      </w:r>
      <w:r w:rsidR="0099156E" w:rsidRPr="001F4FBC">
        <w:rPr>
          <w:rFonts w:ascii="Times New Roman" w:eastAsia="Times New Roman" w:hAnsi="Times New Roman" w:cs="Times New Roman"/>
          <w:sz w:val="24"/>
        </w:rPr>
        <w:t>such</w:t>
      </w:r>
      <w:r w:rsidRPr="001F4FBC">
        <w:rPr>
          <w:rFonts w:ascii="Times New Roman" w:eastAsia="Times New Roman" w:hAnsi="Times New Roman" w:cs="Times New Roman"/>
          <w:sz w:val="24"/>
        </w:rPr>
        <w:t xml:space="preserve"> complexes will be based on the </w:t>
      </w:r>
      <w:r w:rsidR="004C705A" w:rsidRPr="001F4FBC">
        <w:rPr>
          <w:rFonts w:ascii="Times New Roman" w:eastAsia="Times New Roman" w:hAnsi="Times New Roman" w:cs="Times New Roman"/>
          <w:sz w:val="24"/>
        </w:rPr>
        <w:t xml:space="preserve">palladium and </w:t>
      </w:r>
      <w:r w:rsidRPr="001F4FBC">
        <w:rPr>
          <w:rFonts w:ascii="Times New Roman" w:eastAsia="Times New Roman" w:hAnsi="Times New Roman" w:cs="Times New Roman"/>
          <w:sz w:val="24"/>
        </w:rPr>
        <w:t>platinum</w:t>
      </w:r>
      <w:r w:rsidR="007B6483" w:rsidRPr="001F4FBC">
        <w:rPr>
          <w:rFonts w:ascii="Times New Roman" w:eastAsia="Times New Roman" w:hAnsi="Times New Roman" w:cs="Times New Roman"/>
          <w:sz w:val="24"/>
        </w:rPr>
        <w:t xml:space="preserve"> metals</w:t>
      </w:r>
      <w:r w:rsidR="004C705A" w:rsidRPr="001F4FBC">
        <w:rPr>
          <w:rFonts w:ascii="Times New Roman" w:eastAsia="Times New Roman" w:hAnsi="Times New Roman" w:cs="Times New Roman"/>
          <w:sz w:val="24"/>
        </w:rPr>
        <w:t xml:space="preserve"> group</w:t>
      </w:r>
      <w:r w:rsidR="000454A3" w:rsidRPr="001F4FBC">
        <w:rPr>
          <w:rFonts w:ascii="Times New Roman" w:eastAsia="Times New Roman" w:hAnsi="Times New Roman" w:cs="Times New Roman"/>
          <w:sz w:val="24"/>
        </w:rPr>
        <w:t xml:space="preserve">. The </w:t>
      </w:r>
      <w:r w:rsidRPr="001F4FBC">
        <w:rPr>
          <w:rFonts w:ascii="Times New Roman" w:eastAsia="Times New Roman" w:hAnsi="Times New Roman" w:cs="Times New Roman"/>
          <w:sz w:val="24"/>
        </w:rPr>
        <w:t>major objective of this review is to inaugurate the relationship among the reactivity’s of homogeneous platinum and palladium complexes and heterogeneous complexes of these metals (those bonded to the surface of metals).</w:t>
      </w:r>
    </w:p>
    <w:p w:rsidR="0082519C" w:rsidRPr="001F4FBC" w:rsidRDefault="0082519C">
      <w:pPr>
        <w:spacing w:after="0" w:line="360" w:lineRule="auto"/>
        <w:rPr>
          <w:rFonts w:ascii="Times New Roman" w:eastAsia="Times New Roman" w:hAnsi="Times New Roman" w:cs="Times New Roman"/>
          <w:bCs/>
          <w:sz w:val="24"/>
          <w:szCs w:val="24"/>
        </w:rPr>
      </w:pPr>
    </w:p>
    <w:p w:rsidR="008059E8" w:rsidRPr="001F4FBC" w:rsidRDefault="00093BA0">
      <w:pPr>
        <w:spacing w:after="0" w:line="360" w:lineRule="auto"/>
        <w:rPr>
          <w:rFonts w:ascii="Times New Roman" w:eastAsia="Times New Roman" w:hAnsi="Times New Roman" w:cs="Times New Roman"/>
          <w:bCs/>
          <w:sz w:val="24"/>
          <w:szCs w:val="24"/>
        </w:rPr>
      </w:pPr>
      <w:r w:rsidRPr="001F4FBC">
        <w:rPr>
          <w:rFonts w:ascii="Times New Roman" w:eastAsia="Times New Roman" w:hAnsi="Times New Roman" w:cs="Times New Roman"/>
          <w:b/>
          <w:sz w:val="24"/>
          <w:szCs w:val="24"/>
        </w:rPr>
        <w:t xml:space="preserve">Corresponding </w:t>
      </w:r>
      <w:proofErr w:type="spellStart"/>
      <w:r w:rsidRPr="001F4FBC">
        <w:rPr>
          <w:rFonts w:ascii="Times New Roman" w:eastAsia="Times New Roman" w:hAnsi="Times New Roman" w:cs="Times New Roman"/>
          <w:b/>
          <w:sz w:val="24"/>
          <w:szCs w:val="24"/>
        </w:rPr>
        <w:t>auther</w:t>
      </w:r>
      <w:proofErr w:type="spellEnd"/>
      <w:r w:rsidRPr="001F4FBC">
        <w:rPr>
          <w:rFonts w:ascii="Times New Roman" w:eastAsia="Times New Roman" w:hAnsi="Times New Roman" w:cs="Times New Roman"/>
          <w:b/>
          <w:sz w:val="24"/>
          <w:szCs w:val="24"/>
        </w:rPr>
        <w:t>:</w:t>
      </w:r>
      <w:r w:rsidRPr="001F4FBC">
        <w:rPr>
          <w:rFonts w:ascii="Times New Roman" w:eastAsia="Times New Roman" w:hAnsi="Times New Roman" w:cs="Times New Roman"/>
          <w:bCs/>
          <w:sz w:val="24"/>
          <w:szCs w:val="24"/>
        </w:rPr>
        <w:t xml:space="preserve"> Mehrban Ashiq (mehrban86@gmail.com)</w:t>
      </w:r>
    </w:p>
    <w:p w:rsidR="00093BA0" w:rsidRPr="001F4FBC" w:rsidRDefault="00093BA0">
      <w:pPr>
        <w:spacing w:after="0" w:line="360" w:lineRule="auto"/>
        <w:rPr>
          <w:rFonts w:ascii="Times New Roman" w:eastAsia="Times New Roman" w:hAnsi="Times New Roman" w:cs="Times New Roman"/>
          <w:b/>
          <w:sz w:val="24"/>
          <w:szCs w:val="24"/>
        </w:rPr>
      </w:pPr>
    </w:p>
    <w:p w:rsidR="00BD16DA" w:rsidRPr="001F4FBC" w:rsidRDefault="00AE77E6">
      <w:pPr>
        <w:spacing w:after="0" w:line="360" w:lineRule="auto"/>
        <w:rPr>
          <w:rFonts w:ascii="Times New Roman" w:eastAsia="Times New Roman" w:hAnsi="Times New Roman" w:cs="Times New Roman"/>
          <w:sz w:val="24"/>
          <w:szCs w:val="24"/>
        </w:rPr>
      </w:pPr>
      <w:r w:rsidRPr="001F4FBC">
        <w:rPr>
          <w:rFonts w:ascii="Times New Roman" w:eastAsia="Times New Roman" w:hAnsi="Times New Roman" w:cs="Times New Roman"/>
          <w:b/>
          <w:sz w:val="24"/>
          <w:szCs w:val="24"/>
        </w:rPr>
        <w:t>Keywords</w:t>
      </w:r>
      <w:r w:rsidR="00590124" w:rsidRPr="001F4FBC">
        <w:rPr>
          <w:rFonts w:ascii="Times New Roman" w:eastAsia="Times New Roman" w:hAnsi="Times New Roman" w:cs="Times New Roman"/>
          <w:b/>
          <w:sz w:val="24"/>
          <w:szCs w:val="24"/>
        </w:rPr>
        <w:t>:</w:t>
      </w:r>
      <w:r w:rsidR="00590124" w:rsidRPr="001F4FBC">
        <w:rPr>
          <w:rFonts w:ascii="Times New Roman" w:eastAsia="Times New Roman" w:hAnsi="Times New Roman" w:cs="Times New Roman"/>
          <w:b/>
          <w:sz w:val="28"/>
        </w:rPr>
        <w:t xml:space="preserve">  </w:t>
      </w:r>
      <w:r w:rsidR="00590124" w:rsidRPr="001F4FBC">
        <w:rPr>
          <w:rFonts w:ascii="Times New Roman" w:eastAsia="Times New Roman" w:hAnsi="Times New Roman" w:cs="Times New Roman"/>
          <w:sz w:val="24"/>
          <w:szCs w:val="24"/>
        </w:rPr>
        <w:t>complexes, homogeneous, heterogeneous, Palladium, platinum, catalyst</w:t>
      </w:r>
    </w:p>
    <w:p w:rsidR="008059E8" w:rsidRPr="001F4FBC" w:rsidRDefault="008059E8">
      <w:pPr>
        <w:spacing w:after="0" w:line="360" w:lineRule="auto"/>
        <w:rPr>
          <w:rFonts w:ascii="Times New Roman" w:eastAsia="Times New Roman" w:hAnsi="Times New Roman" w:cs="Times New Roman"/>
          <w:b/>
          <w:sz w:val="28"/>
        </w:rPr>
      </w:pPr>
    </w:p>
    <w:p w:rsidR="00421234" w:rsidRPr="001F4FBC" w:rsidRDefault="00421234">
      <w:pPr>
        <w:spacing w:after="0" w:line="360" w:lineRule="auto"/>
        <w:rPr>
          <w:rFonts w:ascii="Times New Roman" w:eastAsia="Times New Roman" w:hAnsi="Times New Roman" w:cs="Times New Roman"/>
          <w:b/>
          <w:sz w:val="24"/>
          <w:szCs w:val="24"/>
        </w:rPr>
      </w:pPr>
    </w:p>
    <w:p w:rsidR="00421234" w:rsidRPr="001F4FBC" w:rsidRDefault="00421234">
      <w:pPr>
        <w:spacing w:after="0" w:line="360" w:lineRule="auto"/>
        <w:rPr>
          <w:rFonts w:ascii="Times New Roman" w:eastAsia="Times New Roman" w:hAnsi="Times New Roman" w:cs="Times New Roman"/>
          <w:b/>
          <w:sz w:val="24"/>
          <w:szCs w:val="24"/>
        </w:rPr>
      </w:pPr>
    </w:p>
    <w:p w:rsidR="00421234" w:rsidRPr="001F4FBC" w:rsidRDefault="00421234">
      <w:pPr>
        <w:spacing w:after="0" w:line="360" w:lineRule="auto"/>
        <w:rPr>
          <w:rFonts w:ascii="Times New Roman" w:eastAsia="Times New Roman" w:hAnsi="Times New Roman" w:cs="Times New Roman"/>
          <w:b/>
          <w:sz w:val="24"/>
          <w:szCs w:val="24"/>
        </w:rPr>
      </w:pPr>
    </w:p>
    <w:p w:rsidR="00421234" w:rsidRPr="001F4FBC" w:rsidRDefault="00421234">
      <w:pPr>
        <w:spacing w:after="0" w:line="360" w:lineRule="auto"/>
        <w:rPr>
          <w:rFonts w:ascii="Times New Roman" w:eastAsia="Times New Roman" w:hAnsi="Times New Roman" w:cs="Times New Roman"/>
          <w:b/>
          <w:sz w:val="24"/>
          <w:szCs w:val="24"/>
        </w:rPr>
      </w:pPr>
    </w:p>
    <w:p w:rsidR="00E92D61" w:rsidRPr="001F4FBC" w:rsidRDefault="00BC4C50">
      <w:pPr>
        <w:spacing w:after="0"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Introduction:</w:t>
      </w:r>
    </w:p>
    <w:p w:rsidR="00E92D61" w:rsidRPr="001F4FBC" w:rsidRDefault="00BC4C50" w:rsidP="00F617ED">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Metal complexes or coordination compounds are </w:t>
      </w:r>
      <w:r w:rsidR="007B6821" w:rsidRPr="001F4FBC">
        <w:rPr>
          <w:rFonts w:ascii="Times New Roman" w:eastAsia="Times New Roman" w:hAnsi="Times New Roman" w:cs="Times New Roman"/>
          <w:sz w:val="24"/>
        </w:rPr>
        <w:t xml:space="preserve">the structures </w:t>
      </w:r>
      <w:r w:rsidRPr="001F4FBC">
        <w:rPr>
          <w:rFonts w:ascii="Times New Roman" w:eastAsia="Times New Roman" w:hAnsi="Times New Roman" w:cs="Times New Roman"/>
          <w:sz w:val="24"/>
        </w:rPr>
        <w:t xml:space="preserve">made up of a central </w:t>
      </w:r>
      <w:r w:rsidR="007B6821" w:rsidRPr="001F4FBC">
        <w:rPr>
          <w:rFonts w:ascii="Times New Roman" w:eastAsia="Times New Roman" w:hAnsi="Times New Roman" w:cs="Times New Roman"/>
          <w:sz w:val="24"/>
        </w:rPr>
        <w:t xml:space="preserve">transition </w:t>
      </w:r>
      <w:r w:rsidRPr="001F4FBC">
        <w:rPr>
          <w:rFonts w:ascii="Times New Roman" w:eastAsia="Times New Roman" w:hAnsi="Times New Roman" w:cs="Times New Roman"/>
          <w:sz w:val="24"/>
        </w:rPr>
        <w:t xml:space="preserve">metal atom </w:t>
      </w:r>
      <w:r w:rsidR="007B6821" w:rsidRPr="001F4FBC">
        <w:rPr>
          <w:rFonts w:ascii="Times New Roman" w:eastAsia="Times New Roman" w:hAnsi="Times New Roman" w:cs="Times New Roman"/>
          <w:sz w:val="24"/>
        </w:rPr>
        <w:t xml:space="preserve">attached </w:t>
      </w:r>
      <w:r w:rsidRPr="001F4FBC">
        <w:rPr>
          <w:rFonts w:ascii="Times New Roman" w:eastAsia="Times New Roman" w:hAnsi="Times New Roman" w:cs="Times New Roman"/>
          <w:sz w:val="24"/>
        </w:rPr>
        <w:t xml:space="preserve">to the surrounding </w:t>
      </w:r>
      <w:r w:rsidR="007B6821" w:rsidRPr="001F4FBC">
        <w:rPr>
          <w:rFonts w:ascii="Times New Roman" w:eastAsia="Times New Roman" w:hAnsi="Times New Roman" w:cs="Times New Roman"/>
          <w:sz w:val="24"/>
        </w:rPr>
        <w:t xml:space="preserve">array of anions or </w:t>
      </w:r>
      <w:r w:rsidRPr="001F4FBC">
        <w:rPr>
          <w:rFonts w:ascii="Times New Roman" w:eastAsia="Times New Roman" w:hAnsi="Times New Roman" w:cs="Times New Roman"/>
          <w:sz w:val="24"/>
        </w:rPr>
        <w:t>molecules (</w:t>
      </w:r>
      <w:proofErr w:type="spellStart"/>
      <w:r w:rsidRPr="001F4FBC">
        <w:rPr>
          <w:rFonts w:ascii="Times New Roman" w:eastAsia="Times New Roman" w:hAnsi="Times New Roman" w:cs="Times New Roman"/>
          <w:sz w:val="24"/>
        </w:rPr>
        <w:t>ligands</w:t>
      </w:r>
      <w:proofErr w:type="spellEnd"/>
      <w:r w:rsidRPr="001F4FBC">
        <w:rPr>
          <w:rFonts w:ascii="Times New Roman" w:eastAsia="Times New Roman" w:hAnsi="Times New Roman" w:cs="Times New Roman"/>
          <w:sz w:val="24"/>
        </w:rPr>
        <w:t xml:space="preserve">). Transition metal complexes have wide applications in catalysis, materials synthesis, biological </w:t>
      </w:r>
      <w:r w:rsidR="00350E04" w:rsidRPr="001F4FBC">
        <w:rPr>
          <w:rFonts w:ascii="Times New Roman" w:eastAsia="Times New Roman" w:hAnsi="Times New Roman" w:cs="Times New Roman"/>
          <w:sz w:val="24"/>
        </w:rPr>
        <w:t xml:space="preserve">systems and photochemistry [1]. </w:t>
      </w:r>
      <w:r w:rsidRPr="001F4FBC">
        <w:rPr>
          <w:rFonts w:ascii="Times New Roman" w:eastAsia="Times New Roman" w:hAnsi="Times New Roman" w:cs="Times New Roman"/>
          <w:sz w:val="24"/>
        </w:rPr>
        <w:t>Platinum (II) and Palladium (II)</w:t>
      </w:r>
      <w:r w:rsidR="00350E04" w:rsidRPr="001F4FBC">
        <w:rPr>
          <w:rFonts w:ascii="Times New Roman" w:eastAsia="Times New Roman" w:hAnsi="Times New Roman" w:cs="Times New Roman"/>
          <w:sz w:val="24"/>
        </w:rPr>
        <w:t xml:space="preserve"> metal</w:t>
      </w:r>
      <w:r w:rsidRPr="001F4FBC">
        <w:rPr>
          <w:rFonts w:ascii="Times New Roman" w:eastAsia="Times New Roman" w:hAnsi="Times New Roman" w:cs="Times New Roman"/>
          <w:sz w:val="24"/>
        </w:rPr>
        <w:t xml:space="preserve"> complexes</w:t>
      </w:r>
      <w:r w:rsidR="00350E04" w:rsidRPr="001F4FBC">
        <w:rPr>
          <w:rFonts w:ascii="Times New Roman" w:eastAsia="Times New Roman" w:hAnsi="Times New Roman" w:cs="Times New Roman"/>
          <w:sz w:val="24"/>
        </w:rPr>
        <w:t xml:space="preserve"> study was greatly</w:t>
      </w:r>
      <w:r w:rsidRPr="001F4FBC">
        <w:rPr>
          <w:rFonts w:ascii="Times New Roman" w:eastAsia="Times New Roman" w:hAnsi="Times New Roman" w:cs="Times New Roman"/>
          <w:sz w:val="24"/>
        </w:rPr>
        <w:t xml:space="preserve"> enhanced </w:t>
      </w:r>
      <w:r w:rsidR="00350E04" w:rsidRPr="001F4FBC">
        <w:rPr>
          <w:rFonts w:ascii="Times New Roman" w:eastAsia="Times New Roman" w:hAnsi="Times New Roman" w:cs="Times New Roman"/>
          <w:sz w:val="24"/>
        </w:rPr>
        <w:t xml:space="preserve">when it was discovered that they have </w:t>
      </w:r>
      <w:r w:rsidR="00772EB9" w:rsidRPr="001F4FBC">
        <w:rPr>
          <w:rFonts w:ascii="Times New Roman" w:eastAsia="Times New Roman" w:hAnsi="Times New Roman" w:cs="Times New Roman"/>
          <w:sz w:val="24"/>
        </w:rPr>
        <w:t xml:space="preserve">good </w:t>
      </w:r>
      <w:r w:rsidR="00350E04" w:rsidRPr="001F4FBC">
        <w:rPr>
          <w:rFonts w:ascii="Times New Roman" w:eastAsia="Times New Roman" w:hAnsi="Times New Roman" w:cs="Times New Roman"/>
          <w:sz w:val="24"/>
        </w:rPr>
        <w:t>cataly</w:t>
      </w:r>
      <w:r w:rsidRPr="001F4FBC">
        <w:rPr>
          <w:rFonts w:ascii="Times New Roman" w:eastAsia="Times New Roman" w:hAnsi="Times New Roman" w:cs="Times New Roman"/>
          <w:sz w:val="24"/>
        </w:rPr>
        <w:t>t</w:t>
      </w:r>
      <w:r w:rsidR="00350E04" w:rsidRPr="001F4FBC">
        <w:rPr>
          <w:rFonts w:ascii="Times New Roman" w:eastAsia="Times New Roman" w:hAnsi="Times New Roman" w:cs="Times New Roman"/>
          <w:sz w:val="24"/>
        </w:rPr>
        <w:t>ic activity</w:t>
      </w:r>
      <w:r w:rsidRPr="001F4FBC">
        <w:rPr>
          <w:rFonts w:ascii="Times New Roman" w:eastAsia="Times New Roman" w:hAnsi="Times New Roman" w:cs="Times New Roman"/>
          <w:sz w:val="24"/>
        </w:rPr>
        <w:t xml:space="preserve"> and antitumor </w:t>
      </w:r>
      <w:r w:rsidR="00B1298F" w:rsidRPr="001F4FBC">
        <w:rPr>
          <w:rFonts w:ascii="Times New Roman" w:eastAsia="Times New Roman" w:hAnsi="Times New Roman" w:cs="Times New Roman"/>
          <w:sz w:val="24"/>
        </w:rPr>
        <w:t>chemotherapeutic</w:t>
      </w:r>
      <w:bookmarkStart w:id="0" w:name="_GoBack"/>
      <w:bookmarkEnd w:id="0"/>
      <w:r w:rsidR="00772EB9" w:rsidRPr="001F4FBC">
        <w:rPr>
          <w:rFonts w:ascii="Times New Roman" w:eastAsia="Times New Roman" w:hAnsi="Times New Roman" w:cs="Times New Roman"/>
          <w:sz w:val="24"/>
        </w:rPr>
        <w:t xml:space="preserve"> properties</w:t>
      </w:r>
      <w:r w:rsidR="007B51DB" w:rsidRPr="001F4FBC">
        <w:rPr>
          <w:rFonts w:ascii="Times New Roman" w:eastAsia="Times New Roman" w:hAnsi="Times New Roman" w:cs="Times New Roman"/>
          <w:sz w:val="24"/>
        </w:rPr>
        <w:t>. Many efforts have been made to synthesize new Platinum (II) and Palladium (II) complexes which express greater catalytic activity, after knowing the antitumor as well as catalytic activities of</w:t>
      </w:r>
      <w:r w:rsidR="00D657AC" w:rsidRPr="001F4FBC">
        <w:rPr>
          <w:rFonts w:ascii="Times New Roman" w:eastAsia="Times New Roman" w:hAnsi="Times New Roman" w:cs="Times New Roman"/>
          <w:sz w:val="24"/>
        </w:rPr>
        <w:t xml:space="preserve"> </w:t>
      </w:r>
      <w:proofErr w:type="spellStart"/>
      <w:r w:rsidR="007B51DB" w:rsidRPr="001F4FBC">
        <w:rPr>
          <w:rFonts w:ascii="Times New Roman" w:eastAsia="Times New Roman" w:hAnsi="Times New Roman" w:cs="Times New Roman"/>
          <w:i/>
          <w:sz w:val="24"/>
        </w:rPr>
        <w:t>C</w:t>
      </w:r>
      <w:r w:rsidRPr="001F4FBC">
        <w:rPr>
          <w:rFonts w:ascii="Times New Roman" w:eastAsia="Times New Roman" w:hAnsi="Times New Roman" w:cs="Times New Roman"/>
          <w:i/>
          <w:sz w:val="24"/>
        </w:rPr>
        <w:t>is</w:t>
      </w:r>
      <w:r w:rsidRPr="001F4FBC">
        <w:rPr>
          <w:rFonts w:ascii="Times New Roman" w:eastAsia="Times New Roman" w:hAnsi="Times New Roman" w:cs="Times New Roman"/>
          <w:sz w:val="24"/>
        </w:rPr>
        <w:t>-</w:t>
      </w:r>
      <w:r w:rsidR="00D41EC8" w:rsidRPr="001F4FBC">
        <w:rPr>
          <w:rFonts w:ascii="Times New Roman" w:eastAsia="Times New Roman" w:hAnsi="Times New Roman" w:cs="Times New Roman"/>
          <w:sz w:val="24"/>
        </w:rPr>
        <w:t>ichlorodiammine</w:t>
      </w:r>
      <w:proofErr w:type="spellEnd"/>
      <w:r w:rsidR="00D41EC8" w:rsidRPr="001F4FBC">
        <w:rPr>
          <w:rFonts w:ascii="Times New Roman" w:eastAsia="Times New Roman" w:hAnsi="Times New Roman" w:cs="Times New Roman"/>
          <w:sz w:val="24"/>
        </w:rPr>
        <w:t xml:space="preserve"> P</w:t>
      </w:r>
      <w:r w:rsidR="007B51DB" w:rsidRPr="001F4FBC">
        <w:rPr>
          <w:rFonts w:ascii="Times New Roman" w:eastAsia="Times New Roman" w:hAnsi="Times New Roman" w:cs="Times New Roman"/>
          <w:sz w:val="24"/>
        </w:rPr>
        <w:t>latinum (II)</w:t>
      </w:r>
      <w:r w:rsidR="00300E3F" w:rsidRPr="001F4FBC">
        <w:rPr>
          <w:rFonts w:ascii="Times New Roman" w:eastAsia="Times New Roman" w:hAnsi="Times New Roman" w:cs="Times New Roman"/>
          <w:sz w:val="24"/>
        </w:rPr>
        <w:t xml:space="preserve"> [2-</w:t>
      </w:r>
      <w:r w:rsidRPr="001F4FBC">
        <w:rPr>
          <w:rFonts w:ascii="Times New Roman" w:eastAsia="Times New Roman" w:hAnsi="Times New Roman" w:cs="Times New Roman"/>
          <w:sz w:val="24"/>
        </w:rPr>
        <w:t>4]. The coordination</w:t>
      </w:r>
      <w:r w:rsidR="00AD7187" w:rsidRPr="001F4FBC">
        <w:rPr>
          <w:rFonts w:ascii="Times New Roman" w:eastAsia="Times New Roman" w:hAnsi="Times New Roman" w:cs="Times New Roman"/>
          <w:sz w:val="24"/>
        </w:rPr>
        <w:t xml:space="preserve"> and complexes</w:t>
      </w:r>
      <w:r w:rsidRPr="001F4FBC">
        <w:rPr>
          <w:rFonts w:ascii="Times New Roman" w:eastAsia="Times New Roman" w:hAnsi="Times New Roman" w:cs="Times New Roman"/>
          <w:sz w:val="24"/>
        </w:rPr>
        <w:t xml:space="preserve"> chemistry of </w:t>
      </w:r>
      <w:r w:rsidR="00AD7187" w:rsidRPr="001F4FBC">
        <w:rPr>
          <w:rFonts w:ascii="Times New Roman" w:eastAsia="Times New Roman" w:hAnsi="Times New Roman" w:cs="Times New Roman"/>
          <w:sz w:val="24"/>
        </w:rPr>
        <w:t xml:space="preserve">Palladium (II) and </w:t>
      </w:r>
      <w:r w:rsidRPr="001F4FBC">
        <w:rPr>
          <w:rFonts w:ascii="Times New Roman" w:eastAsia="Times New Roman" w:hAnsi="Times New Roman" w:cs="Times New Roman"/>
          <w:sz w:val="24"/>
        </w:rPr>
        <w:t xml:space="preserve">Platinum (II) </w:t>
      </w:r>
      <w:r w:rsidR="00AD7187" w:rsidRPr="001F4FBC">
        <w:rPr>
          <w:rFonts w:ascii="Times New Roman" w:eastAsia="Times New Roman" w:hAnsi="Times New Roman" w:cs="Times New Roman"/>
          <w:sz w:val="24"/>
        </w:rPr>
        <w:t>insure a big field as examined in previous literature</w:t>
      </w:r>
      <w:r w:rsidRPr="001F4FBC">
        <w:rPr>
          <w:rFonts w:ascii="Times New Roman" w:eastAsia="Times New Roman" w:hAnsi="Times New Roman" w:cs="Times New Roman"/>
          <w:sz w:val="24"/>
        </w:rPr>
        <w:t xml:space="preserve"> [5-9] covering the </w:t>
      </w:r>
      <w:r w:rsidR="00EA6D3B" w:rsidRPr="001F4FBC">
        <w:rPr>
          <w:rFonts w:ascii="Times New Roman" w:eastAsia="Times New Roman" w:hAnsi="Times New Roman" w:cs="Times New Roman"/>
          <w:sz w:val="24"/>
        </w:rPr>
        <w:t xml:space="preserve">structural and </w:t>
      </w:r>
      <w:r w:rsidRPr="001F4FBC">
        <w:rPr>
          <w:rFonts w:ascii="Times New Roman" w:eastAsia="Times New Roman" w:hAnsi="Times New Roman" w:cs="Times New Roman"/>
          <w:sz w:val="24"/>
        </w:rPr>
        <w:t>crystallographic</w:t>
      </w:r>
      <w:r w:rsidR="00191DED" w:rsidRPr="001F4FBC">
        <w:rPr>
          <w:rFonts w:ascii="Times New Roman" w:eastAsia="Times New Roman" w:hAnsi="Times New Roman" w:cs="Times New Roman"/>
          <w:sz w:val="24"/>
        </w:rPr>
        <w:t xml:space="preserve"> </w:t>
      </w:r>
      <w:r w:rsidR="00EE3A5A" w:rsidRPr="001F4FBC">
        <w:rPr>
          <w:rFonts w:ascii="Times New Roman" w:eastAsia="Times New Roman" w:hAnsi="Times New Roman" w:cs="Times New Roman"/>
          <w:sz w:val="24"/>
        </w:rPr>
        <w:t>data. A remarkable</w:t>
      </w:r>
      <w:r w:rsidRPr="001F4FBC">
        <w:rPr>
          <w:rFonts w:ascii="Times New Roman" w:eastAsia="Times New Roman" w:hAnsi="Times New Roman" w:cs="Times New Roman"/>
          <w:sz w:val="24"/>
        </w:rPr>
        <w:t xml:space="preserve"> similarity of Platinum (II</w:t>
      </w:r>
      <w:r w:rsidR="00EE3A5A" w:rsidRPr="001F4FBC">
        <w:rPr>
          <w:rFonts w:ascii="Times New Roman" w:eastAsia="Times New Roman" w:hAnsi="Times New Roman" w:cs="Times New Roman"/>
          <w:sz w:val="24"/>
        </w:rPr>
        <w:t>) and Palladium (II) complexes was found. For example, Palladium (II) and Platinum (II) both</w:t>
      </w:r>
      <w:r w:rsidR="00033BE8" w:rsidRPr="001F4FBC">
        <w:rPr>
          <w:rFonts w:ascii="Times New Roman" w:eastAsia="Times New Roman" w:hAnsi="Times New Roman" w:cs="Times New Roman"/>
          <w:sz w:val="24"/>
        </w:rPr>
        <w:t xml:space="preserve"> are </w:t>
      </w:r>
      <w:r w:rsidR="00EE3A5A" w:rsidRPr="001F4FBC">
        <w:rPr>
          <w:rFonts w:ascii="Times New Roman" w:eastAsia="Times New Roman" w:hAnsi="Times New Roman" w:cs="Times New Roman"/>
          <w:sz w:val="24"/>
        </w:rPr>
        <w:t xml:space="preserve">considered as </w:t>
      </w:r>
      <w:r w:rsidRPr="001F4FBC">
        <w:rPr>
          <w:rFonts w:ascii="Times New Roman" w:eastAsia="Times New Roman" w:hAnsi="Times New Roman" w:cs="Times New Roman"/>
          <w:sz w:val="24"/>
        </w:rPr>
        <w:t>so</w:t>
      </w:r>
      <w:r w:rsidR="00EE416F" w:rsidRPr="001F4FBC">
        <w:rPr>
          <w:rFonts w:ascii="Times New Roman" w:eastAsia="Times New Roman" w:hAnsi="Times New Roman" w:cs="Times New Roman"/>
          <w:sz w:val="24"/>
        </w:rPr>
        <w:t>ft metals</w:t>
      </w:r>
      <w:r w:rsidR="00EE3A5A" w:rsidRPr="001F4FBC">
        <w:rPr>
          <w:rFonts w:ascii="Times New Roman" w:eastAsia="Times New Roman" w:hAnsi="Times New Roman" w:cs="Times New Roman"/>
          <w:sz w:val="24"/>
        </w:rPr>
        <w:t xml:space="preserve">  (class B) which</w:t>
      </w:r>
      <w:r w:rsidR="00EE416F" w:rsidRPr="001F4FBC">
        <w:rPr>
          <w:rFonts w:ascii="Times New Roman" w:eastAsia="Times New Roman" w:hAnsi="Times New Roman" w:cs="Times New Roman"/>
          <w:sz w:val="24"/>
        </w:rPr>
        <w:t xml:space="preserve"> is depicted </w:t>
      </w:r>
      <w:r w:rsidR="00EE3A5A" w:rsidRPr="001F4FBC">
        <w:rPr>
          <w:rFonts w:ascii="Times New Roman" w:eastAsia="Times New Roman" w:hAnsi="Times New Roman" w:cs="Times New Roman"/>
          <w:sz w:val="24"/>
        </w:rPr>
        <w:t>in their rich chemistry that</w:t>
      </w:r>
      <w:r w:rsidR="001249C1" w:rsidRPr="001F4FBC">
        <w:rPr>
          <w:rFonts w:ascii="Times New Roman" w:eastAsia="Times New Roman" w:hAnsi="Times New Roman" w:cs="Times New Roman"/>
          <w:sz w:val="24"/>
        </w:rPr>
        <w:t xml:space="preserve"> </w:t>
      </w:r>
      <w:r w:rsidR="00EE416F" w:rsidRPr="001F4FBC">
        <w:rPr>
          <w:rFonts w:ascii="Times New Roman" w:eastAsia="Times New Roman" w:hAnsi="Times New Roman" w:cs="Times New Roman"/>
          <w:sz w:val="24"/>
        </w:rPr>
        <w:t>is not</w:t>
      </w:r>
      <w:r w:rsidR="00EE3A5A" w:rsidRPr="001F4FBC">
        <w:rPr>
          <w:rFonts w:ascii="Times New Roman" w:eastAsia="Times New Roman" w:hAnsi="Times New Roman" w:cs="Times New Roman"/>
          <w:sz w:val="24"/>
        </w:rPr>
        <w:t xml:space="preserve"> limited to soft bases like </w:t>
      </w:r>
      <w:r w:rsidRPr="001F4FBC">
        <w:rPr>
          <w:rFonts w:ascii="Times New Roman" w:eastAsia="Times New Roman" w:hAnsi="Times New Roman" w:cs="Times New Roman"/>
          <w:sz w:val="24"/>
        </w:rPr>
        <w:t>phosphorous</w:t>
      </w:r>
      <w:r w:rsidR="00EE3A5A" w:rsidRPr="001F4FBC">
        <w:rPr>
          <w:rFonts w:ascii="Times New Roman" w:eastAsia="Times New Roman" w:hAnsi="Times New Roman" w:cs="Times New Roman"/>
          <w:sz w:val="24"/>
        </w:rPr>
        <w:t xml:space="preserve"> and sulfur but also for</w:t>
      </w:r>
      <w:r w:rsidRPr="001F4FBC">
        <w:rPr>
          <w:rFonts w:ascii="Times New Roman" w:eastAsia="Times New Roman" w:hAnsi="Times New Roman" w:cs="Times New Roman"/>
          <w:sz w:val="24"/>
        </w:rPr>
        <w:t xml:space="preserve"> hard </w:t>
      </w:r>
      <w:proofErr w:type="spellStart"/>
      <w:r w:rsidRPr="001F4FBC">
        <w:rPr>
          <w:rFonts w:ascii="Times New Roman" w:eastAsia="Times New Roman" w:hAnsi="Times New Roman" w:cs="Times New Roman"/>
          <w:sz w:val="24"/>
        </w:rPr>
        <w:t>ligands</w:t>
      </w:r>
      <w:proofErr w:type="spellEnd"/>
      <w:r w:rsidRPr="001F4FBC">
        <w:rPr>
          <w:rFonts w:ascii="Times New Roman" w:eastAsia="Times New Roman" w:hAnsi="Times New Roman" w:cs="Times New Roman"/>
          <w:sz w:val="24"/>
        </w:rPr>
        <w:t xml:space="preserve"> </w:t>
      </w:r>
      <w:r w:rsidR="00454D7E" w:rsidRPr="001F4FBC">
        <w:rPr>
          <w:rFonts w:ascii="Times New Roman" w:eastAsia="Times New Roman" w:hAnsi="Times New Roman" w:cs="Times New Roman"/>
          <w:sz w:val="24"/>
        </w:rPr>
        <w:t>e.g.</w:t>
      </w:r>
      <w:r w:rsidR="001249C1" w:rsidRPr="001F4FBC">
        <w:rPr>
          <w:rFonts w:ascii="Times New Roman" w:eastAsia="Times New Roman" w:hAnsi="Times New Roman" w:cs="Times New Roman"/>
          <w:sz w:val="24"/>
        </w:rPr>
        <w:t xml:space="preserve"> </w:t>
      </w:r>
      <w:r w:rsidR="00033BE8" w:rsidRPr="001F4FBC">
        <w:rPr>
          <w:rFonts w:ascii="Times New Roman" w:eastAsia="Times New Roman" w:hAnsi="Times New Roman" w:cs="Times New Roman"/>
          <w:sz w:val="24"/>
        </w:rPr>
        <w:t>nitrogen</w:t>
      </w:r>
      <w:r w:rsidR="00EE3A5A" w:rsidRPr="001F4FBC">
        <w:rPr>
          <w:rFonts w:ascii="Times New Roman" w:eastAsia="Times New Roman" w:hAnsi="Times New Roman" w:cs="Times New Roman"/>
          <w:sz w:val="24"/>
        </w:rPr>
        <w:t xml:space="preserve"> and oxygen</w:t>
      </w:r>
      <w:r w:rsidR="00623C73" w:rsidRPr="001F4FBC">
        <w:rPr>
          <w:rFonts w:ascii="Times New Roman" w:eastAsia="Times New Roman" w:hAnsi="Times New Roman" w:cs="Times New Roman"/>
          <w:sz w:val="24"/>
        </w:rPr>
        <w:t>. They also have</w:t>
      </w:r>
      <w:r w:rsidR="00033BE8" w:rsidRPr="001F4FBC">
        <w:rPr>
          <w:rFonts w:ascii="Times New Roman" w:eastAsia="Times New Roman" w:hAnsi="Times New Roman" w:cs="Times New Roman"/>
          <w:sz w:val="24"/>
        </w:rPr>
        <w:t xml:space="preserve"> similar</w:t>
      </w:r>
      <w:r w:rsidR="00623C73" w:rsidRPr="001F4FBC">
        <w:rPr>
          <w:rFonts w:ascii="Times New Roman" w:eastAsia="Times New Roman" w:hAnsi="Times New Roman" w:cs="Times New Roman"/>
          <w:sz w:val="24"/>
        </w:rPr>
        <w:t>ity in bond lengths and sizes</w:t>
      </w:r>
      <w:r w:rsidRPr="001F4FBC">
        <w:rPr>
          <w:rFonts w:ascii="Times New Roman" w:eastAsia="Times New Roman" w:hAnsi="Times New Roman" w:cs="Times New Roman"/>
          <w:sz w:val="24"/>
        </w:rPr>
        <w:t xml:space="preserve"> [10], t</w:t>
      </w:r>
      <w:r w:rsidR="00EE416F" w:rsidRPr="001F4FBC">
        <w:rPr>
          <w:rFonts w:ascii="Times New Roman" w:eastAsia="Times New Roman" w:hAnsi="Times New Roman" w:cs="Times New Roman"/>
          <w:sz w:val="24"/>
        </w:rPr>
        <w:t>herefore the M-</w:t>
      </w:r>
      <w:proofErr w:type="spellStart"/>
      <w:r w:rsidR="00EE416F" w:rsidRPr="001F4FBC">
        <w:rPr>
          <w:rFonts w:ascii="Times New Roman" w:eastAsia="Times New Roman" w:hAnsi="Times New Roman" w:cs="Times New Roman"/>
          <w:sz w:val="24"/>
        </w:rPr>
        <w:t>Cl</w:t>
      </w:r>
      <w:proofErr w:type="spellEnd"/>
      <w:r w:rsidR="00EE416F" w:rsidRPr="001F4FBC">
        <w:rPr>
          <w:rFonts w:ascii="Times New Roman" w:eastAsia="Times New Roman" w:hAnsi="Times New Roman" w:cs="Times New Roman"/>
          <w:sz w:val="24"/>
        </w:rPr>
        <w:t xml:space="preserve"> bond present</w:t>
      </w:r>
      <w:r w:rsidRPr="001F4FBC">
        <w:rPr>
          <w:rFonts w:ascii="Times New Roman" w:eastAsia="Times New Roman" w:hAnsi="Times New Roman" w:cs="Times New Roman"/>
          <w:sz w:val="24"/>
        </w:rPr>
        <w:t xml:space="preserve"> in </w:t>
      </w:r>
      <w:proofErr w:type="gramStart"/>
      <w:r w:rsidRPr="001F4FBC">
        <w:rPr>
          <w:rFonts w:ascii="Times New Roman" w:eastAsia="Times New Roman" w:hAnsi="Times New Roman" w:cs="Times New Roman"/>
          <w:sz w:val="24"/>
        </w:rPr>
        <w:t>K</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w:t>
      </w:r>
      <w:proofErr w:type="gramEnd"/>
      <w:r w:rsidRPr="001F4FBC">
        <w:rPr>
          <w:rFonts w:ascii="Times New Roman" w:eastAsia="Times New Roman" w:hAnsi="Times New Roman" w:cs="Times New Roman"/>
          <w:sz w:val="24"/>
        </w:rPr>
        <w:t>MCl</w:t>
      </w:r>
      <w:r w:rsidRPr="001F4FBC">
        <w:rPr>
          <w:rFonts w:ascii="Times New Roman" w:eastAsia="Times New Roman" w:hAnsi="Times New Roman" w:cs="Times New Roman"/>
          <w:sz w:val="24"/>
          <w:vertAlign w:val="subscript"/>
        </w:rPr>
        <w:t>4</w:t>
      </w:r>
      <w:r w:rsidR="00E927C3" w:rsidRPr="001F4FBC">
        <w:rPr>
          <w:rFonts w:ascii="Times New Roman" w:eastAsia="Times New Roman" w:hAnsi="Times New Roman" w:cs="Times New Roman"/>
          <w:sz w:val="24"/>
        </w:rPr>
        <w:t xml:space="preserve">] was found to be </w:t>
      </w:r>
      <w:r w:rsidR="00324E81" w:rsidRPr="001F4FBC">
        <w:rPr>
          <w:rFonts w:ascii="Times New Roman" w:eastAsia="Times New Roman" w:hAnsi="Times New Roman" w:cs="Times New Roman"/>
          <w:sz w:val="24"/>
        </w:rPr>
        <w:t xml:space="preserve">2.316 </w:t>
      </w:r>
      <w:proofErr w:type="spellStart"/>
      <w:r w:rsidR="00324E81" w:rsidRPr="001F4FBC">
        <w:rPr>
          <w:rFonts w:ascii="Times New Roman" w:eastAsia="Times New Roman" w:hAnsi="Times New Roman" w:cs="Times New Roman"/>
          <w:sz w:val="24"/>
        </w:rPr>
        <w:t>A</w:t>
      </w:r>
      <w:r w:rsidR="00324E81" w:rsidRPr="001F4FBC">
        <w:rPr>
          <w:rFonts w:ascii="Times New Roman" w:eastAsia="Times New Roman" w:hAnsi="Times New Roman" w:cs="Times New Roman"/>
          <w:sz w:val="24"/>
          <w:vertAlign w:val="superscript"/>
        </w:rPr>
        <w:t>o</w:t>
      </w:r>
      <w:proofErr w:type="spellEnd"/>
      <w:r w:rsidR="00324E81" w:rsidRPr="001F4FBC">
        <w:rPr>
          <w:rFonts w:ascii="Times New Roman" w:eastAsia="Times New Roman" w:hAnsi="Times New Roman" w:cs="Times New Roman"/>
          <w:sz w:val="24"/>
        </w:rPr>
        <w:t xml:space="preserve"> for M = Pt and 2.318 </w:t>
      </w:r>
      <w:proofErr w:type="spellStart"/>
      <w:r w:rsidR="00324E81" w:rsidRPr="001F4FBC">
        <w:rPr>
          <w:rFonts w:ascii="Times New Roman" w:eastAsia="Times New Roman" w:hAnsi="Times New Roman" w:cs="Times New Roman"/>
          <w:sz w:val="24"/>
        </w:rPr>
        <w:t>A</w:t>
      </w:r>
      <w:r w:rsidR="00324E81" w:rsidRPr="001F4FBC">
        <w:rPr>
          <w:rFonts w:ascii="Times New Roman" w:eastAsia="Times New Roman" w:hAnsi="Times New Roman" w:cs="Times New Roman"/>
          <w:sz w:val="24"/>
          <w:vertAlign w:val="superscript"/>
        </w:rPr>
        <w:t>o</w:t>
      </w:r>
      <w:proofErr w:type="spellEnd"/>
      <w:r w:rsidR="00F31FBD" w:rsidRPr="001F4FBC">
        <w:rPr>
          <w:rFonts w:ascii="Times New Roman" w:eastAsia="Times New Roman" w:hAnsi="Times New Roman" w:cs="Times New Roman"/>
          <w:sz w:val="24"/>
        </w:rPr>
        <w:t xml:space="preserve"> for M = Pd</w:t>
      </w:r>
      <w:r w:rsidR="00802F29" w:rsidRPr="001F4FBC">
        <w:rPr>
          <w:rFonts w:ascii="Times New Roman" w:eastAsia="Times New Roman" w:hAnsi="Times New Roman" w:cs="Times New Roman"/>
          <w:sz w:val="24"/>
        </w:rPr>
        <w:t>. The</w:t>
      </w:r>
      <w:r w:rsidRPr="001F4FBC">
        <w:rPr>
          <w:rFonts w:ascii="Times New Roman" w:eastAsia="Times New Roman" w:hAnsi="Times New Roman" w:cs="Times New Roman"/>
          <w:sz w:val="24"/>
        </w:rPr>
        <w:t xml:space="preserve"> comparatively larger application</w:t>
      </w:r>
      <w:r w:rsidR="00413159" w:rsidRPr="001F4FBC">
        <w:rPr>
          <w:rFonts w:ascii="Times New Roman" w:eastAsia="Times New Roman" w:hAnsi="Times New Roman" w:cs="Times New Roman"/>
          <w:sz w:val="24"/>
        </w:rPr>
        <w:t xml:space="preserve"> of Palladium (II) and Platinum (II) complexes</w:t>
      </w:r>
      <w:r w:rsidR="00E1672E" w:rsidRPr="001F4FBC">
        <w:rPr>
          <w:rFonts w:ascii="Times New Roman" w:eastAsia="Times New Roman" w:hAnsi="Times New Roman" w:cs="Times New Roman"/>
          <w:sz w:val="24"/>
        </w:rPr>
        <w:t xml:space="preserve"> in the reaction mechanisms prediction and </w:t>
      </w:r>
      <w:r w:rsidRPr="001F4FBC">
        <w:rPr>
          <w:rFonts w:ascii="Times New Roman" w:eastAsia="Times New Roman" w:hAnsi="Times New Roman" w:cs="Times New Roman"/>
          <w:sz w:val="24"/>
        </w:rPr>
        <w:t>geometrical isomerism</w:t>
      </w:r>
      <w:r w:rsidR="00E1672E" w:rsidRPr="001F4FBC">
        <w:rPr>
          <w:rFonts w:ascii="Times New Roman" w:eastAsia="Times New Roman" w:hAnsi="Times New Roman" w:cs="Times New Roman"/>
          <w:sz w:val="24"/>
        </w:rPr>
        <w:t xml:space="preserve"> characterization is due to their kinetic inertness</w:t>
      </w:r>
      <w:r w:rsidRPr="001F4FBC">
        <w:rPr>
          <w:rFonts w:ascii="Times New Roman" w:eastAsia="Times New Roman" w:hAnsi="Times New Roman" w:cs="Times New Roman"/>
          <w:sz w:val="24"/>
        </w:rPr>
        <w:t xml:space="preserve"> [11].</w:t>
      </w:r>
      <w:r w:rsidRPr="001F4FBC">
        <w:rPr>
          <w:rFonts w:ascii="Times New Roman" w:eastAsia="Times New Roman" w:hAnsi="Times New Roman" w:cs="Times New Roman"/>
          <w:color w:val="000000"/>
          <w:sz w:val="24"/>
        </w:rPr>
        <w:t>In organic chemistry,</w:t>
      </w:r>
      <w:r w:rsidR="008D0641" w:rsidRPr="001F4FBC">
        <w:rPr>
          <w:rFonts w:ascii="Times New Roman" w:eastAsia="Times New Roman" w:hAnsi="Times New Roman" w:cs="Times New Roman"/>
          <w:color w:val="000000"/>
          <w:sz w:val="24"/>
        </w:rPr>
        <w:t xml:space="preserve"> </w:t>
      </w:r>
      <w:r w:rsidRPr="001F4FBC">
        <w:rPr>
          <w:rFonts w:ascii="Times New Roman" w:eastAsia="Times New Roman" w:hAnsi="Times New Roman" w:cs="Times New Roman"/>
          <w:color w:val="000000"/>
          <w:sz w:val="24"/>
        </w:rPr>
        <w:t>Platinum and Palladium are very much being used</w:t>
      </w:r>
      <w:r w:rsidR="00F336AE" w:rsidRPr="001F4FBC">
        <w:rPr>
          <w:rFonts w:ascii="Times New Roman" w:eastAsia="Times New Roman" w:hAnsi="Times New Roman" w:cs="Times New Roman"/>
          <w:color w:val="000000"/>
          <w:sz w:val="24"/>
        </w:rPr>
        <w:t xml:space="preserve"> in the process of catalysis. The fundamental complexes</w:t>
      </w:r>
      <w:r w:rsidRPr="001F4FBC">
        <w:rPr>
          <w:rFonts w:ascii="Times New Roman" w:eastAsia="Times New Roman" w:hAnsi="Times New Roman" w:cs="Times New Roman"/>
          <w:color w:val="000000"/>
          <w:sz w:val="24"/>
        </w:rPr>
        <w:t xml:space="preserve"> chemistry of </w:t>
      </w:r>
      <w:r w:rsidRPr="001F4FBC">
        <w:rPr>
          <w:rFonts w:ascii="Times New Roman" w:eastAsia="Times New Roman" w:hAnsi="Times New Roman" w:cs="Times New Roman"/>
          <w:sz w:val="24"/>
        </w:rPr>
        <w:t>palladium</w:t>
      </w:r>
      <w:r w:rsidR="00F336AE" w:rsidRPr="001F4FBC">
        <w:rPr>
          <w:rFonts w:ascii="Times New Roman" w:eastAsia="Times New Roman" w:hAnsi="Times New Roman" w:cs="Times New Roman"/>
          <w:sz w:val="24"/>
        </w:rPr>
        <w:t xml:space="preserve"> and Platinum</w:t>
      </w:r>
      <w:r w:rsidR="00F336AE" w:rsidRPr="001F4FBC">
        <w:rPr>
          <w:rFonts w:ascii="Times New Roman" w:eastAsia="Times New Roman" w:hAnsi="Times New Roman" w:cs="Times New Roman"/>
          <w:color w:val="000000"/>
          <w:sz w:val="24"/>
        </w:rPr>
        <w:t xml:space="preserve"> in the (0), (II)</w:t>
      </w:r>
      <w:r w:rsidRPr="001F4FBC">
        <w:rPr>
          <w:rFonts w:ascii="Times New Roman" w:eastAsia="Times New Roman" w:hAnsi="Times New Roman" w:cs="Times New Roman"/>
          <w:color w:val="000000"/>
          <w:sz w:val="24"/>
        </w:rPr>
        <w:t xml:space="preserve"> and (IV) oxidation state</w:t>
      </w:r>
      <w:r w:rsidR="001B507B" w:rsidRPr="001F4FBC">
        <w:rPr>
          <w:rFonts w:ascii="Times New Roman" w:eastAsia="Times New Roman" w:hAnsi="Times New Roman" w:cs="Times New Roman"/>
          <w:color w:val="000000"/>
          <w:sz w:val="24"/>
        </w:rPr>
        <w:t>s have</w:t>
      </w:r>
      <w:r w:rsidR="00F336AE" w:rsidRPr="001F4FBC">
        <w:rPr>
          <w:rFonts w:ascii="Times New Roman" w:eastAsia="Times New Roman" w:hAnsi="Times New Roman" w:cs="Times New Roman"/>
          <w:color w:val="000000"/>
          <w:sz w:val="24"/>
        </w:rPr>
        <w:t xml:space="preserve"> been fully explored </w:t>
      </w:r>
      <w:r w:rsidRPr="001F4FBC">
        <w:rPr>
          <w:rFonts w:ascii="Times New Roman" w:eastAsia="Times New Roman" w:hAnsi="Times New Roman" w:cs="Times New Roman"/>
          <w:color w:val="000000"/>
          <w:sz w:val="24"/>
        </w:rPr>
        <w:t>[1</w:t>
      </w:r>
      <w:r w:rsidRPr="001F4FBC">
        <w:rPr>
          <w:rFonts w:ascii="Times New Roman" w:eastAsia="Times New Roman" w:hAnsi="Times New Roman" w:cs="Times New Roman"/>
          <w:sz w:val="24"/>
        </w:rPr>
        <w:t>2</w:t>
      </w:r>
      <w:r w:rsidR="00CE6F75" w:rsidRPr="001F4FBC">
        <w:rPr>
          <w:rFonts w:ascii="Times New Roman" w:eastAsia="Times New Roman" w:hAnsi="Times New Roman" w:cs="Times New Roman"/>
          <w:color w:val="000000"/>
          <w:sz w:val="24"/>
        </w:rPr>
        <w:t>]. Transition metal complexes of Pd (I)</w:t>
      </w:r>
      <w:r w:rsidR="0092066C" w:rsidRPr="001F4FBC">
        <w:rPr>
          <w:rFonts w:ascii="Times New Roman" w:eastAsia="Times New Roman" w:hAnsi="Times New Roman" w:cs="Times New Roman"/>
          <w:color w:val="000000"/>
          <w:sz w:val="24"/>
        </w:rPr>
        <w:t xml:space="preserve"> </w:t>
      </w:r>
      <w:r w:rsidR="00884DC4" w:rsidRPr="001F4FBC">
        <w:rPr>
          <w:rFonts w:ascii="Times New Roman" w:eastAsia="Times New Roman" w:hAnsi="Times New Roman" w:cs="Times New Roman"/>
          <w:color w:val="000000"/>
          <w:sz w:val="24"/>
        </w:rPr>
        <w:t>fou</w:t>
      </w:r>
      <w:r w:rsidR="00A32117" w:rsidRPr="001F4FBC">
        <w:rPr>
          <w:rFonts w:ascii="Times New Roman" w:eastAsia="Times New Roman" w:hAnsi="Times New Roman" w:cs="Times New Roman"/>
          <w:color w:val="000000"/>
          <w:sz w:val="24"/>
        </w:rPr>
        <w:t>nd rarely and mostly used</w:t>
      </w:r>
      <w:r w:rsidRPr="001F4FBC">
        <w:rPr>
          <w:rFonts w:ascii="Times New Roman" w:eastAsia="Times New Roman" w:hAnsi="Times New Roman" w:cs="Times New Roman"/>
          <w:color w:val="000000"/>
          <w:sz w:val="24"/>
        </w:rPr>
        <w:t xml:space="preserve"> as pre catalysts in organic synthesis [1</w:t>
      </w:r>
      <w:r w:rsidRPr="001F4FBC">
        <w:rPr>
          <w:rFonts w:ascii="Times New Roman" w:eastAsia="Times New Roman" w:hAnsi="Times New Roman" w:cs="Times New Roman"/>
          <w:sz w:val="24"/>
        </w:rPr>
        <w:t>3–15</w:t>
      </w:r>
      <w:r w:rsidRPr="001F4FBC">
        <w:rPr>
          <w:rFonts w:ascii="Times New Roman" w:eastAsia="Times New Roman" w:hAnsi="Times New Roman" w:cs="Times New Roman"/>
          <w:color w:val="000000"/>
          <w:sz w:val="24"/>
        </w:rPr>
        <w:t>].</w:t>
      </w:r>
      <w:r w:rsidR="00F72C62"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 xml:space="preserve">Substances which can promote a chemical reaction by lowering the activation energy barrier without altering the equilibrium position is termed as a catalyst and reaction which proceed in the presence of catalysts, is called catalysis. The catalytic system may be of </w:t>
      </w:r>
      <w:r w:rsidR="00454D7E" w:rsidRPr="001F4FBC">
        <w:rPr>
          <w:rFonts w:ascii="Times New Roman" w:eastAsia="Times New Roman" w:hAnsi="Times New Roman" w:cs="Times New Roman"/>
          <w:sz w:val="24"/>
        </w:rPr>
        <w:t>heterogeneous in</w:t>
      </w:r>
      <w:r w:rsidRPr="001F4FBC">
        <w:rPr>
          <w:rFonts w:ascii="Times New Roman" w:eastAsia="Times New Roman" w:hAnsi="Times New Roman" w:cs="Times New Roman"/>
          <w:sz w:val="24"/>
        </w:rPr>
        <w:t xml:space="preserve"> nature or of homogenous</w:t>
      </w:r>
      <w:r w:rsidR="00F617ED"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In heterogeneous catalysis, reactants, products, and catalyst are in two -phase systems. In two-phase systems, gaseous or liquid reactants and products and a solid catalyst material--typically metal or metal oxides are often dispersed on ceramic supports.</w:t>
      </w:r>
      <w:r w:rsidR="0043113B"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 xml:space="preserve">In </w:t>
      </w:r>
      <w:r w:rsidRPr="001F4FBC">
        <w:rPr>
          <w:rFonts w:ascii="Times New Roman" w:eastAsia="Times New Roman" w:hAnsi="Times New Roman" w:cs="Times New Roman"/>
          <w:sz w:val="24"/>
        </w:rPr>
        <w:lastRenderedPageBreak/>
        <w:t>homogeneous catalysis, reactants, products, and catalyst are in single-phase systems, typically a transition ion metal complexes are dissolved in an organic solvent.</w:t>
      </w:r>
    </w:p>
    <w:p w:rsidR="00E92D61" w:rsidRPr="001F4FBC" w:rsidRDefault="00BC4C50" w:rsidP="0068134F">
      <w:pPr>
        <w:spacing w:after="0" w:line="360" w:lineRule="auto"/>
        <w:rPr>
          <w:rFonts w:ascii="Times New Roman" w:eastAsia="Times New Roman" w:hAnsi="Times New Roman" w:cs="Times New Roman"/>
          <w:color w:val="FF0000"/>
          <w:sz w:val="24"/>
          <w:szCs w:val="24"/>
        </w:rPr>
      </w:pPr>
      <w:r w:rsidRPr="001F4FBC">
        <w:rPr>
          <w:rFonts w:ascii="Times New Roman" w:eastAsia="Times New Roman" w:hAnsi="Times New Roman" w:cs="Times New Roman"/>
          <w:b/>
          <w:sz w:val="24"/>
          <w:szCs w:val="24"/>
        </w:rPr>
        <w:t>Com</w:t>
      </w:r>
      <w:r w:rsidR="001947F7" w:rsidRPr="001F4FBC">
        <w:rPr>
          <w:rFonts w:ascii="Times New Roman" w:eastAsia="Times New Roman" w:hAnsi="Times New Roman" w:cs="Times New Roman"/>
          <w:b/>
          <w:sz w:val="24"/>
          <w:szCs w:val="24"/>
        </w:rPr>
        <w:t xml:space="preserve">parison between </w:t>
      </w:r>
      <w:r w:rsidRPr="001F4FBC">
        <w:rPr>
          <w:rFonts w:ascii="Times New Roman" w:eastAsia="Times New Roman" w:hAnsi="Times New Roman" w:cs="Times New Roman"/>
          <w:b/>
          <w:sz w:val="24"/>
          <w:szCs w:val="24"/>
        </w:rPr>
        <w:t>Heterogeneous</w:t>
      </w:r>
      <w:r w:rsidR="001947F7" w:rsidRPr="001F4FBC">
        <w:rPr>
          <w:rFonts w:ascii="Times New Roman" w:eastAsia="Times New Roman" w:hAnsi="Times New Roman" w:cs="Times New Roman"/>
          <w:b/>
          <w:sz w:val="24"/>
          <w:szCs w:val="24"/>
        </w:rPr>
        <w:t xml:space="preserve"> and Homogeneous</w:t>
      </w:r>
      <w:r w:rsidRPr="001F4FBC">
        <w:rPr>
          <w:rFonts w:ascii="Times New Roman" w:eastAsia="Times New Roman" w:hAnsi="Times New Roman" w:cs="Times New Roman"/>
          <w:b/>
          <w:sz w:val="24"/>
          <w:szCs w:val="24"/>
        </w:rPr>
        <w:t xml:space="preserve"> Catalysts:</w:t>
      </w:r>
    </w:p>
    <w:p w:rsidR="00E92D61" w:rsidRPr="001F4FBC" w:rsidRDefault="00BC4C50">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The </w:t>
      </w:r>
      <w:r w:rsidR="00E91C0B" w:rsidRPr="001F4FBC">
        <w:rPr>
          <w:rFonts w:ascii="Times New Roman" w:eastAsia="Times New Roman" w:hAnsi="Times New Roman" w:cs="Times New Roman"/>
          <w:sz w:val="24"/>
        </w:rPr>
        <w:t>well-known</w:t>
      </w:r>
      <w:r w:rsidR="000B463D" w:rsidRPr="001F4FBC">
        <w:rPr>
          <w:rFonts w:ascii="Times New Roman" w:eastAsia="Times New Roman" w:hAnsi="Times New Roman" w:cs="Times New Roman"/>
          <w:sz w:val="24"/>
        </w:rPr>
        <w:t xml:space="preserve"> relative merits</w:t>
      </w:r>
      <w:r w:rsidRPr="001F4FBC">
        <w:rPr>
          <w:rFonts w:ascii="Times New Roman" w:eastAsia="Times New Roman" w:hAnsi="Times New Roman" w:cs="Times New Roman"/>
          <w:sz w:val="24"/>
        </w:rPr>
        <w:t xml:space="preserve"> of </w:t>
      </w:r>
      <w:r w:rsidR="000B463D" w:rsidRPr="001F4FBC">
        <w:rPr>
          <w:rFonts w:ascii="Times New Roman" w:eastAsia="Times New Roman" w:hAnsi="Times New Roman" w:cs="Times New Roman"/>
          <w:sz w:val="24"/>
        </w:rPr>
        <w:t xml:space="preserve">heterogeneous and </w:t>
      </w:r>
      <w:r w:rsidRPr="001F4FBC">
        <w:rPr>
          <w:rFonts w:ascii="Times New Roman" w:eastAsia="Times New Roman" w:hAnsi="Times New Roman" w:cs="Times New Roman"/>
          <w:sz w:val="24"/>
        </w:rPr>
        <w:t>homogeneous ca</w:t>
      </w:r>
      <w:r w:rsidR="000B463D" w:rsidRPr="001F4FBC">
        <w:rPr>
          <w:rFonts w:ascii="Times New Roman" w:eastAsia="Times New Roman" w:hAnsi="Times New Roman" w:cs="Times New Roman"/>
          <w:sz w:val="24"/>
        </w:rPr>
        <w:t>talysts of transition metals complexes of Palladium and Platinum are only stated</w:t>
      </w:r>
      <w:r w:rsidRPr="001F4FBC">
        <w:rPr>
          <w:rFonts w:ascii="Times New Roman" w:eastAsia="Times New Roman" w:hAnsi="Times New Roman" w:cs="Times New Roman"/>
          <w:sz w:val="24"/>
        </w:rPr>
        <w:t xml:space="preserve"> here. H</w:t>
      </w:r>
      <w:r w:rsidR="00E4776E" w:rsidRPr="001F4FBC">
        <w:rPr>
          <w:rFonts w:ascii="Times New Roman" w:eastAsia="Times New Roman" w:hAnsi="Times New Roman" w:cs="Times New Roman"/>
          <w:sz w:val="24"/>
        </w:rPr>
        <w:t>omogeneous catalysts have more effective active sites it means that</w:t>
      </w:r>
      <w:r w:rsidRPr="001F4FBC">
        <w:rPr>
          <w:rFonts w:ascii="Times New Roman" w:eastAsia="Times New Roman" w:hAnsi="Times New Roman" w:cs="Times New Roman"/>
          <w:sz w:val="24"/>
        </w:rPr>
        <w:t xml:space="preserve"> all of the </w:t>
      </w:r>
      <w:r w:rsidR="00E4776E" w:rsidRPr="001F4FBC">
        <w:rPr>
          <w:rFonts w:ascii="Times New Roman" w:eastAsia="Times New Roman" w:hAnsi="Times New Roman" w:cs="Times New Roman"/>
          <w:sz w:val="24"/>
        </w:rPr>
        <w:t xml:space="preserve">transition </w:t>
      </w:r>
      <w:r w:rsidRPr="001F4FBC">
        <w:rPr>
          <w:rFonts w:ascii="Times New Roman" w:eastAsia="Times New Roman" w:hAnsi="Times New Roman" w:cs="Times New Roman"/>
          <w:sz w:val="24"/>
        </w:rPr>
        <w:t>metal</w:t>
      </w:r>
      <w:r w:rsidR="00E4776E" w:rsidRPr="001F4FBC">
        <w:rPr>
          <w:rFonts w:ascii="Times New Roman" w:eastAsia="Times New Roman" w:hAnsi="Times New Roman" w:cs="Times New Roman"/>
          <w:sz w:val="24"/>
        </w:rPr>
        <w:t xml:space="preserve">s atom available as the catalyst, furthermore the </w:t>
      </w:r>
      <w:r w:rsidRPr="001F4FBC">
        <w:rPr>
          <w:rFonts w:ascii="Times New Roman" w:eastAsia="Times New Roman" w:hAnsi="Times New Roman" w:cs="Times New Roman"/>
          <w:sz w:val="24"/>
        </w:rPr>
        <w:t xml:space="preserve">electronic </w:t>
      </w:r>
      <w:r w:rsidR="00E4776E" w:rsidRPr="001F4FBC">
        <w:rPr>
          <w:rFonts w:ascii="Times New Roman" w:eastAsia="Times New Roman" w:hAnsi="Times New Roman" w:cs="Times New Roman"/>
          <w:sz w:val="24"/>
        </w:rPr>
        <w:t xml:space="preserve">and </w:t>
      </w:r>
      <w:proofErr w:type="spellStart"/>
      <w:r w:rsidR="00E4776E" w:rsidRPr="001F4FBC">
        <w:rPr>
          <w:rFonts w:ascii="Times New Roman" w:eastAsia="Times New Roman" w:hAnsi="Times New Roman" w:cs="Times New Roman"/>
          <w:sz w:val="24"/>
        </w:rPr>
        <w:t>steric</w:t>
      </w:r>
      <w:proofErr w:type="spellEnd"/>
      <w:r w:rsidR="00E4776E"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environment of the metal</w:t>
      </w:r>
      <w:r w:rsidR="00E4776E"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ato</w:t>
      </w:r>
      <w:r w:rsidR="00E4776E" w:rsidRPr="001F4FBC">
        <w:rPr>
          <w:rFonts w:ascii="Times New Roman" w:eastAsia="Times New Roman" w:hAnsi="Times New Roman" w:cs="Times New Roman"/>
          <w:sz w:val="24"/>
        </w:rPr>
        <w:t>m can be</w:t>
      </w:r>
      <w:r w:rsidRPr="001F4FBC">
        <w:rPr>
          <w:rFonts w:ascii="Times New Roman" w:eastAsia="Times New Roman" w:hAnsi="Times New Roman" w:cs="Times New Roman"/>
          <w:sz w:val="24"/>
        </w:rPr>
        <w:t xml:space="preserve"> varied </w:t>
      </w:r>
      <w:r w:rsidR="00E91C0B" w:rsidRPr="001F4FBC">
        <w:rPr>
          <w:rFonts w:ascii="Times New Roman" w:eastAsia="Times New Roman" w:hAnsi="Times New Roman" w:cs="Times New Roman"/>
          <w:sz w:val="24"/>
        </w:rPr>
        <w:t>widely</w:t>
      </w:r>
      <w:r w:rsidR="00E4776E" w:rsidRPr="001F4FBC">
        <w:rPr>
          <w:rFonts w:ascii="Times New Roman" w:eastAsia="Times New Roman" w:hAnsi="Times New Roman" w:cs="Times New Roman"/>
          <w:sz w:val="24"/>
        </w:rPr>
        <w:t>, at least in principle</w:t>
      </w:r>
      <w:r w:rsidR="00E91C0B" w:rsidRPr="001F4FBC">
        <w:rPr>
          <w:rFonts w:ascii="Times New Roman" w:eastAsia="Times New Roman" w:hAnsi="Times New Roman" w:cs="Times New Roman"/>
          <w:sz w:val="24"/>
        </w:rPr>
        <w:t>. The</w:t>
      </w:r>
      <w:r w:rsidRPr="001F4FBC">
        <w:rPr>
          <w:rFonts w:ascii="Times New Roman" w:eastAsia="Times New Roman" w:hAnsi="Times New Roman" w:cs="Times New Roman"/>
          <w:sz w:val="24"/>
        </w:rPr>
        <w:t xml:space="preserve"> main drawback</w:t>
      </w:r>
      <w:r w:rsidR="005B3F3E"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of using homogeneous catalyst </w:t>
      </w:r>
      <w:r w:rsidR="005B3F3E" w:rsidRPr="001F4FBC">
        <w:rPr>
          <w:rFonts w:ascii="Times New Roman" w:eastAsia="Times New Roman" w:hAnsi="Times New Roman" w:cs="Times New Roman"/>
          <w:sz w:val="24"/>
        </w:rPr>
        <w:t xml:space="preserve">are non-recovery, </w:t>
      </w:r>
      <w:r w:rsidRPr="001F4FBC">
        <w:rPr>
          <w:rFonts w:ascii="Times New Roman" w:eastAsia="Times New Roman" w:hAnsi="Times New Roman" w:cs="Times New Roman"/>
          <w:sz w:val="24"/>
        </w:rPr>
        <w:t>poor se</w:t>
      </w:r>
      <w:r w:rsidR="005B3F3E" w:rsidRPr="001F4FBC">
        <w:rPr>
          <w:rFonts w:ascii="Times New Roman" w:eastAsia="Times New Roman" w:hAnsi="Times New Roman" w:cs="Times New Roman"/>
          <w:sz w:val="24"/>
        </w:rPr>
        <w:t>paration of reaction products and easily decomposition of catalysts as compared to heterogeneous catalysts. Therefore the reaction conditions like</w:t>
      </w:r>
      <w:r w:rsidRPr="001F4FBC">
        <w:rPr>
          <w:rFonts w:ascii="Times New Roman" w:eastAsia="Times New Roman" w:hAnsi="Times New Roman" w:cs="Times New Roman"/>
          <w:sz w:val="24"/>
        </w:rPr>
        <w:t xml:space="preserve"> temperat</w:t>
      </w:r>
      <w:r w:rsidR="005B3F3E" w:rsidRPr="001F4FBC">
        <w:rPr>
          <w:rFonts w:ascii="Times New Roman" w:eastAsia="Times New Roman" w:hAnsi="Times New Roman" w:cs="Times New Roman"/>
          <w:sz w:val="24"/>
        </w:rPr>
        <w:t>ure must be well controlled</w:t>
      </w:r>
      <w:r w:rsidRPr="001F4FBC">
        <w:rPr>
          <w:rFonts w:ascii="Times New Roman" w:eastAsia="Times New Roman" w:hAnsi="Times New Roman" w:cs="Times New Roman"/>
          <w:sz w:val="24"/>
        </w:rPr>
        <w:t xml:space="preserve"> and if poisonous by-products are formed they can be deactivated. Corrosion of reactors is also possible by the use of metal complexes.</w:t>
      </w:r>
      <w:r w:rsidR="00E31887" w:rsidRPr="001F4FBC">
        <w:rPr>
          <w:rFonts w:ascii="Times New Roman" w:eastAsia="Times New Roman" w:hAnsi="Times New Roman" w:cs="Times New Roman"/>
          <w:sz w:val="24"/>
        </w:rPr>
        <w:t xml:space="preserve"> </w:t>
      </w:r>
      <w:r w:rsidR="005B3F3E" w:rsidRPr="001F4FBC">
        <w:rPr>
          <w:rFonts w:ascii="Times New Roman" w:eastAsia="Times New Roman" w:hAnsi="Times New Roman" w:cs="Times New Roman"/>
          <w:sz w:val="24"/>
        </w:rPr>
        <w:t xml:space="preserve">Simply this can be both expensive as well as complex. </w:t>
      </w:r>
      <w:r w:rsidR="00D92775" w:rsidRPr="001F4FBC">
        <w:rPr>
          <w:rFonts w:ascii="Times New Roman" w:eastAsia="Times New Roman" w:hAnsi="Times New Roman" w:cs="Times New Roman"/>
          <w:sz w:val="24"/>
        </w:rPr>
        <w:t xml:space="preserve"> The</w:t>
      </w:r>
      <w:r w:rsidRPr="001F4FBC">
        <w:rPr>
          <w:rFonts w:ascii="Times New Roman" w:eastAsia="Times New Roman" w:hAnsi="Times New Roman" w:cs="Times New Roman"/>
          <w:sz w:val="24"/>
        </w:rPr>
        <w:t xml:space="preserve"> disadvantages can be avoided</w:t>
      </w:r>
      <w:r w:rsidR="00D92775" w:rsidRPr="001F4FBC">
        <w:rPr>
          <w:rFonts w:ascii="Times New Roman" w:eastAsia="Times New Roman" w:hAnsi="Times New Roman" w:cs="Times New Roman"/>
          <w:sz w:val="24"/>
        </w:rPr>
        <w:t xml:space="preserve"> and advantages could be retained</w:t>
      </w:r>
      <w:r w:rsidRPr="001F4FBC">
        <w:rPr>
          <w:rFonts w:ascii="Times New Roman" w:eastAsia="Times New Roman" w:hAnsi="Times New Roman" w:cs="Times New Roman"/>
          <w:sz w:val="24"/>
        </w:rPr>
        <w:t xml:space="preserve"> if the homogeneous catalyst</w:t>
      </w:r>
      <w:r w:rsidR="00D92775" w:rsidRPr="001F4FBC">
        <w:rPr>
          <w:rFonts w:ascii="Times New Roman" w:eastAsia="Times New Roman" w:hAnsi="Times New Roman" w:cs="Times New Roman"/>
          <w:sz w:val="24"/>
        </w:rPr>
        <w:t>s are</w:t>
      </w:r>
      <w:r w:rsidRPr="001F4FBC">
        <w:rPr>
          <w:rFonts w:ascii="Times New Roman" w:eastAsia="Times New Roman" w:hAnsi="Times New Roman" w:cs="Times New Roman"/>
          <w:sz w:val="24"/>
        </w:rPr>
        <w:t xml:space="preserve"> either </w:t>
      </w:r>
      <w:r w:rsidR="00D92775" w:rsidRPr="001F4FBC">
        <w:rPr>
          <w:rFonts w:ascii="Times New Roman" w:eastAsia="Times New Roman" w:hAnsi="Times New Roman" w:cs="Times New Roman"/>
          <w:sz w:val="24"/>
        </w:rPr>
        <w:t xml:space="preserve">chemically bonded to it or </w:t>
      </w:r>
      <w:r w:rsidR="00E91C0B" w:rsidRPr="001F4FBC">
        <w:rPr>
          <w:rFonts w:ascii="Times New Roman" w:eastAsia="Times New Roman" w:hAnsi="Times New Roman" w:cs="Times New Roman"/>
          <w:sz w:val="24"/>
        </w:rPr>
        <w:t>adsorbed on</w:t>
      </w:r>
      <w:r w:rsidR="00D92775" w:rsidRPr="001F4FBC">
        <w:rPr>
          <w:rFonts w:ascii="Times New Roman" w:eastAsia="Times New Roman" w:hAnsi="Times New Roman" w:cs="Times New Roman"/>
          <w:sz w:val="24"/>
        </w:rPr>
        <w:t xml:space="preserve"> to</w:t>
      </w:r>
      <w:r w:rsidR="007741AC" w:rsidRPr="001F4FBC">
        <w:rPr>
          <w:rFonts w:ascii="Times New Roman" w:eastAsia="Times New Roman" w:hAnsi="Times New Roman" w:cs="Times New Roman"/>
          <w:sz w:val="24"/>
        </w:rPr>
        <w:t xml:space="preserve"> </w:t>
      </w:r>
      <w:r w:rsidR="00D92775" w:rsidRPr="001F4FBC">
        <w:rPr>
          <w:rFonts w:ascii="Times New Roman" w:eastAsia="Times New Roman" w:hAnsi="Times New Roman" w:cs="Times New Roman"/>
          <w:sz w:val="24"/>
        </w:rPr>
        <w:t>surface of solid support</w:t>
      </w:r>
      <w:r w:rsidRPr="001F4FBC">
        <w:rPr>
          <w:rFonts w:ascii="Times New Roman" w:eastAsia="Times New Roman" w:hAnsi="Times New Roman" w:cs="Times New Roman"/>
          <w:sz w:val="24"/>
        </w:rPr>
        <w:t>.</w:t>
      </w:r>
    </w:p>
    <w:p w:rsidR="00E92D61" w:rsidRPr="001F4FBC" w:rsidRDefault="00BC4C50">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Homogeneous Catalysts when compared with heterogeneous catalysts, they</w:t>
      </w:r>
    </w:p>
    <w:p w:rsidR="00E92D61" w:rsidRPr="001F4FBC" w:rsidRDefault="00BC4C50">
      <w:pPr>
        <w:numPr>
          <w:ilvl w:val="0"/>
          <w:numId w:val="1"/>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 more reactive at lower temperatures and pressures</w:t>
      </w:r>
    </w:p>
    <w:p w:rsidR="00E92D61" w:rsidRPr="001F4FBC" w:rsidRDefault="00BC4C50">
      <w:pPr>
        <w:numPr>
          <w:ilvl w:val="0"/>
          <w:numId w:val="1"/>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 more active per metal center</w:t>
      </w:r>
    </w:p>
    <w:p w:rsidR="00E92D61" w:rsidRPr="001F4FBC" w:rsidRDefault="00BC4C50">
      <w:pPr>
        <w:numPr>
          <w:ilvl w:val="0"/>
          <w:numId w:val="1"/>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 more selective in products formed</w:t>
      </w:r>
    </w:p>
    <w:p w:rsidR="00E92D61" w:rsidRPr="001F4FBC" w:rsidRDefault="00BC4C50">
      <w:pPr>
        <w:numPr>
          <w:ilvl w:val="0"/>
          <w:numId w:val="1"/>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easily studied and modified</w:t>
      </w:r>
    </w:p>
    <w:p w:rsidR="00E92D61" w:rsidRPr="001F4FBC" w:rsidRDefault="00BC4C50">
      <w:pPr>
        <w:numPr>
          <w:ilvl w:val="0"/>
          <w:numId w:val="1"/>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Operate at 50°-1500~ and 50-500 psi to produce kI</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/CO</w:t>
      </w:r>
    </w:p>
    <w:p w:rsidR="00E92D61" w:rsidRPr="001F4FBC" w:rsidRDefault="00BC4C50">
      <w:pPr>
        <w:numPr>
          <w:ilvl w:val="0"/>
          <w:numId w:val="1"/>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Better heat transfer is allowed</w:t>
      </w:r>
    </w:p>
    <w:p w:rsidR="00E92D61" w:rsidRPr="001F4FBC" w:rsidRDefault="00BC4C50">
      <w:pPr>
        <w:numPr>
          <w:ilvl w:val="0"/>
          <w:numId w:val="1"/>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Use discrete, well-defined catalytic species that arc more</w:t>
      </w:r>
    </w:p>
    <w:p w:rsidR="00E92D61" w:rsidRPr="001F4FBC" w:rsidRDefault="00BC4C50">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Heterogeneous Catalysts when compared with homogeneous catalysts, they</w:t>
      </w:r>
    </w:p>
    <w:p w:rsidR="00E92D61" w:rsidRPr="001F4FBC" w:rsidRDefault="00BC4C50">
      <w:pPr>
        <w:numPr>
          <w:ilvl w:val="0"/>
          <w:numId w:val="2"/>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Are thermally more stable, because they</w:t>
      </w:r>
    </w:p>
    <w:p w:rsidR="00E92D61" w:rsidRPr="001F4FBC" w:rsidRDefault="00BC4C50">
      <w:pPr>
        <w:numPr>
          <w:ilvl w:val="0"/>
          <w:numId w:val="2"/>
        </w:numPr>
        <w:spacing w:after="0" w:line="360" w:lineRule="auto"/>
        <w:ind w:left="144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 Allow higher reaction rates at higher temperatures</w:t>
      </w:r>
    </w:p>
    <w:p w:rsidR="00E92D61" w:rsidRPr="001F4FBC" w:rsidRDefault="00BC4C50">
      <w:pPr>
        <w:numPr>
          <w:ilvl w:val="0"/>
          <w:numId w:val="2"/>
        </w:numPr>
        <w:spacing w:after="0" w:line="360" w:lineRule="auto"/>
        <w:ind w:left="144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Have longer catalyst lifetime</w:t>
      </w:r>
    </w:p>
    <w:p w:rsidR="00E92D61" w:rsidRPr="001F4FBC" w:rsidRDefault="00BC4C50">
      <w:pPr>
        <w:numPr>
          <w:ilvl w:val="0"/>
          <w:numId w:val="2"/>
        </w:numPr>
        <w:spacing w:after="0" w:line="360" w:lineRule="auto"/>
        <w:ind w:left="144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Regenerate the catalyst in situ</w:t>
      </w:r>
    </w:p>
    <w:p w:rsidR="00E92D61" w:rsidRPr="001F4FBC" w:rsidRDefault="00BC4C50">
      <w:pPr>
        <w:numPr>
          <w:ilvl w:val="0"/>
          <w:numId w:val="2"/>
        </w:numPr>
        <w:spacing w:after="0"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Produce reactants and products that are more readily separated from catalyst</w:t>
      </w:r>
    </w:p>
    <w:p w:rsidR="00E92D61" w:rsidRPr="001F4FBC" w:rsidRDefault="00BC4C50">
      <w:pPr>
        <w:numPr>
          <w:ilvl w:val="0"/>
          <w:numId w:val="2"/>
        </w:numPr>
        <w:spacing w:line="360" w:lineRule="auto"/>
        <w:ind w:left="720" w:hanging="360"/>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Operate at 200~300 </w:t>
      </w:r>
      <w:r w:rsidRPr="001F4FBC">
        <w:rPr>
          <w:rFonts w:ascii="Times New Roman" w:eastAsia="Times New Roman" w:hAnsi="Times New Roman" w:cs="Times New Roman"/>
          <w:sz w:val="24"/>
          <w:vertAlign w:val="superscript"/>
        </w:rPr>
        <w:t>0</w:t>
      </w:r>
      <w:r w:rsidRPr="001F4FBC">
        <w:rPr>
          <w:rFonts w:ascii="Times New Roman" w:eastAsia="Times New Roman" w:hAnsi="Times New Roman" w:cs="Times New Roman"/>
          <w:sz w:val="24"/>
        </w:rPr>
        <w:t>Cand 500-1500 psi to produce 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/C0 [16].</w:t>
      </w:r>
    </w:p>
    <w:p w:rsidR="001D6B7D" w:rsidRPr="001F4FBC" w:rsidRDefault="00BC4C50" w:rsidP="001D6B7D">
      <w:pPr>
        <w:spacing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Platinum Based Homogeneous Catalysis:</w:t>
      </w:r>
    </w:p>
    <w:p w:rsidR="0000750F" w:rsidRPr="001F4FBC" w:rsidRDefault="001B260B" w:rsidP="001D6B7D">
      <w:pPr>
        <w:spacing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sz w:val="24"/>
        </w:rPr>
        <w:lastRenderedPageBreak/>
        <w:t>Randall LT et</w:t>
      </w:r>
      <w:r w:rsidR="00785BDD"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i/>
          <w:sz w:val="24"/>
        </w:rPr>
        <w:t>al</w:t>
      </w:r>
      <w:r w:rsidR="00A2510A" w:rsidRPr="001F4FBC">
        <w:rPr>
          <w:rFonts w:ascii="Times New Roman" w:eastAsia="Times New Roman" w:hAnsi="Times New Roman" w:cs="Times New Roman"/>
          <w:i/>
          <w:sz w:val="24"/>
        </w:rPr>
        <w:t xml:space="preserve"> </w:t>
      </w:r>
      <w:r w:rsidR="005D0B8F" w:rsidRPr="001F4FBC">
        <w:rPr>
          <w:rFonts w:ascii="Times New Roman" w:eastAsia="Times New Roman" w:hAnsi="Times New Roman" w:cs="Times New Roman"/>
          <w:sz w:val="24"/>
        </w:rPr>
        <w:t>(1992) explored</w:t>
      </w:r>
      <w:r w:rsidR="00BC4C50" w:rsidRPr="001F4FBC">
        <w:rPr>
          <w:rFonts w:ascii="Times New Roman" w:eastAsia="Times New Roman" w:hAnsi="Times New Roman" w:cs="Times New Roman"/>
          <w:sz w:val="24"/>
        </w:rPr>
        <w:t xml:space="preserve"> relationship between the </w:t>
      </w:r>
      <w:r w:rsidR="00E8185E" w:rsidRPr="001F4FBC">
        <w:rPr>
          <w:rFonts w:ascii="Times New Roman" w:eastAsia="Times New Roman" w:hAnsi="Times New Roman" w:cs="Times New Roman"/>
          <w:sz w:val="24"/>
        </w:rPr>
        <w:t>reactivity’s</w:t>
      </w:r>
      <w:r w:rsidR="005D0B8F" w:rsidRPr="001F4FBC">
        <w:rPr>
          <w:rFonts w:ascii="Times New Roman" w:eastAsia="Times New Roman" w:hAnsi="Times New Roman" w:cs="Times New Roman"/>
          <w:sz w:val="24"/>
        </w:rPr>
        <w:t xml:space="preserve"> of alkyl groups attached to surface of Platinum (II) metal (heterogeneous) and those attached</w:t>
      </w:r>
      <w:r w:rsidR="00BC4C50" w:rsidRPr="001F4FBC">
        <w:rPr>
          <w:rFonts w:ascii="Times New Roman" w:eastAsia="Times New Roman" w:hAnsi="Times New Roman" w:cs="Times New Roman"/>
          <w:sz w:val="24"/>
        </w:rPr>
        <w:t xml:space="preserve"> to platinum in homogeneous pla</w:t>
      </w:r>
      <w:r w:rsidR="005D0B8F" w:rsidRPr="001F4FBC">
        <w:rPr>
          <w:rFonts w:ascii="Times New Roman" w:eastAsia="Times New Roman" w:hAnsi="Times New Roman" w:cs="Times New Roman"/>
          <w:sz w:val="24"/>
        </w:rPr>
        <w:t>tinum (II) complexes</w:t>
      </w:r>
      <w:r w:rsidR="00BC4C50" w:rsidRPr="001F4FBC">
        <w:rPr>
          <w:rFonts w:ascii="Times New Roman" w:eastAsia="Times New Roman" w:hAnsi="Times New Roman" w:cs="Times New Roman"/>
          <w:sz w:val="24"/>
        </w:rPr>
        <w:t xml:space="preserve">. </w:t>
      </w:r>
      <w:r w:rsidR="0084689D" w:rsidRPr="001F4FBC">
        <w:rPr>
          <w:rFonts w:ascii="Times New Roman" w:eastAsia="Times New Roman" w:hAnsi="Times New Roman" w:cs="Times New Roman"/>
          <w:sz w:val="24"/>
        </w:rPr>
        <w:t>That research was done using</w:t>
      </w:r>
      <w:r w:rsidR="00BC4C50" w:rsidRPr="001F4FBC">
        <w:rPr>
          <w:rFonts w:ascii="Times New Roman" w:eastAsia="Times New Roman" w:hAnsi="Times New Roman" w:cs="Times New Roman"/>
          <w:sz w:val="24"/>
        </w:rPr>
        <w:t xml:space="preserve"> the following argument: if the observed </w:t>
      </w:r>
      <w:r w:rsidR="0084689D" w:rsidRPr="001F4FBC">
        <w:rPr>
          <w:rFonts w:ascii="Times New Roman" w:eastAsia="Times New Roman" w:hAnsi="Times New Roman" w:cs="Times New Roman"/>
          <w:sz w:val="24"/>
        </w:rPr>
        <w:t>catalytic reactions for alkyls group</w:t>
      </w:r>
      <w:r w:rsidR="00AB5BBA" w:rsidRPr="001F4FBC">
        <w:rPr>
          <w:rFonts w:ascii="Times New Roman" w:eastAsia="Times New Roman" w:hAnsi="Times New Roman" w:cs="Times New Roman"/>
          <w:sz w:val="24"/>
        </w:rPr>
        <w:t xml:space="preserve"> in homogeneous metal</w:t>
      </w:r>
      <w:r w:rsidR="0084689D" w:rsidRPr="001F4FBC">
        <w:rPr>
          <w:rFonts w:ascii="Times New Roman" w:eastAsia="Times New Roman" w:hAnsi="Times New Roman" w:cs="Times New Roman"/>
          <w:sz w:val="24"/>
        </w:rPr>
        <w:t xml:space="preserve"> complexes comparable</w:t>
      </w:r>
      <w:r w:rsidR="00FD4830" w:rsidRPr="001F4FBC">
        <w:rPr>
          <w:rFonts w:ascii="Times New Roman" w:eastAsia="Times New Roman" w:hAnsi="Times New Roman" w:cs="Times New Roman"/>
          <w:sz w:val="24"/>
        </w:rPr>
        <w:t xml:space="preserve"> </w:t>
      </w:r>
      <w:r w:rsidR="0084689D" w:rsidRPr="001F4FBC">
        <w:rPr>
          <w:rFonts w:ascii="Times New Roman" w:eastAsia="Times New Roman" w:hAnsi="Times New Roman" w:cs="Times New Roman"/>
          <w:sz w:val="24"/>
        </w:rPr>
        <w:t xml:space="preserve">those </w:t>
      </w:r>
      <w:r w:rsidR="00185C63" w:rsidRPr="001F4FBC">
        <w:rPr>
          <w:rFonts w:ascii="Times New Roman" w:eastAsia="Times New Roman" w:hAnsi="Times New Roman" w:cs="Times New Roman"/>
          <w:sz w:val="24"/>
        </w:rPr>
        <w:t>heterogeneous</w:t>
      </w:r>
      <w:r w:rsidR="00AB5BBA" w:rsidRPr="001F4FBC">
        <w:rPr>
          <w:rFonts w:ascii="Times New Roman" w:eastAsia="Times New Roman" w:hAnsi="Times New Roman" w:cs="Times New Roman"/>
          <w:sz w:val="24"/>
        </w:rPr>
        <w:t xml:space="preserve"> (</w:t>
      </w:r>
      <w:r w:rsidR="0084689D" w:rsidRPr="001F4FBC">
        <w:rPr>
          <w:rFonts w:ascii="Times New Roman" w:eastAsia="Times New Roman" w:hAnsi="Times New Roman" w:cs="Times New Roman"/>
          <w:sz w:val="24"/>
        </w:rPr>
        <w:t>on the surface of Pt</w:t>
      </w:r>
      <w:r w:rsidR="00AB5BBA" w:rsidRPr="001F4FBC">
        <w:rPr>
          <w:rFonts w:ascii="Times New Roman" w:eastAsia="Times New Roman" w:hAnsi="Times New Roman" w:cs="Times New Roman"/>
          <w:sz w:val="24"/>
        </w:rPr>
        <w:t>)</w:t>
      </w:r>
      <w:r w:rsidR="00BC4C50" w:rsidRPr="001F4FBC">
        <w:rPr>
          <w:rFonts w:ascii="Times New Roman" w:eastAsia="Times New Roman" w:hAnsi="Times New Roman" w:cs="Times New Roman"/>
          <w:sz w:val="24"/>
        </w:rPr>
        <w:t xml:space="preserve">, we should be able to </w:t>
      </w:r>
      <w:r w:rsidR="00BE3CD4" w:rsidRPr="001F4FBC">
        <w:rPr>
          <w:rFonts w:ascii="Times New Roman" w:eastAsia="Times New Roman" w:hAnsi="Times New Roman" w:cs="Times New Roman"/>
          <w:sz w:val="24"/>
        </w:rPr>
        <w:t>account for</w:t>
      </w:r>
      <w:r w:rsidR="00BC4C50" w:rsidRPr="001F4FBC">
        <w:rPr>
          <w:rFonts w:ascii="Times New Roman" w:eastAsia="Times New Roman" w:hAnsi="Times New Roman" w:cs="Times New Roman"/>
          <w:sz w:val="24"/>
        </w:rPr>
        <w:t xml:space="preserve"> the heterogeneous process</w:t>
      </w:r>
      <w:r w:rsidR="00BE3CD4" w:rsidRPr="001F4FBC">
        <w:rPr>
          <w:rFonts w:ascii="Times New Roman" w:eastAsia="Times New Roman" w:hAnsi="Times New Roman" w:cs="Times New Roman"/>
          <w:sz w:val="24"/>
        </w:rPr>
        <w:t xml:space="preserve">es in terms of </w:t>
      </w:r>
      <w:r w:rsidR="00BC4C50" w:rsidRPr="001F4FBC">
        <w:rPr>
          <w:rFonts w:ascii="Times New Roman" w:eastAsia="Times New Roman" w:hAnsi="Times New Roman" w:cs="Times New Roman"/>
          <w:sz w:val="24"/>
        </w:rPr>
        <w:t xml:space="preserve">highly localized </w:t>
      </w:r>
      <w:r w:rsidR="00BE3CD4" w:rsidRPr="001F4FBC">
        <w:rPr>
          <w:rFonts w:ascii="Times New Roman" w:eastAsia="Times New Roman" w:hAnsi="Times New Roman" w:cs="Times New Roman"/>
          <w:sz w:val="24"/>
        </w:rPr>
        <w:t xml:space="preserve">or single </w:t>
      </w:r>
      <w:r w:rsidR="007E1DFE" w:rsidRPr="001F4FBC">
        <w:rPr>
          <w:rFonts w:ascii="Times New Roman" w:eastAsia="Times New Roman" w:hAnsi="Times New Roman" w:cs="Times New Roman"/>
          <w:sz w:val="24"/>
        </w:rPr>
        <w:t>center</w:t>
      </w:r>
      <w:r w:rsidR="00FD4830" w:rsidRPr="001F4FBC">
        <w:rPr>
          <w:rFonts w:ascii="Times New Roman" w:eastAsia="Times New Roman" w:hAnsi="Times New Roman" w:cs="Times New Roman"/>
          <w:sz w:val="24"/>
        </w:rPr>
        <w:t xml:space="preserve"> </w:t>
      </w:r>
      <w:r w:rsidR="00AB5BBA" w:rsidRPr="001F4FBC">
        <w:rPr>
          <w:rFonts w:ascii="Times New Roman" w:eastAsia="Times New Roman" w:hAnsi="Times New Roman" w:cs="Times New Roman"/>
          <w:sz w:val="24"/>
        </w:rPr>
        <w:t>chemistry. Otherwise, if there is no relationship between homo and hetero alkyl reactions</w:t>
      </w:r>
      <w:r w:rsidR="00864B69" w:rsidRPr="001F4FBC">
        <w:rPr>
          <w:rFonts w:ascii="Times New Roman" w:eastAsia="Times New Roman" w:hAnsi="Times New Roman" w:cs="Times New Roman"/>
          <w:sz w:val="24"/>
        </w:rPr>
        <w:t xml:space="preserve"> we might follow</w:t>
      </w:r>
      <w:r w:rsidR="00BC4C50" w:rsidRPr="001F4FBC">
        <w:rPr>
          <w:rFonts w:ascii="Times New Roman" w:eastAsia="Times New Roman" w:hAnsi="Times New Roman" w:cs="Times New Roman"/>
          <w:sz w:val="24"/>
        </w:rPr>
        <w:t xml:space="preserve"> the </w:t>
      </w:r>
      <w:r w:rsidR="00864B69" w:rsidRPr="001F4FBC">
        <w:rPr>
          <w:rFonts w:ascii="Times New Roman" w:eastAsia="Times New Roman" w:hAnsi="Times New Roman" w:cs="Times New Roman"/>
          <w:sz w:val="24"/>
        </w:rPr>
        <w:t>proposal</w:t>
      </w:r>
      <w:r w:rsidR="00BC4C50" w:rsidRPr="001F4FBC">
        <w:rPr>
          <w:rFonts w:ascii="Times New Roman" w:eastAsia="Times New Roman" w:hAnsi="Times New Roman" w:cs="Times New Roman"/>
          <w:sz w:val="24"/>
        </w:rPr>
        <w:t xml:space="preserve"> that bulk </w:t>
      </w:r>
      <w:r w:rsidR="00864B69" w:rsidRPr="001F4FBC">
        <w:rPr>
          <w:rFonts w:ascii="Times New Roman" w:eastAsia="Times New Roman" w:hAnsi="Times New Roman" w:cs="Times New Roman"/>
          <w:sz w:val="24"/>
        </w:rPr>
        <w:t xml:space="preserve">transition metals possess </w:t>
      </w:r>
      <w:r w:rsidR="00757E4B" w:rsidRPr="001F4FBC">
        <w:rPr>
          <w:rFonts w:ascii="Times New Roman" w:eastAsia="Times New Roman" w:hAnsi="Times New Roman" w:cs="Times New Roman"/>
          <w:sz w:val="24"/>
        </w:rPr>
        <w:t>distinctive</w:t>
      </w:r>
      <w:r w:rsidR="00864B69" w:rsidRPr="001F4FBC">
        <w:rPr>
          <w:rFonts w:ascii="Times New Roman" w:eastAsia="Times New Roman" w:hAnsi="Times New Roman" w:cs="Times New Roman"/>
          <w:sz w:val="24"/>
        </w:rPr>
        <w:t xml:space="preserve"> rea</w:t>
      </w:r>
      <w:r w:rsidR="00757E4B" w:rsidRPr="001F4FBC">
        <w:rPr>
          <w:rFonts w:ascii="Times New Roman" w:eastAsia="Times New Roman" w:hAnsi="Times New Roman" w:cs="Times New Roman"/>
          <w:sz w:val="24"/>
        </w:rPr>
        <w:t>ctivity</w:t>
      </w:r>
      <w:r w:rsidR="00815A64" w:rsidRPr="001F4FBC">
        <w:rPr>
          <w:rFonts w:ascii="Times New Roman" w:eastAsia="Times New Roman" w:hAnsi="Times New Roman" w:cs="Times New Roman"/>
          <w:sz w:val="24"/>
        </w:rPr>
        <w:t xml:space="preserve">. </w:t>
      </w:r>
      <w:r w:rsidR="004E3AE8" w:rsidRPr="001F4FBC">
        <w:rPr>
          <w:rFonts w:ascii="Times New Roman" w:eastAsia="Times New Roman" w:hAnsi="Times New Roman" w:cs="Times New Roman"/>
          <w:sz w:val="24"/>
        </w:rPr>
        <w:t>The</w:t>
      </w:r>
      <w:r w:rsidR="00BC4C50" w:rsidRPr="001F4FBC">
        <w:rPr>
          <w:rFonts w:ascii="Times New Roman" w:eastAsia="Times New Roman" w:hAnsi="Times New Roman" w:cs="Times New Roman"/>
          <w:sz w:val="24"/>
        </w:rPr>
        <w:t xml:space="preserve"> relative rates of carbon-hydrogen</w:t>
      </w:r>
      <w:r w:rsidR="004E3AE8" w:rsidRPr="001F4FBC">
        <w:rPr>
          <w:rFonts w:ascii="Times New Roman" w:eastAsia="Times New Roman" w:hAnsi="Times New Roman" w:cs="Times New Roman"/>
          <w:sz w:val="24"/>
        </w:rPr>
        <w:t xml:space="preserve"> (C-H)</w:t>
      </w:r>
      <w:r w:rsidR="00BC4C50" w:rsidRPr="001F4FBC">
        <w:rPr>
          <w:rFonts w:ascii="Times New Roman" w:eastAsia="Times New Roman" w:hAnsi="Times New Roman" w:cs="Times New Roman"/>
          <w:sz w:val="24"/>
        </w:rPr>
        <w:t xml:space="preserve"> bond</w:t>
      </w:r>
      <w:r w:rsidR="00EA361B" w:rsidRPr="001F4FBC">
        <w:rPr>
          <w:rFonts w:ascii="Times New Roman" w:eastAsia="Times New Roman" w:hAnsi="Times New Roman" w:cs="Times New Roman"/>
          <w:sz w:val="24"/>
        </w:rPr>
        <w:t>s</w:t>
      </w:r>
      <w:r w:rsidR="00BC4C50" w:rsidRPr="001F4FBC">
        <w:rPr>
          <w:rFonts w:ascii="Times New Roman" w:eastAsia="Times New Roman" w:hAnsi="Times New Roman" w:cs="Times New Roman"/>
          <w:sz w:val="24"/>
        </w:rPr>
        <w:t xml:space="preserve"> activation of alkyl groups </w:t>
      </w:r>
      <w:r w:rsidR="00815A64" w:rsidRPr="001F4FBC">
        <w:rPr>
          <w:rFonts w:ascii="Times New Roman" w:eastAsia="Times New Roman" w:hAnsi="Times New Roman" w:cs="Times New Roman"/>
          <w:sz w:val="24"/>
        </w:rPr>
        <w:t xml:space="preserve">in homogeneous complexes </w:t>
      </w:r>
      <w:r w:rsidR="00BC4C50" w:rsidRPr="001F4FBC">
        <w:rPr>
          <w:rFonts w:ascii="Times New Roman" w:eastAsia="Times New Roman" w:hAnsi="Times New Roman" w:cs="Times New Roman"/>
          <w:sz w:val="24"/>
        </w:rPr>
        <w:t xml:space="preserve">positioned </w:t>
      </w:r>
      <w:r w:rsidR="00EA361B" w:rsidRPr="001F4FBC">
        <w:rPr>
          <w:rFonts w:ascii="Times New Roman" w:eastAsia="Times New Roman" w:hAnsi="Times New Roman" w:cs="Times New Roman"/>
          <w:sz w:val="24"/>
        </w:rPr>
        <w:t xml:space="preserve">at </w:t>
      </w:r>
      <w:r w:rsidR="00BC4C50" w:rsidRPr="001F4FBC">
        <w:rPr>
          <w:rFonts w:ascii="Times New Roman" w:eastAsia="Times New Roman" w:hAnsi="Times New Roman" w:cs="Times New Roman"/>
          <w:b/>
          <w:sz w:val="24"/>
        </w:rPr>
        <w:t>a</w:t>
      </w:r>
      <w:proofErr w:type="gramStart"/>
      <w:r w:rsidR="00815846" w:rsidRPr="001F4FBC">
        <w:rPr>
          <w:rFonts w:ascii="Times New Roman" w:eastAsia="Times New Roman" w:hAnsi="Times New Roman" w:cs="Times New Roman"/>
          <w:b/>
          <w:sz w:val="24"/>
        </w:rPr>
        <w:t>,</w:t>
      </w:r>
      <w:r w:rsidR="00815846" w:rsidRPr="001F4FBC">
        <w:rPr>
          <w:rFonts w:ascii="Times New Roman" w:eastAsia="Times New Roman" w:hAnsi="Times New Roman" w:cs="Times New Roman"/>
          <w:b/>
          <w:i/>
          <w:sz w:val="24"/>
        </w:rPr>
        <w:t>8</w:t>
      </w:r>
      <w:r w:rsidR="00815846" w:rsidRPr="001F4FBC">
        <w:rPr>
          <w:rFonts w:ascii="Times New Roman" w:eastAsia="Times New Roman" w:hAnsi="Times New Roman" w:cs="Times New Roman"/>
          <w:b/>
          <w:sz w:val="24"/>
        </w:rPr>
        <w:t>,</w:t>
      </w:r>
      <w:r w:rsidR="00EA361B" w:rsidRPr="001F4FBC">
        <w:rPr>
          <w:rFonts w:ascii="Times New Roman" w:eastAsia="Times New Roman" w:hAnsi="Times New Roman" w:cs="Times New Roman"/>
          <w:b/>
          <w:sz w:val="24"/>
        </w:rPr>
        <w:t>6,y</w:t>
      </w:r>
      <w:proofErr w:type="gramEnd"/>
      <w:r w:rsidR="00BC4C50" w:rsidRPr="001F4FBC">
        <w:rPr>
          <w:rFonts w:ascii="Times New Roman" w:eastAsia="Times New Roman" w:hAnsi="Times New Roman" w:cs="Times New Roman"/>
          <w:sz w:val="24"/>
        </w:rPr>
        <w:t xml:space="preserve"> and </w:t>
      </w:r>
      <w:r w:rsidR="00BC4C50" w:rsidRPr="001F4FBC">
        <w:rPr>
          <w:rFonts w:ascii="Times New Roman" w:eastAsia="Times New Roman" w:hAnsi="Times New Roman" w:cs="Times New Roman"/>
          <w:b/>
          <w:sz w:val="24"/>
        </w:rPr>
        <w:t xml:space="preserve">c </w:t>
      </w:r>
      <w:r w:rsidR="00BC4C50" w:rsidRPr="001F4FBC">
        <w:rPr>
          <w:rFonts w:ascii="Times New Roman" w:eastAsia="Times New Roman" w:hAnsi="Times New Roman" w:cs="Times New Roman"/>
          <w:sz w:val="24"/>
        </w:rPr>
        <w:t>to platinum</w:t>
      </w:r>
      <w:r w:rsidR="00EA361B" w:rsidRPr="001F4FBC">
        <w:rPr>
          <w:rFonts w:ascii="Times New Roman" w:eastAsia="Times New Roman" w:hAnsi="Times New Roman" w:cs="Times New Roman"/>
          <w:sz w:val="24"/>
        </w:rPr>
        <w:t xml:space="preserve"> metal was shown</w:t>
      </w:r>
      <w:r w:rsidR="00BC4C50" w:rsidRPr="001F4FBC">
        <w:rPr>
          <w:rFonts w:ascii="Times New Roman" w:eastAsia="Times New Roman" w:hAnsi="Times New Roman" w:cs="Times New Roman"/>
          <w:sz w:val="24"/>
        </w:rPr>
        <w:t xml:space="preserve">: </w:t>
      </w:r>
      <w:r w:rsidR="00BC4C50" w:rsidRPr="001F4FBC">
        <w:rPr>
          <w:rFonts w:ascii="Times New Roman" w:eastAsia="Times New Roman" w:hAnsi="Times New Roman" w:cs="Times New Roman"/>
          <w:b/>
          <w:sz w:val="24"/>
        </w:rPr>
        <w:t xml:space="preserve">0 &gt; 6 &gt; y = </w:t>
      </w:r>
      <w:r w:rsidR="00BC4C50" w:rsidRPr="001F4FBC">
        <w:rPr>
          <w:rFonts w:ascii="Times New Roman" w:eastAsia="Times New Roman" w:hAnsi="Times New Roman" w:cs="Times New Roman"/>
          <w:b/>
          <w:i/>
          <w:sz w:val="24"/>
        </w:rPr>
        <w:t xml:space="preserve">E </w:t>
      </w:r>
      <w:r w:rsidR="00BC4C50" w:rsidRPr="001F4FBC">
        <w:rPr>
          <w:rFonts w:ascii="Times New Roman" w:eastAsia="Times New Roman" w:hAnsi="Times New Roman" w:cs="Times New Roman"/>
          <w:b/>
          <w:sz w:val="24"/>
        </w:rPr>
        <w:t>&gt;&gt; a</w:t>
      </w:r>
      <w:r w:rsidR="00BC4C50" w:rsidRPr="001F4FBC">
        <w:rPr>
          <w:rFonts w:ascii="Times New Roman" w:eastAsia="Times New Roman" w:hAnsi="Times New Roman" w:cs="Times New Roman"/>
          <w:sz w:val="24"/>
        </w:rPr>
        <w:t xml:space="preserve"> (</w:t>
      </w:r>
      <w:r w:rsidR="00815846" w:rsidRPr="001F4FBC">
        <w:rPr>
          <w:rFonts w:ascii="Times New Roman" w:eastAsia="Times New Roman" w:hAnsi="Times New Roman" w:cs="Times New Roman"/>
          <w:sz w:val="24"/>
        </w:rPr>
        <w:t xml:space="preserve">yet </w:t>
      </w:r>
      <w:r w:rsidR="00BC4C50" w:rsidRPr="001F4FBC">
        <w:rPr>
          <w:rFonts w:ascii="Times New Roman" w:eastAsia="Times New Roman" w:hAnsi="Times New Roman" w:cs="Times New Roman"/>
          <w:sz w:val="24"/>
        </w:rPr>
        <w:t>not observed</w:t>
      </w:r>
      <w:r w:rsidR="002B6CFC" w:rsidRPr="001F4FBC">
        <w:rPr>
          <w:rFonts w:ascii="Times New Roman" w:eastAsia="Times New Roman" w:hAnsi="Times New Roman" w:cs="Times New Roman"/>
          <w:sz w:val="24"/>
        </w:rPr>
        <w:t>) [17-20]. They applied the following scheme to give analogous relative rates</w:t>
      </w:r>
      <w:r w:rsidR="00EF0FA5" w:rsidRPr="001F4FBC">
        <w:rPr>
          <w:rFonts w:ascii="Times New Roman" w:eastAsia="Times New Roman" w:hAnsi="Times New Roman" w:cs="Times New Roman"/>
          <w:sz w:val="24"/>
        </w:rPr>
        <w:t xml:space="preserve"> </w:t>
      </w:r>
      <w:r w:rsidR="002B6CFC" w:rsidRPr="001F4FBC">
        <w:rPr>
          <w:rFonts w:ascii="Times New Roman" w:eastAsia="Times New Roman" w:hAnsi="Times New Roman" w:cs="Times New Roman"/>
          <w:sz w:val="24"/>
        </w:rPr>
        <w:t xml:space="preserve">of </w:t>
      </w:r>
      <w:r w:rsidR="00034190" w:rsidRPr="001F4FBC">
        <w:rPr>
          <w:rFonts w:ascii="Times New Roman" w:eastAsia="Times New Roman" w:hAnsi="Times New Roman" w:cs="Times New Roman"/>
          <w:sz w:val="24"/>
        </w:rPr>
        <w:t xml:space="preserve">C-H </w:t>
      </w:r>
      <w:r w:rsidR="002B6CFC" w:rsidRPr="001F4FBC">
        <w:rPr>
          <w:rFonts w:ascii="Times New Roman" w:eastAsia="Times New Roman" w:hAnsi="Times New Roman" w:cs="Times New Roman"/>
          <w:sz w:val="24"/>
        </w:rPr>
        <w:t>bonds activation of alkyl groups</w:t>
      </w:r>
      <w:r w:rsidR="004B0FE2" w:rsidRPr="001F4FBC">
        <w:rPr>
          <w:rFonts w:ascii="Times New Roman" w:eastAsia="Times New Roman" w:hAnsi="Times New Roman" w:cs="Times New Roman"/>
          <w:sz w:val="24"/>
        </w:rPr>
        <w:t xml:space="preserve"> for surface alkyl Platinum</w:t>
      </w:r>
      <w:r w:rsidR="00BC4C50" w:rsidRPr="001F4FBC">
        <w:rPr>
          <w:rFonts w:ascii="Times New Roman" w:eastAsia="Times New Roman" w:hAnsi="Times New Roman" w:cs="Times New Roman"/>
          <w:sz w:val="24"/>
        </w:rPr>
        <w:t>.</w:t>
      </w:r>
      <w:r w:rsidR="00A91377" w:rsidRPr="001F4FBC">
        <w:rPr>
          <w:rFonts w:ascii="Times New Roman" w:eastAsia="Times New Roman" w:hAnsi="Times New Roman" w:cs="Times New Roman"/>
          <w:sz w:val="24"/>
        </w:rPr>
        <w:t xml:space="preserve"> A number</w:t>
      </w:r>
      <w:r w:rsidR="00BC4C50" w:rsidRPr="001F4FBC">
        <w:rPr>
          <w:rFonts w:ascii="Times New Roman" w:eastAsia="Times New Roman" w:hAnsi="Times New Roman" w:cs="Times New Roman"/>
          <w:sz w:val="24"/>
        </w:rPr>
        <w:t xml:space="preserve"> of platinum complexes </w:t>
      </w:r>
      <w:r w:rsidR="00D60745" w:rsidRPr="001F4FBC">
        <w:rPr>
          <w:rFonts w:ascii="Times New Roman" w:eastAsia="Times New Roman" w:hAnsi="Times New Roman" w:cs="Times New Roman"/>
          <w:sz w:val="24"/>
        </w:rPr>
        <w:t>were hydrogenated as shown</w:t>
      </w:r>
      <w:r w:rsidR="00BC4C50" w:rsidRPr="001F4FBC">
        <w:rPr>
          <w:rFonts w:ascii="Times New Roman" w:eastAsia="Times New Roman" w:hAnsi="Times New Roman" w:cs="Times New Roman"/>
          <w:sz w:val="24"/>
        </w:rPr>
        <w:t xml:space="preserve"> in eq</w:t>
      </w:r>
      <w:r w:rsidR="009B07B2" w:rsidRPr="001F4FBC">
        <w:rPr>
          <w:rFonts w:ascii="Times New Roman" w:eastAsia="Times New Roman" w:hAnsi="Times New Roman" w:cs="Times New Roman"/>
          <w:sz w:val="24"/>
        </w:rPr>
        <w:t>uation</w:t>
      </w:r>
      <w:r w:rsidR="006613A5" w:rsidRPr="001F4FBC">
        <w:rPr>
          <w:rFonts w:ascii="Times New Roman" w:eastAsia="Times New Roman" w:hAnsi="Times New Roman" w:cs="Times New Roman"/>
          <w:sz w:val="24"/>
        </w:rPr>
        <w:t>1</w:t>
      </w:r>
      <w:r w:rsidR="00D60745" w:rsidRPr="001F4FBC">
        <w:rPr>
          <w:rFonts w:ascii="Times New Roman" w:eastAsia="Times New Roman" w:hAnsi="Times New Roman" w:cs="Times New Roman"/>
          <w:sz w:val="24"/>
        </w:rPr>
        <w:t xml:space="preserve"> and investigated the value</w:t>
      </w:r>
      <w:r w:rsidR="00BC4C50" w:rsidRPr="001F4FBC">
        <w:rPr>
          <w:rFonts w:ascii="Times New Roman" w:eastAsia="Times New Roman" w:hAnsi="Times New Roman" w:cs="Times New Roman"/>
          <w:sz w:val="24"/>
        </w:rPr>
        <w:t xml:space="preserve"> of deuterium in the product </w:t>
      </w:r>
      <w:proofErr w:type="spellStart"/>
      <w:r w:rsidR="00BC4C50" w:rsidRPr="001F4FBC">
        <w:rPr>
          <w:rFonts w:ascii="Times New Roman" w:eastAsia="Times New Roman" w:hAnsi="Times New Roman" w:cs="Times New Roman"/>
          <w:b/>
          <w:sz w:val="24"/>
        </w:rPr>
        <w:t>cy</w:t>
      </w:r>
      <w:r w:rsidR="00BC4C50" w:rsidRPr="001F4FBC">
        <w:rPr>
          <w:rFonts w:ascii="Times New Roman" w:eastAsia="Times New Roman" w:hAnsi="Times New Roman" w:cs="Times New Roman"/>
          <w:sz w:val="24"/>
        </w:rPr>
        <w:t>clo-oct</w:t>
      </w:r>
      <w:r w:rsidR="003B0294" w:rsidRPr="001F4FBC">
        <w:rPr>
          <w:rFonts w:ascii="Times New Roman" w:eastAsia="Times New Roman" w:hAnsi="Times New Roman" w:cs="Times New Roman"/>
          <w:sz w:val="24"/>
        </w:rPr>
        <w:t>anes</w:t>
      </w:r>
      <w:proofErr w:type="spellEnd"/>
      <w:r w:rsidR="003B0294" w:rsidRPr="001F4FBC">
        <w:rPr>
          <w:rFonts w:ascii="Times New Roman" w:eastAsia="Times New Roman" w:hAnsi="Times New Roman" w:cs="Times New Roman"/>
          <w:sz w:val="24"/>
        </w:rPr>
        <w:t>. From the deuterium value</w:t>
      </w:r>
      <w:r w:rsidR="00BC4C50" w:rsidRPr="001F4FBC">
        <w:rPr>
          <w:rFonts w:ascii="Times New Roman" w:eastAsia="Times New Roman" w:hAnsi="Times New Roman" w:cs="Times New Roman"/>
          <w:sz w:val="24"/>
        </w:rPr>
        <w:t xml:space="preserve">, we </w:t>
      </w:r>
      <w:r w:rsidR="003B0294" w:rsidRPr="001F4FBC">
        <w:rPr>
          <w:rFonts w:ascii="Times New Roman" w:eastAsia="Times New Roman" w:hAnsi="Times New Roman" w:cs="Times New Roman"/>
          <w:sz w:val="24"/>
        </w:rPr>
        <w:t>observed the relative rates of carbon hydrogen</w:t>
      </w:r>
      <w:r w:rsidR="004E3AE8" w:rsidRPr="001F4FBC">
        <w:rPr>
          <w:rFonts w:ascii="Times New Roman" w:eastAsia="Times New Roman" w:hAnsi="Times New Roman" w:cs="Times New Roman"/>
          <w:sz w:val="24"/>
        </w:rPr>
        <w:t xml:space="preserve"> (C-H)</w:t>
      </w:r>
      <w:r w:rsidR="00BC4C50" w:rsidRPr="001F4FBC">
        <w:rPr>
          <w:rFonts w:ascii="Times New Roman" w:eastAsia="Times New Roman" w:hAnsi="Times New Roman" w:cs="Times New Roman"/>
          <w:sz w:val="24"/>
        </w:rPr>
        <w:t xml:space="preserve"> bond activation of the surface </w:t>
      </w:r>
      <w:r w:rsidR="003B0294" w:rsidRPr="001F4FBC">
        <w:rPr>
          <w:rFonts w:ascii="Times New Roman" w:eastAsia="Times New Roman" w:hAnsi="Times New Roman" w:cs="Times New Roman"/>
          <w:sz w:val="24"/>
        </w:rPr>
        <w:t xml:space="preserve">metal </w:t>
      </w:r>
      <w:r w:rsidR="00BC4C50" w:rsidRPr="001F4FBC">
        <w:rPr>
          <w:rFonts w:ascii="Times New Roman" w:eastAsia="Times New Roman" w:hAnsi="Times New Roman" w:cs="Times New Roman"/>
          <w:sz w:val="24"/>
        </w:rPr>
        <w:t>alkyls</w:t>
      </w:r>
      <w:r w:rsidR="00BC4C50" w:rsidRPr="001F4FBC">
        <w:rPr>
          <w:rFonts w:ascii="Times New Roman" w:eastAsia="Times New Roman" w:hAnsi="Times New Roman" w:cs="Times New Roman"/>
          <w:b/>
          <w:sz w:val="24"/>
        </w:rPr>
        <w:t>:</w:t>
      </w:r>
      <w:r w:rsidR="00755E88" w:rsidRPr="001F4FBC">
        <w:rPr>
          <w:rFonts w:ascii="Times New Roman" w:eastAsia="Times New Roman" w:hAnsi="Times New Roman" w:cs="Times New Roman"/>
          <w:b/>
          <w:sz w:val="24"/>
        </w:rPr>
        <w:t xml:space="preserve"> </w:t>
      </w:r>
      <w:r w:rsidR="00BC4C50" w:rsidRPr="001F4FBC">
        <w:rPr>
          <w:rFonts w:ascii="Times New Roman" w:eastAsia="Times New Roman" w:hAnsi="Times New Roman" w:cs="Times New Roman"/>
          <w:b/>
          <w:sz w:val="24"/>
        </w:rPr>
        <w:t>a &gt;</w:t>
      </w:r>
      <w:r w:rsidR="00BC4C50" w:rsidRPr="001F4FBC">
        <w:rPr>
          <w:rFonts w:ascii="Times New Roman" w:eastAsia="Times New Roman" w:hAnsi="Times New Roman" w:cs="Times New Roman"/>
          <w:b/>
          <w:i/>
          <w:sz w:val="24"/>
        </w:rPr>
        <w:t xml:space="preserve">B </w:t>
      </w:r>
      <w:r w:rsidR="00BC4C50" w:rsidRPr="001F4FBC">
        <w:rPr>
          <w:rFonts w:ascii="Times New Roman" w:eastAsia="Times New Roman" w:hAnsi="Times New Roman" w:cs="Times New Roman"/>
          <w:b/>
          <w:sz w:val="24"/>
        </w:rPr>
        <w:t>&gt; 6 &gt; y = t.</w:t>
      </w:r>
      <w:r w:rsidR="00755E88" w:rsidRPr="001F4FBC">
        <w:rPr>
          <w:rFonts w:ascii="Times New Roman" w:eastAsia="Times New Roman" w:hAnsi="Times New Roman" w:cs="Times New Roman"/>
          <w:b/>
          <w:sz w:val="24"/>
        </w:rPr>
        <w:t xml:space="preserve"> </w:t>
      </w:r>
      <w:r w:rsidR="00BC4C50" w:rsidRPr="001F4FBC">
        <w:rPr>
          <w:rFonts w:ascii="Times New Roman" w:eastAsia="Times New Roman" w:hAnsi="Times New Roman" w:cs="Times New Roman"/>
          <w:sz w:val="24"/>
        </w:rPr>
        <w:t>The relative rates of reaction</w:t>
      </w:r>
      <w:r w:rsidR="00902043" w:rsidRPr="001F4FBC">
        <w:rPr>
          <w:rFonts w:ascii="Times New Roman" w:eastAsia="Times New Roman" w:hAnsi="Times New Roman" w:cs="Times New Roman"/>
          <w:sz w:val="24"/>
        </w:rPr>
        <w:t>s</w:t>
      </w:r>
      <w:r w:rsidR="00755E88" w:rsidRPr="001F4FBC">
        <w:rPr>
          <w:rFonts w:ascii="Times New Roman" w:eastAsia="Times New Roman" w:hAnsi="Times New Roman" w:cs="Times New Roman"/>
          <w:sz w:val="24"/>
        </w:rPr>
        <w:t xml:space="preserve"> </w:t>
      </w:r>
      <w:r w:rsidR="00902043" w:rsidRPr="001F4FBC">
        <w:rPr>
          <w:rFonts w:ascii="Times New Roman" w:eastAsia="Times New Roman" w:hAnsi="Times New Roman" w:cs="Times New Roman"/>
          <w:sz w:val="24"/>
        </w:rPr>
        <w:t>in solution and on the surface were</w:t>
      </w:r>
      <w:r w:rsidR="00BC4C50" w:rsidRPr="001F4FBC">
        <w:rPr>
          <w:rFonts w:ascii="Times New Roman" w:eastAsia="Times New Roman" w:hAnsi="Times New Roman" w:cs="Times New Roman"/>
          <w:sz w:val="24"/>
        </w:rPr>
        <w:t xml:space="preserve"> similar except for </w:t>
      </w:r>
      <w:r w:rsidR="00EF756E" w:rsidRPr="001F4FBC">
        <w:rPr>
          <w:rFonts w:ascii="Times New Roman" w:eastAsia="Times New Roman" w:hAnsi="Times New Roman" w:cs="Times New Roman"/>
          <w:sz w:val="24"/>
        </w:rPr>
        <w:t>carbon hydrogen (C-H)</w:t>
      </w:r>
      <w:r w:rsidR="00BC4C50" w:rsidRPr="001F4FBC">
        <w:rPr>
          <w:rFonts w:ascii="Times New Roman" w:eastAsia="Times New Roman" w:hAnsi="Times New Roman" w:cs="Times New Roman"/>
          <w:sz w:val="24"/>
        </w:rPr>
        <w:t xml:space="preserve"> bond activation: </w:t>
      </w:r>
      <w:r w:rsidR="009D3BB2" w:rsidRPr="001F4FBC">
        <w:rPr>
          <w:rFonts w:ascii="Times New Roman" w:eastAsia="Times New Roman" w:hAnsi="Times New Roman" w:cs="Times New Roman"/>
          <w:sz w:val="24"/>
        </w:rPr>
        <w:t>the least facile process in solution is activation that is the most facile</w:t>
      </w:r>
      <w:r w:rsidR="00BC4C50" w:rsidRPr="001F4FBC">
        <w:rPr>
          <w:rFonts w:ascii="Times New Roman" w:eastAsia="Times New Roman" w:hAnsi="Times New Roman" w:cs="Times New Roman"/>
          <w:sz w:val="24"/>
        </w:rPr>
        <w:t xml:space="preserve"> process on the surface. Perhaps the </w:t>
      </w:r>
      <w:r w:rsidR="009D3BB2" w:rsidRPr="001F4FBC">
        <w:rPr>
          <w:rFonts w:ascii="Times New Roman" w:eastAsia="Times New Roman" w:hAnsi="Times New Roman" w:cs="Times New Roman"/>
          <w:sz w:val="24"/>
        </w:rPr>
        <w:t>utmost</w:t>
      </w:r>
      <w:r w:rsidR="005252AB" w:rsidRPr="001F4FBC">
        <w:rPr>
          <w:rFonts w:ascii="Times New Roman" w:eastAsia="Times New Roman" w:hAnsi="Times New Roman" w:cs="Times New Roman"/>
          <w:sz w:val="24"/>
        </w:rPr>
        <w:t xml:space="preserve"> </w:t>
      </w:r>
      <w:r w:rsidR="009D3BB2" w:rsidRPr="001F4FBC">
        <w:rPr>
          <w:rFonts w:ascii="Times New Roman" w:eastAsia="Times New Roman" w:hAnsi="Times New Roman" w:cs="Times New Roman"/>
          <w:sz w:val="24"/>
        </w:rPr>
        <w:t>probable</w:t>
      </w:r>
      <w:r w:rsidR="005252AB" w:rsidRPr="001F4FBC">
        <w:rPr>
          <w:rFonts w:ascii="Times New Roman" w:eastAsia="Times New Roman" w:hAnsi="Times New Roman" w:cs="Times New Roman"/>
          <w:sz w:val="24"/>
        </w:rPr>
        <w:t xml:space="preserve"> </w:t>
      </w:r>
      <w:r w:rsidR="009D3BB2" w:rsidRPr="001F4FBC">
        <w:rPr>
          <w:rFonts w:ascii="Times New Roman" w:eastAsia="Times New Roman" w:hAnsi="Times New Roman" w:cs="Times New Roman"/>
          <w:sz w:val="24"/>
        </w:rPr>
        <w:t>reason</w:t>
      </w:r>
      <w:r w:rsidR="00BC4C50" w:rsidRPr="001F4FBC">
        <w:rPr>
          <w:rFonts w:ascii="Times New Roman" w:eastAsia="Times New Roman" w:hAnsi="Times New Roman" w:cs="Times New Roman"/>
          <w:sz w:val="24"/>
        </w:rPr>
        <w:t xml:space="preserve"> of this difference is that facile </w:t>
      </w:r>
      <w:proofErr w:type="gramStart"/>
      <w:r w:rsidR="00BC4C50" w:rsidRPr="001F4FBC">
        <w:rPr>
          <w:rFonts w:ascii="Times New Roman" w:eastAsia="Times New Roman" w:hAnsi="Times New Roman" w:cs="Times New Roman"/>
          <w:sz w:val="24"/>
        </w:rPr>
        <w:t>a</w:t>
      </w:r>
      <w:proofErr w:type="gramEnd"/>
      <w:r w:rsidR="00BC4C50" w:rsidRPr="001F4FBC">
        <w:rPr>
          <w:rFonts w:ascii="Times New Roman" w:eastAsia="Times New Roman" w:hAnsi="Times New Roman" w:cs="Times New Roman"/>
          <w:sz w:val="24"/>
        </w:rPr>
        <w:t xml:space="preserve"> activation on platinum</w:t>
      </w:r>
      <w:r w:rsidR="009D3BB2" w:rsidRPr="001F4FBC">
        <w:rPr>
          <w:rFonts w:ascii="Times New Roman" w:eastAsia="Times New Roman" w:hAnsi="Times New Roman" w:cs="Times New Roman"/>
          <w:sz w:val="24"/>
        </w:rPr>
        <w:t xml:space="preserve"> metal</w:t>
      </w:r>
      <w:r w:rsidR="00BC4C50" w:rsidRPr="001F4FBC">
        <w:rPr>
          <w:rFonts w:ascii="Times New Roman" w:eastAsia="Times New Roman" w:hAnsi="Times New Roman" w:cs="Times New Roman"/>
          <w:sz w:val="24"/>
        </w:rPr>
        <w:t xml:space="preserve"> requi</w:t>
      </w:r>
      <w:r w:rsidR="009D3BB2" w:rsidRPr="001F4FBC">
        <w:rPr>
          <w:rFonts w:ascii="Times New Roman" w:eastAsia="Times New Roman" w:hAnsi="Times New Roman" w:cs="Times New Roman"/>
          <w:sz w:val="24"/>
        </w:rPr>
        <w:t>red</w:t>
      </w:r>
      <w:r w:rsidR="00BC4C50" w:rsidRPr="001F4FBC">
        <w:rPr>
          <w:rFonts w:ascii="Times New Roman" w:eastAsia="Times New Roman" w:hAnsi="Times New Roman" w:cs="Times New Roman"/>
          <w:sz w:val="24"/>
        </w:rPr>
        <w:t xml:space="preserve"> at least two metal </w:t>
      </w:r>
      <w:r w:rsidR="00410BE0" w:rsidRPr="001F4FBC">
        <w:rPr>
          <w:rFonts w:ascii="Times New Roman" w:eastAsia="Times New Roman" w:hAnsi="Times New Roman" w:cs="Times New Roman"/>
          <w:sz w:val="24"/>
        </w:rPr>
        <w:t>centers</w:t>
      </w:r>
      <w:r w:rsidR="00BC4C50" w:rsidRPr="001F4FBC">
        <w:rPr>
          <w:rFonts w:ascii="Times New Roman" w:eastAsia="Times New Roman" w:hAnsi="Times New Roman" w:cs="Times New Roman"/>
          <w:sz w:val="24"/>
        </w:rPr>
        <w:t xml:space="preserve"> [21].</w:t>
      </w:r>
    </w:p>
    <w:p w:rsidR="007F596C" w:rsidRPr="001F4FBC" w:rsidRDefault="007F596C" w:rsidP="007F596C">
      <w:pPr>
        <w:spacing w:after="0" w:line="360" w:lineRule="auto"/>
        <w:jc w:val="both"/>
        <w:rPr>
          <w:rFonts w:ascii="Times New Roman" w:eastAsia="Times New Roman" w:hAnsi="Times New Roman" w:cs="Times New Roman"/>
          <w:b/>
          <w:sz w:val="24"/>
        </w:rPr>
      </w:pPr>
    </w:p>
    <w:p w:rsidR="00C00999" w:rsidRPr="001F4FBC" w:rsidRDefault="002366C7" w:rsidP="00532213">
      <w:pPr>
        <w:tabs>
          <w:tab w:val="left" w:pos="720"/>
          <w:tab w:val="left" w:pos="1440"/>
          <w:tab w:val="left" w:pos="2160"/>
          <w:tab w:val="left" w:pos="2880"/>
          <w:tab w:val="left" w:pos="3600"/>
          <w:tab w:val="left" w:pos="4320"/>
          <w:tab w:val="left" w:pos="4740"/>
        </w:tabs>
        <w:spacing w:after="0" w:line="360" w:lineRule="auto"/>
        <w:jc w:val="center"/>
        <w:rPr>
          <w:rFonts w:ascii="Times New Roman" w:eastAsia="Times New Roman" w:hAnsi="Times New Roman" w:cs="Times New Roman"/>
          <w:sz w:val="16"/>
          <w:szCs w:val="16"/>
        </w:rPr>
      </w:pPr>
      <w:r w:rsidRPr="001F4FBC">
        <w:rPr>
          <w:rFonts w:ascii="Times New Roman" w:hAnsi="Times New Roman" w:cs="Times New Roman"/>
        </w:rPr>
        <w:object w:dxaOrig="5770"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5pt;height:48.75pt" o:ole="">
            <v:imagedata r:id="rId7" o:title=""/>
          </v:shape>
          <o:OLEObject Type="Embed" ProgID="ChemDraw.Document.6.0" ShapeID="_x0000_i1025" DrawAspect="Content" ObjectID="_1441626321" r:id="rId8"/>
        </w:object>
      </w:r>
    </w:p>
    <w:p w:rsidR="00910F3E" w:rsidRPr="001F4FBC" w:rsidRDefault="00910F3E" w:rsidP="00001122">
      <w:pPr>
        <w:tabs>
          <w:tab w:val="left" w:pos="720"/>
          <w:tab w:val="left" w:pos="1440"/>
          <w:tab w:val="left" w:pos="2160"/>
          <w:tab w:val="left" w:pos="2880"/>
          <w:tab w:val="left" w:pos="3600"/>
          <w:tab w:val="left" w:pos="4320"/>
          <w:tab w:val="left" w:pos="4740"/>
        </w:tabs>
        <w:spacing w:after="0" w:line="360" w:lineRule="auto"/>
        <w:jc w:val="center"/>
        <w:rPr>
          <w:rFonts w:ascii="Times New Roman" w:eastAsia="Times New Roman" w:hAnsi="Times New Roman" w:cs="Times New Roman"/>
          <w:b/>
          <w:sz w:val="20"/>
          <w:szCs w:val="20"/>
        </w:rPr>
      </w:pPr>
    </w:p>
    <w:p w:rsidR="00910F3E" w:rsidRPr="001F4FBC" w:rsidRDefault="00910F3E" w:rsidP="00001122">
      <w:pPr>
        <w:tabs>
          <w:tab w:val="left" w:pos="720"/>
          <w:tab w:val="left" w:pos="1440"/>
          <w:tab w:val="left" w:pos="2160"/>
          <w:tab w:val="left" w:pos="2880"/>
          <w:tab w:val="left" w:pos="3600"/>
          <w:tab w:val="left" w:pos="4320"/>
          <w:tab w:val="left" w:pos="4740"/>
        </w:tabs>
        <w:spacing w:after="0" w:line="360" w:lineRule="auto"/>
        <w:jc w:val="center"/>
        <w:rPr>
          <w:rFonts w:ascii="Times New Roman" w:eastAsia="Times New Roman" w:hAnsi="Times New Roman" w:cs="Times New Roman"/>
          <w:b/>
          <w:sz w:val="20"/>
          <w:szCs w:val="20"/>
        </w:rPr>
      </w:pPr>
    </w:p>
    <w:tbl>
      <w:tblPr>
        <w:tblStyle w:val="TableGrid"/>
        <w:tblW w:w="0" w:type="auto"/>
        <w:tblInd w:w="1188" w:type="dxa"/>
        <w:tblLook w:val="04A0"/>
      </w:tblPr>
      <w:tblGrid>
        <w:gridCol w:w="3600"/>
        <w:gridCol w:w="3690"/>
      </w:tblGrid>
      <w:tr w:rsidR="00E9523F" w:rsidRPr="001F4FBC" w:rsidTr="00AE5680">
        <w:tc>
          <w:tcPr>
            <w:tcW w:w="3600" w:type="dxa"/>
          </w:tcPr>
          <w:p w:rsidR="00E9523F" w:rsidRPr="001F4FBC" w:rsidRDefault="00E9523F" w:rsidP="00C00999">
            <w:pPr>
              <w:tabs>
                <w:tab w:val="left" w:pos="720"/>
                <w:tab w:val="left" w:pos="1440"/>
                <w:tab w:val="left" w:pos="2160"/>
                <w:tab w:val="left" w:pos="2880"/>
                <w:tab w:val="left" w:pos="3600"/>
                <w:tab w:val="left" w:pos="4320"/>
                <w:tab w:val="left" w:pos="4740"/>
              </w:tabs>
              <w:spacing w:line="360" w:lineRule="auto"/>
              <w:jc w:val="center"/>
              <w:rPr>
                <w:rFonts w:ascii="Times New Roman" w:eastAsia="Times New Roman" w:hAnsi="Times New Roman" w:cs="Times New Roman"/>
                <w:sz w:val="24"/>
                <w:szCs w:val="24"/>
              </w:rPr>
            </w:pPr>
            <w:r w:rsidRPr="001F4FBC">
              <w:rPr>
                <w:rFonts w:ascii="Times New Roman" w:eastAsia="Times New Roman" w:hAnsi="Times New Roman" w:cs="Times New Roman"/>
                <w:sz w:val="24"/>
              </w:rPr>
              <w:t>R</w:t>
            </w:r>
            <w:r w:rsidRPr="001F4FBC">
              <w:rPr>
                <w:rFonts w:ascii="Times New Roman" w:eastAsia="Times New Roman" w:hAnsi="Times New Roman" w:cs="Times New Roman"/>
                <w:sz w:val="24"/>
                <w:vertAlign w:val="superscript"/>
              </w:rPr>
              <w:t>D</w:t>
            </w:r>
          </w:p>
        </w:tc>
        <w:tc>
          <w:tcPr>
            <w:tcW w:w="3690" w:type="dxa"/>
          </w:tcPr>
          <w:p w:rsidR="00E9523F" w:rsidRPr="001F4FBC" w:rsidRDefault="00F4115F" w:rsidP="00C00999">
            <w:pPr>
              <w:tabs>
                <w:tab w:val="left" w:pos="720"/>
                <w:tab w:val="left" w:pos="1440"/>
                <w:tab w:val="left" w:pos="2160"/>
                <w:tab w:val="left" w:pos="2880"/>
                <w:tab w:val="left" w:pos="3600"/>
                <w:tab w:val="left" w:pos="4320"/>
                <w:tab w:val="left" w:pos="4740"/>
              </w:tabs>
              <w:spacing w:line="360" w:lineRule="auto"/>
              <w:jc w:val="center"/>
              <w:rPr>
                <w:rFonts w:ascii="Times New Roman" w:eastAsia="Times New Roman" w:hAnsi="Times New Roman" w:cs="Times New Roman"/>
                <w:sz w:val="24"/>
                <w:szCs w:val="24"/>
              </w:rPr>
            </w:pPr>
            <w:r w:rsidRPr="001F4FBC">
              <w:rPr>
                <w:rFonts w:ascii="Times New Roman" w:eastAsia="Times New Roman" w:hAnsi="Times New Roman" w:cs="Times New Roman"/>
                <w:sz w:val="24"/>
                <w:szCs w:val="24"/>
              </w:rPr>
              <w:t>X</w:t>
            </w:r>
          </w:p>
        </w:tc>
      </w:tr>
      <w:tr w:rsidR="00E9523F" w:rsidRPr="001F4FBC" w:rsidTr="00AE5680">
        <w:tc>
          <w:tcPr>
            <w:tcW w:w="3600" w:type="dxa"/>
          </w:tcPr>
          <w:p w:rsidR="00E9523F" w:rsidRPr="001F4FBC" w:rsidRDefault="00E9523F" w:rsidP="006D2AF4">
            <w:pPr>
              <w:tabs>
                <w:tab w:val="left" w:pos="720"/>
                <w:tab w:val="left" w:pos="1440"/>
                <w:tab w:val="left" w:pos="2160"/>
                <w:tab w:val="left" w:pos="2880"/>
                <w:tab w:val="left" w:pos="3600"/>
                <w:tab w:val="left" w:pos="4320"/>
                <w:tab w:val="left" w:pos="4740"/>
              </w:tabs>
              <w:spacing w:line="360" w:lineRule="auto"/>
              <w:rPr>
                <w:rFonts w:ascii="Times New Roman" w:eastAsia="Times New Roman" w:hAnsi="Times New Roman" w:cs="Times New Roman"/>
                <w:sz w:val="24"/>
                <w:szCs w:val="24"/>
                <w:vertAlign w:val="subscript"/>
              </w:rPr>
            </w:pPr>
            <w:r w:rsidRPr="001F4FBC">
              <w:rPr>
                <w:rFonts w:ascii="Times New Roman" w:eastAsia="Times New Roman" w:hAnsi="Times New Roman" w:cs="Times New Roman"/>
                <w:sz w:val="24"/>
                <w:szCs w:val="24"/>
              </w:rPr>
              <w:t>CD</w:t>
            </w:r>
            <w:r w:rsidRPr="001F4FBC">
              <w:rPr>
                <w:rFonts w:ascii="Times New Roman" w:eastAsia="Times New Roman" w:hAnsi="Times New Roman" w:cs="Times New Roman"/>
                <w:sz w:val="24"/>
                <w:szCs w:val="24"/>
                <w:vertAlign w:val="subscript"/>
              </w:rPr>
              <w:t>3</w:t>
            </w:r>
          </w:p>
        </w:tc>
        <w:tc>
          <w:tcPr>
            <w:tcW w:w="3690" w:type="dxa"/>
          </w:tcPr>
          <w:p w:rsidR="00E9523F" w:rsidRPr="001F4FBC" w:rsidRDefault="009B6230" w:rsidP="00C00999">
            <w:pPr>
              <w:tabs>
                <w:tab w:val="left" w:pos="720"/>
                <w:tab w:val="left" w:pos="1440"/>
                <w:tab w:val="left" w:pos="2160"/>
                <w:tab w:val="left" w:pos="2880"/>
                <w:tab w:val="left" w:pos="3600"/>
                <w:tab w:val="left" w:pos="4320"/>
                <w:tab w:val="left" w:pos="4740"/>
              </w:tabs>
              <w:spacing w:line="360" w:lineRule="auto"/>
              <w:jc w:val="center"/>
              <w:rPr>
                <w:rFonts w:ascii="Times New Roman" w:eastAsia="Times New Roman" w:hAnsi="Times New Roman" w:cs="Times New Roman"/>
                <w:sz w:val="24"/>
                <w:szCs w:val="24"/>
              </w:rPr>
            </w:pPr>
            <w:r w:rsidRPr="001F4FBC">
              <w:rPr>
                <w:rFonts w:ascii="Times New Roman" w:eastAsia="Times New Roman" w:hAnsi="Times New Roman" w:cs="Times New Roman"/>
                <w:sz w:val="24"/>
                <w:szCs w:val="24"/>
              </w:rPr>
              <w:t>0.71</w:t>
            </w:r>
          </w:p>
        </w:tc>
      </w:tr>
      <w:tr w:rsidR="00E9523F" w:rsidRPr="001F4FBC" w:rsidTr="00AE5680">
        <w:tc>
          <w:tcPr>
            <w:tcW w:w="3600" w:type="dxa"/>
          </w:tcPr>
          <w:p w:rsidR="00E9523F" w:rsidRPr="001F4FBC" w:rsidRDefault="00E9523F" w:rsidP="006D2AF4">
            <w:pPr>
              <w:tabs>
                <w:tab w:val="left" w:pos="720"/>
                <w:tab w:val="left" w:pos="1440"/>
                <w:tab w:val="left" w:pos="2160"/>
                <w:tab w:val="left" w:pos="2880"/>
                <w:tab w:val="left" w:pos="3600"/>
                <w:tab w:val="left" w:pos="4320"/>
                <w:tab w:val="left" w:pos="4740"/>
              </w:tabs>
              <w:spacing w:line="360" w:lineRule="auto"/>
              <w:rPr>
                <w:rFonts w:ascii="Times New Roman" w:eastAsia="Times New Roman" w:hAnsi="Times New Roman" w:cs="Times New Roman"/>
                <w:sz w:val="24"/>
                <w:szCs w:val="24"/>
                <w:vertAlign w:val="subscript"/>
              </w:rPr>
            </w:pPr>
            <w:r w:rsidRPr="001F4FBC">
              <w:rPr>
                <w:rFonts w:ascii="Times New Roman" w:eastAsia="Times New Roman" w:hAnsi="Times New Roman" w:cs="Times New Roman"/>
                <w:sz w:val="24"/>
                <w:szCs w:val="24"/>
              </w:rPr>
              <w:t>CD</w:t>
            </w:r>
            <w:r w:rsidRPr="001F4FBC">
              <w:rPr>
                <w:rFonts w:ascii="Times New Roman" w:eastAsia="Times New Roman" w:hAnsi="Times New Roman" w:cs="Times New Roman"/>
                <w:sz w:val="24"/>
                <w:szCs w:val="24"/>
                <w:vertAlign w:val="subscript"/>
              </w:rPr>
              <w:t>2</w:t>
            </w:r>
            <w:r w:rsidRPr="001F4FBC">
              <w:rPr>
                <w:rFonts w:ascii="Times New Roman" w:eastAsia="Times New Roman" w:hAnsi="Times New Roman" w:cs="Times New Roman"/>
                <w:sz w:val="24"/>
                <w:szCs w:val="24"/>
              </w:rPr>
              <w:t>CH</w:t>
            </w:r>
            <w:r w:rsidRPr="001F4FBC">
              <w:rPr>
                <w:rFonts w:ascii="Times New Roman" w:eastAsia="Times New Roman" w:hAnsi="Times New Roman" w:cs="Times New Roman"/>
                <w:sz w:val="24"/>
                <w:szCs w:val="24"/>
                <w:vertAlign w:val="subscript"/>
              </w:rPr>
              <w:t>3</w:t>
            </w:r>
          </w:p>
        </w:tc>
        <w:tc>
          <w:tcPr>
            <w:tcW w:w="3690" w:type="dxa"/>
          </w:tcPr>
          <w:p w:rsidR="00E9523F" w:rsidRPr="001F4FBC" w:rsidRDefault="005E6C91" w:rsidP="00C00999">
            <w:pPr>
              <w:tabs>
                <w:tab w:val="left" w:pos="720"/>
                <w:tab w:val="left" w:pos="1440"/>
                <w:tab w:val="left" w:pos="2160"/>
                <w:tab w:val="left" w:pos="2880"/>
                <w:tab w:val="left" w:pos="3600"/>
                <w:tab w:val="left" w:pos="4320"/>
                <w:tab w:val="left" w:pos="4740"/>
              </w:tabs>
              <w:spacing w:line="360" w:lineRule="auto"/>
              <w:jc w:val="center"/>
              <w:rPr>
                <w:rFonts w:ascii="Times New Roman" w:eastAsia="Times New Roman" w:hAnsi="Times New Roman" w:cs="Times New Roman"/>
                <w:sz w:val="24"/>
                <w:szCs w:val="24"/>
              </w:rPr>
            </w:pPr>
            <w:r w:rsidRPr="001F4FBC">
              <w:rPr>
                <w:rFonts w:ascii="Times New Roman" w:eastAsia="Times New Roman" w:hAnsi="Times New Roman" w:cs="Times New Roman"/>
                <w:sz w:val="24"/>
                <w:szCs w:val="24"/>
              </w:rPr>
              <w:t>0.68</w:t>
            </w:r>
          </w:p>
        </w:tc>
      </w:tr>
      <w:tr w:rsidR="00E9523F" w:rsidRPr="001F4FBC" w:rsidTr="00AE5680">
        <w:tc>
          <w:tcPr>
            <w:tcW w:w="3600" w:type="dxa"/>
          </w:tcPr>
          <w:p w:rsidR="00E9523F" w:rsidRPr="001F4FBC" w:rsidRDefault="00E9523F" w:rsidP="006D2AF4">
            <w:pPr>
              <w:tabs>
                <w:tab w:val="left" w:pos="720"/>
                <w:tab w:val="left" w:pos="1440"/>
                <w:tab w:val="left" w:pos="2160"/>
                <w:tab w:val="left" w:pos="2880"/>
                <w:tab w:val="left" w:pos="3600"/>
                <w:tab w:val="left" w:pos="4320"/>
                <w:tab w:val="left" w:pos="4740"/>
              </w:tabs>
              <w:spacing w:line="360" w:lineRule="auto"/>
              <w:rPr>
                <w:rFonts w:ascii="Times New Roman" w:eastAsia="Times New Roman" w:hAnsi="Times New Roman" w:cs="Times New Roman"/>
                <w:sz w:val="24"/>
                <w:szCs w:val="24"/>
                <w:vertAlign w:val="subscript"/>
              </w:rPr>
            </w:pPr>
            <w:r w:rsidRPr="001F4FBC">
              <w:rPr>
                <w:rFonts w:ascii="Times New Roman" w:eastAsia="Times New Roman" w:hAnsi="Times New Roman" w:cs="Times New Roman"/>
                <w:sz w:val="24"/>
                <w:szCs w:val="24"/>
              </w:rPr>
              <w:t>CH</w:t>
            </w:r>
            <w:r w:rsidRPr="001F4FBC">
              <w:rPr>
                <w:rFonts w:ascii="Times New Roman" w:eastAsia="Times New Roman" w:hAnsi="Times New Roman" w:cs="Times New Roman"/>
                <w:sz w:val="24"/>
                <w:szCs w:val="24"/>
                <w:vertAlign w:val="subscript"/>
              </w:rPr>
              <w:t>2</w:t>
            </w:r>
            <w:r w:rsidRPr="001F4FBC">
              <w:rPr>
                <w:rFonts w:ascii="Times New Roman" w:eastAsia="Times New Roman" w:hAnsi="Times New Roman" w:cs="Times New Roman"/>
                <w:sz w:val="24"/>
                <w:szCs w:val="24"/>
              </w:rPr>
              <w:t>CD</w:t>
            </w:r>
            <w:r w:rsidRPr="001F4FBC">
              <w:rPr>
                <w:rFonts w:ascii="Times New Roman" w:eastAsia="Times New Roman" w:hAnsi="Times New Roman" w:cs="Times New Roman"/>
                <w:sz w:val="24"/>
                <w:szCs w:val="24"/>
                <w:vertAlign w:val="subscript"/>
              </w:rPr>
              <w:t>3</w:t>
            </w:r>
          </w:p>
        </w:tc>
        <w:tc>
          <w:tcPr>
            <w:tcW w:w="3690" w:type="dxa"/>
          </w:tcPr>
          <w:p w:rsidR="00E9523F" w:rsidRPr="001F4FBC" w:rsidRDefault="005E6C91" w:rsidP="00C00999">
            <w:pPr>
              <w:tabs>
                <w:tab w:val="left" w:pos="720"/>
                <w:tab w:val="left" w:pos="1440"/>
                <w:tab w:val="left" w:pos="2160"/>
                <w:tab w:val="left" w:pos="2880"/>
                <w:tab w:val="left" w:pos="3600"/>
                <w:tab w:val="left" w:pos="4320"/>
                <w:tab w:val="left" w:pos="4740"/>
              </w:tabs>
              <w:spacing w:line="360" w:lineRule="auto"/>
              <w:jc w:val="center"/>
              <w:rPr>
                <w:rFonts w:ascii="Times New Roman" w:eastAsia="Times New Roman" w:hAnsi="Times New Roman" w:cs="Times New Roman"/>
                <w:sz w:val="24"/>
                <w:szCs w:val="24"/>
              </w:rPr>
            </w:pPr>
            <w:r w:rsidRPr="001F4FBC">
              <w:rPr>
                <w:rFonts w:ascii="Times New Roman" w:eastAsia="Times New Roman" w:hAnsi="Times New Roman" w:cs="Times New Roman"/>
                <w:sz w:val="24"/>
                <w:szCs w:val="24"/>
              </w:rPr>
              <w:t>0.15</w:t>
            </w:r>
          </w:p>
        </w:tc>
      </w:tr>
      <w:tr w:rsidR="00E9523F" w:rsidRPr="001F4FBC" w:rsidTr="00AE5680">
        <w:tc>
          <w:tcPr>
            <w:tcW w:w="3600" w:type="dxa"/>
          </w:tcPr>
          <w:p w:rsidR="00E9523F" w:rsidRPr="001F4FBC" w:rsidRDefault="00E9523F" w:rsidP="006D2AF4">
            <w:pPr>
              <w:tabs>
                <w:tab w:val="left" w:pos="720"/>
                <w:tab w:val="left" w:pos="1440"/>
                <w:tab w:val="left" w:pos="2160"/>
                <w:tab w:val="left" w:pos="2880"/>
                <w:tab w:val="left" w:pos="3600"/>
                <w:tab w:val="left" w:pos="4320"/>
                <w:tab w:val="left" w:pos="4740"/>
              </w:tabs>
              <w:spacing w:line="360" w:lineRule="auto"/>
              <w:rPr>
                <w:rFonts w:ascii="Times New Roman" w:eastAsia="Times New Roman" w:hAnsi="Times New Roman" w:cs="Times New Roman"/>
                <w:sz w:val="24"/>
                <w:szCs w:val="24"/>
                <w:vertAlign w:val="subscript"/>
              </w:rPr>
            </w:pPr>
            <w:r w:rsidRPr="001F4FBC">
              <w:rPr>
                <w:rFonts w:ascii="Times New Roman" w:eastAsia="Times New Roman" w:hAnsi="Times New Roman" w:cs="Times New Roman"/>
                <w:sz w:val="24"/>
                <w:szCs w:val="24"/>
              </w:rPr>
              <w:t>CH</w:t>
            </w:r>
            <w:r w:rsidRPr="001F4FBC">
              <w:rPr>
                <w:rFonts w:ascii="Times New Roman" w:eastAsia="Times New Roman" w:hAnsi="Times New Roman" w:cs="Times New Roman"/>
                <w:sz w:val="24"/>
                <w:szCs w:val="24"/>
                <w:vertAlign w:val="subscript"/>
              </w:rPr>
              <w:t>2</w:t>
            </w:r>
            <w:r w:rsidRPr="001F4FBC">
              <w:rPr>
                <w:rFonts w:ascii="Times New Roman" w:eastAsia="Times New Roman" w:hAnsi="Times New Roman" w:cs="Times New Roman"/>
                <w:sz w:val="24"/>
                <w:szCs w:val="24"/>
              </w:rPr>
              <w:t>CH</w:t>
            </w:r>
            <w:r w:rsidRPr="001F4FBC">
              <w:rPr>
                <w:rFonts w:ascii="Times New Roman" w:eastAsia="Times New Roman" w:hAnsi="Times New Roman" w:cs="Times New Roman"/>
                <w:sz w:val="24"/>
                <w:szCs w:val="24"/>
                <w:vertAlign w:val="subscript"/>
              </w:rPr>
              <w:t>2</w:t>
            </w:r>
            <w:r w:rsidRPr="001F4FBC">
              <w:rPr>
                <w:rFonts w:ascii="Times New Roman" w:eastAsia="Times New Roman" w:hAnsi="Times New Roman" w:cs="Times New Roman"/>
                <w:sz w:val="24"/>
                <w:szCs w:val="24"/>
              </w:rPr>
              <w:t>CD</w:t>
            </w:r>
            <w:r w:rsidRPr="001F4FBC">
              <w:rPr>
                <w:rFonts w:ascii="Times New Roman" w:eastAsia="Times New Roman" w:hAnsi="Times New Roman" w:cs="Times New Roman"/>
                <w:sz w:val="24"/>
                <w:szCs w:val="24"/>
                <w:vertAlign w:val="subscript"/>
              </w:rPr>
              <w:t>3</w:t>
            </w:r>
          </w:p>
        </w:tc>
        <w:tc>
          <w:tcPr>
            <w:tcW w:w="3690" w:type="dxa"/>
          </w:tcPr>
          <w:p w:rsidR="00E9523F" w:rsidRPr="001F4FBC" w:rsidRDefault="005E6C91" w:rsidP="00C00999">
            <w:pPr>
              <w:tabs>
                <w:tab w:val="left" w:pos="720"/>
                <w:tab w:val="left" w:pos="1440"/>
                <w:tab w:val="left" w:pos="2160"/>
                <w:tab w:val="left" w:pos="2880"/>
                <w:tab w:val="left" w:pos="3600"/>
                <w:tab w:val="left" w:pos="4320"/>
                <w:tab w:val="left" w:pos="4740"/>
              </w:tabs>
              <w:spacing w:line="360" w:lineRule="auto"/>
              <w:jc w:val="center"/>
              <w:rPr>
                <w:rFonts w:ascii="Times New Roman" w:eastAsia="Times New Roman" w:hAnsi="Times New Roman" w:cs="Times New Roman"/>
                <w:sz w:val="24"/>
                <w:szCs w:val="24"/>
              </w:rPr>
            </w:pPr>
            <w:r w:rsidRPr="001F4FBC">
              <w:rPr>
                <w:rFonts w:ascii="Times New Roman" w:eastAsia="Times New Roman" w:hAnsi="Times New Roman" w:cs="Times New Roman"/>
                <w:sz w:val="24"/>
                <w:szCs w:val="24"/>
              </w:rPr>
              <w:t>0.05</w:t>
            </w:r>
          </w:p>
        </w:tc>
      </w:tr>
      <w:tr w:rsidR="00E9523F" w:rsidRPr="001F4FBC" w:rsidTr="00AE5680">
        <w:tc>
          <w:tcPr>
            <w:tcW w:w="3600" w:type="dxa"/>
          </w:tcPr>
          <w:p w:rsidR="00E9523F" w:rsidRPr="001F4FBC" w:rsidRDefault="00E9523F" w:rsidP="006D2AF4">
            <w:pPr>
              <w:tabs>
                <w:tab w:val="left" w:pos="720"/>
                <w:tab w:val="left" w:pos="1440"/>
                <w:tab w:val="left" w:pos="2160"/>
                <w:tab w:val="left" w:pos="2880"/>
                <w:tab w:val="left" w:pos="3600"/>
                <w:tab w:val="left" w:pos="4320"/>
                <w:tab w:val="left" w:pos="4740"/>
              </w:tabs>
              <w:spacing w:line="360" w:lineRule="auto"/>
              <w:rPr>
                <w:rFonts w:ascii="Times New Roman" w:eastAsia="Times New Roman" w:hAnsi="Times New Roman" w:cs="Times New Roman"/>
                <w:sz w:val="24"/>
                <w:szCs w:val="24"/>
                <w:vertAlign w:val="subscript"/>
              </w:rPr>
            </w:pPr>
            <w:r w:rsidRPr="001F4FBC">
              <w:rPr>
                <w:rFonts w:ascii="Times New Roman" w:eastAsia="Times New Roman" w:hAnsi="Times New Roman" w:cs="Times New Roman"/>
                <w:sz w:val="24"/>
                <w:szCs w:val="24"/>
              </w:rPr>
              <w:t>CH</w:t>
            </w:r>
            <w:r w:rsidRPr="001F4FBC">
              <w:rPr>
                <w:rFonts w:ascii="Times New Roman" w:eastAsia="Times New Roman" w:hAnsi="Times New Roman" w:cs="Times New Roman"/>
                <w:sz w:val="24"/>
                <w:szCs w:val="24"/>
                <w:vertAlign w:val="subscript"/>
              </w:rPr>
              <w:t>2</w:t>
            </w:r>
            <w:r w:rsidRPr="001F4FBC">
              <w:rPr>
                <w:rFonts w:ascii="Times New Roman" w:eastAsia="Times New Roman" w:hAnsi="Times New Roman" w:cs="Times New Roman"/>
                <w:sz w:val="24"/>
                <w:szCs w:val="24"/>
              </w:rPr>
              <w:t>C(CH</w:t>
            </w:r>
            <w:r w:rsidRPr="001F4FBC">
              <w:rPr>
                <w:rFonts w:ascii="Times New Roman" w:eastAsia="Times New Roman" w:hAnsi="Times New Roman" w:cs="Times New Roman"/>
                <w:sz w:val="24"/>
                <w:szCs w:val="24"/>
                <w:vertAlign w:val="subscript"/>
              </w:rPr>
              <w:t>3</w:t>
            </w:r>
            <w:r w:rsidRPr="001F4FBC">
              <w:rPr>
                <w:rFonts w:ascii="Times New Roman" w:eastAsia="Times New Roman" w:hAnsi="Times New Roman" w:cs="Times New Roman"/>
                <w:sz w:val="24"/>
                <w:szCs w:val="24"/>
              </w:rPr>
              <w:t>)</w:t>
            </w:r>
            <w:r w:rsidRPr="001F4FBC">
              <w:rPr>
                <w:rFonts w:ascii="Times New Roman" w:eastAsia="Times New Roman" w:hAnsi="Times New Roman" w:cs="Times New Roman"/>
                <w:sz w:val="24"/>
                <w:szCs w:val="24"/>
                <w:vertAlign w:val="subscript"/>
              </w:rPr>
              <w:t>2</w:t>
            </w:r>
            <w:r w:rsidRPr="001F4FBC">
              <w:rPr>
                <w:rFonts w:ascii="Times New Roman" w:eastAsia="Times New Roman" w:hAnsi="Times New Roman" w:cs="Times New Roman"/>
                <w:sz w:val="24"/>
                <w:szCs w:val="24"/>
              </w:rPr>
              <w:t>CH</w:t>
            </w:r>
            <w:r w:rsidRPr="001F4FBC">
              <w:rPr>
                <w:rFonts w:ascii="Times New Roman" w:eastAsia="Times New Roman" w:hAnsi="Times New Roman" w:cs="Times New Roman"/>
                <w:sz w:val="24"/>
                <w:szCs w:val="24"/>
                <w:vertAlign w:val="subscript"/>
              </w:rPr>
              <w:t>2</w:t>
            </w:r>
            <w:r w:rsidRPr="001F4FBC">
              <w:rPr>
                <w:rFonts w:ascii="Times New Roman" w:eastAsia="Times New Roman" w:hAnsi="Times New Roman" w:cs="Times New Roman"/>
                <w:sz w:val="24"/>
                <w:szCs w:val="24"/>
              </w:rPr>
              <w:t>CD</w:t>
            </w:r>
            <w:r w:rsidRPr="001F4FBC">
              <w:rPr>
                <w:rFonts w:ascii="Times New Roman" w:eastAsia="Times New Roman" w:hAnsi="Times New Roman" w:cs="Times New Roman"/>
                <w:sz w:val="24"/>
                <w:szCs w:val="24"/>
                <w:vertAlign w:val="subscript"/>
              </w:rPr>
              <w:t>3</w:t>
            </w:r>
          </w:p>
        </w:tc>
        <w:tc>
          <w:tcPr>
            <w:tcW w:w="3690" w:type="dxa"/>
          </w:tcPr>
          <w:p w:rsidR="00E9523F" w:rsidRPr="001F4FBC" w:rsidRDefault="005E6C91" w:rsidP="00C00999">
            <w:pPr>
              <w:tabs>
                <w:tab w:val="left" w:pos="720"/>
                <w:tab w:val="left" w:pos="1440"/>
                <w:tab w:val="left" w:pos="2160"/>
                <w:tab w:val="left" w:pos="2880"/>
                <w:tab w:val="left" w:pos="3600"/>
                <w:tab w:val="left" w:pos="4320"/>
                <w:tab w:val="left" w:pos="4740"/>
              </w:tabs>
              <w:spacing w:line="360" w:lineRule="auto"/>
              <w:jc w:val="center"/>
              <w:rPr>
                <w:rFonts w:ascii="Times New Roman" w:eastAsia="Times New Roman" w:hAnsi="Times New Roman" w:cs="Times New Roman"/>
                <w:sz w:val="24"/>
                <w:szCs w:val="24"/>
              </w:rPr>
            </w:pPr>
            <w:r w:rsidRPr="001F4FBC">
              <w:rPr>
                <w:rFonts w:ascii="Times New Roman" w:eastAsia="Times New Roman" w:hAnsi="Times New Roman" w:cs="Times New Roman"/>
                <w:sz w:val="24"/>
                <w:szCs w:val="24"/>
              </w:rPr>
              <w:t>0.02</w:t>
            </w:r>
          </w:p>
        </w:tc>
      </w:tr>
    </w:tbl>
    <w:p w:rsidR="00E92D61" w:rsidRPr="001F4FBC" w:rsidRDefault="004F34F6" w:rsidP="005A6532">
      <w:pPr>
        <w:tabs>
          <w:tab w:val="left" w:pos="720"/>
          <w:tab w:val="left" w:pos="1440"/>
          <w:tab w:val="left" w:pos="2160"/>
          <w:tab w:val="left" w:pos="2880"/>
          <w:tab w:val="left" w:pos="3600"/>
          <w:tab w:val="left" w:pos="4320"/>
          <w:tab w:val="left" w:pos="4740"/>
        </w:tabs>
        <w:spacing w:after="0" w:line="360" w:lineRule="auto"/>
        <w:jc w:val="center"/>
        <w:rPr>
          <w:rFonts w:ascii="Times New Roman" w:eastAsia="Times New Roman" w:hAnsi="Times New Roman" w:cs="Times New Roman"/>
          <w:b/>
          <w:i/>
          <w:sz w:val="20"/>
          <w:szCs w:val="20"/>
        </w:rPr>
      </w:pPr>
      <w:r w:rsidRPr="001F4FBC">
        <w:rPr>
          <w:rFonts w:ascii="Times New Roman" w:eastAsia="Times New Roman" w:hAnsi="Times New Roman" w:cs="Times New Roman"/>
          <w:b/>
          <w:i/>
          <w:sz w:val="24"/>
          <w:szCs w:val="24"/>
        </w:rPr>
        <w:lastRenderedPageBreak/>
        <w:t>Table 1</w:t>
      </w:r>
      <w:r w:rsidR="00CC5FA2" w:rsidRPr="001F4FBC">
        <w:rPr>
          <w:rFonts w:ascii="Times New Roman" w:eastAsia="Times New Roman" w:hAnsi="Times New Roman" w:cs="Times New Roman"/>
          <w:b/>
          <w:i/>
          <w:sz w:val="24"/>
          <w:szCs w:val="24"/>
        </w:rPr>
        <w:t>:</w:t>
      </w:r>
      <w:r w:rsidR="00F325E4" w:rsidRPr="001F4FBC">
        <w:rPr>
          <w:rFonts w:ascii="Times New Roman" w:eastAsia="Times New Roman" w:hAnsi="Times New Roman" w:cs="Times New Roman"/>
          <w:b/>
          <w:i/>
          <w:sz w:val="24"/>
          <w:szCs w:val="24"/>
        </w:rPr>
        <w:t xml:space="preserve"> </w:t>
      </w:r>
      <w:r w:rsidR="00CC5FA2" w:rsidRPr="001F4FBC">
        <w:rPr>
          <w:rFonts w:ascii="Times New Roman" w:eastAsia="Times New Roman" w:hAnsi="Times New Roman" w:cs="Times New Roman"/>
          <w:b/>
          <w:i/>
          <w:sz w:val="20"/>
          <w:szCs w:val="20"/>
        </w:rPr>
        <w:t>Relative rates of C-H bond activation from deuterium contents</w:t>
      </w:r>
    </w:p>
    <w:p w:rsidR="00593316" w:rsidRPr="001F4FBC" w:rsidRDefault="00593316" w:rsidP="00137588">
      <w:pPr>
        <w:spacing w:after="0" w:line="360" w:lineRule="auto"/>
        <w:rPr>
          <w:rFonts w:ascii="Times New Roman" w:eastAsia="Times New Roman" w:hAnsi="Times New Roman" w:cs="Times New Roman"/>
          <w:b/>
          <w:sz w:val="24"/>
          <w:szCs w:val="24"/>
        </w:rPr>
      </w:pPr>
    </w:p>
    <w:p w:rsidR="00137588" w:rsidRPr="001F4FBC" w:rsidRDefault="00BC4C50" w:rsidP="00137588">
      <w:pPr>
        <w:spacing w:after="0"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Palladium Based Homogeneous Catalysis:</w:t>
      </w:r>
    </w:p>
    <w:p w:rsidR="00E92D61" w:rsidRPr="001F4FBC" w:rsidRDefault="00BC4C50" w:rsidP="00137588">
      <w:pPr>
        <w:spacing w:after="0"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sz w:val="24"/>
        </w:rPr>
        <w:t xml:space="preserve">The catalytic activity of two </w:t>
      </w:r>
      <w:r w:rsidR="00C21693" w:rsidRPr="001F4FBC">
        <w:rPr>
          <w:rFonts w:ascii="Times New Roman" w:eastAsia="Times New Roman" w:hAnsi="Times New Roman" w:cs="Times New Roman"/>
          <w:sz w:val="24"/>
        </w:rPr>
        <w:t>newly</w:t>
      </w:r>
      <w:r w:rsidRPr="001F4FBC">
        <w:rPr>
          <w:rFonts w:ascii="Times New Roman" w:eastAsia="Times New Roman" w:hAnsi="Times New Roman" w:cs="Times New Roman"/>
          <w:sz w:val="24"/>
        </w:rPr>
        <w:t xml:space="preserve"> synthesized and </w:t>
      </w:r>
      <w:r w:rsidR="008F3EE1" w:rsidRPr="001F4FBC">
        <w:rPr>
          <w:rFonts w:ascii="Times New Roman" w:eastAsia="Times New Roman" w:hAnsi="Times New Roman" w:cs="Times New Roman"/>
          <w:sz w:val="24"/>
        </w:rPr>
        <w:t>characterized Pd</w:t>
      </w:r>
      <w:r w:rsidR="00494336" w:rsidRPr="001F4FBC">
        <w:rPr>
          <w:rFonts w:ascii="Times New Roman" w:eastAsia="Times New Roman" w:hAnsi="Times New Roman" w:cs="Times New Roman"/>
          <w:sz w:val="24"/>
        </w:rPr>
        <w:t xml:space="preserve"> </w:t>
      </w:r>
      <w:r w:rsidR="00593A45" w:rsidRPr="001F4FBC">
        <w:rPr>
          <w:rFonts w:ascii="Times New Roman" w:eastAsia="Times New Roman" w:hAnsi="Times New Roman" w:cs="Times New Roman"/>
          <w:sz w:val="24"/>
        </w:rPr>
        <w:t xml:space="preserve">complexes was </w:t>
      </w:r>
      <w:r w:rsidR="00656138" w:rsidRPr="001F4FBC">
        <w:rPr>
          <w:rFonts w:ascii="Times New Roman" w:eastAsia="Times New Roman" w:hAnsi="Times New Roman" w:cs="Times New Roman"/>
          <w:sz w:val="24"/>
        </w:rPr>
        <w:t>monitored</w:t>
      </w:r>
      <w:r w:rsidRPr="001F4FBC">
        <w:rPr>
          <w:rFonts w:ascii="Times New Roman" w:eastAsia="Times New Roman" w:hAnsi="Times New Roman" w:cs="Times New Roman"/>
          <w:sz w:val="24"/>
        </w:rPr>
        <w:t xml:space="preserve"> for the </w:t>
      </w:r>
      <w:proofErr w:type="spellStart"/>
      <w:r w:rsidRPr="001F4FBC">
        <w:rPr>
          <w:rFonts w:ascii="Times New Roman" w:eastAsia="Times New Roman" w:hAnsi="Times New Roman" w:cs="Times New Roman"/>
          <w:sz w:val="24"/>
        </w:rPr>
        <w:t>aldol</w:t>
      </w:r>
      <w:proofErr w:type="spellEnd"/>
      <w:r w:rsidRPr="001F4FBC">
        <w:rPr>
          <w:rFonts w:ascii="Times New Roman" w:eastAsia="Times New Roman" w:hAnsi="Times New Roman" w:cs="Times New Roman"/>
          <w:sz w:val="24"/>
        </w:rPr>
        <w:t xml:space="preserve"> reaction</w:t>
      </w:r>
      <w:r w:rsidR="00656138"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of </w:t>
      </w:r>
      <w:proofErr w:type="spellStart"/>
      <w:r w:rsidRPr="001F4FBC">
        <w:rPr>
          <w:rFonts w:ascii="Times New Roman" w:eastAsia="Times New Roman" w:hAnsi="Times New Roman" w:cs="Times New Roman"/>
          <w:sz w:val="24"/>
        </w:rPr>
        <w:t>aldehydes</w:t>
      </w:r>
      <w:proofErr w:type="spellEnd"/>
      <w:r w:rsidRPr="001F4FBC">
        <w:rPr>
          <w:rFonts w:ascii="Times New Roman" w:eastAsia="Times New Roman" w:hAnsi="Times New Roman" w:cs="Times New Roman"/>
          <w:sz w:val="24"/>
        </w:rPr>
        <w:t xml:space="preserve"> with methyl </w:t>
      </w:r>
      <w:proofErr w:type="spellStart"/>
      <w:r w:rsidRPr="001F4FBC">
        <w:rPr>
          <w:rFonts w:ascii="Times New Roman" w:eastAsia="Times New Roman" w:hAnsi="Times New Roman" w:cs="Times New Roman"/>
          <w:sz w:val="24"/>
        </w:rPr>
        <w:t>isocyano</w:t>
      </w:r>
      <w:proofErr w:type="spellEnd"/>
      <w:r w:rsidR="00593A45" w:rsidRPr="001F4FBC">
        <w:rPr>
          <w:rFonts w:ascii="Times New Roman" w:eastAsia="Times New Roman" w:hAnsi="Times New Roman" w:cs="Times New Roman"/>
          <w:sz w:val="24"/>
        </w:rPr>
        <w:t>-</w:t>
      </w:r>
      <w:r w:rsidR="002F0BAB" w:rsidRPr="001F4FBC">
        <w:rPr>
          <w:rFonts w:ascii="Times New Roman" w:eastAsia="Times New Roman" w:hAnsi="Times New Roman" w:cs="Times New Roman"/>
          <w:sz w:val="24"/>
        </w:rPr>
        <w:t>acetate. Each and every palladium atom was</w:t>
      </w:r>
      <w:r w:rsidR="00494336" w:rsidRPr="001F4FBC">
        <w:rPr>
          <w:rFonts w:ascii="Times New Roman" w:eastAsia="Times New Roman" w:hAnsi="Times New Roman" w:cs="Times New Roman"/>
          <w:sz w:val="24"/>
        </w:rPr>
        <w:t xml:space="preserve"> </w:t>
      </w:r>
      <w:r w:rsidR="00FA6996" w:rsidRPr="001F4FBC">
        <w:rPr>
          <w:rFonts w:ascii="Times New Roman" w:eastAsia="Times New Roman" w:hAnsi="Times New Roman" w:cs="Times New Roman"/>
          <w:sz w:val="24"/>
        </w:rPr>
        <w:t>coordinately</w:t>
      </w:r>
      <w:r w:rsidRPr="001F4FBC">
        <w:rPr>
          <w:rFonts w:ascii="Times New Roman" w:eastAsia="Times New Roman" w:hAnsi="Times New Roman" w:cs="Times New Roman"/>
          <w:sz w:val="24"/>
        </w:rPr>
        <w:t xml:space="preserve"> attached </w:t>
      </w:r>
      <w:r w:rsidR="009A7F3D" w:rsidRPr="001F4FBC">
        <w:rPr>
          <w:rFonts w:ascii="Times New Roman" w:eastAsia="Times New Roman" w:hAnsi="Times New Roman" w:cs="Times New Roman"/>
          <w:sz w:val="24"/>
        </w:rPr>
        <w:t>to</w:t>
      </w:r>
      <w:r w:rsidRPr="001F4FBC">
        <w:rPr>
          <w:rFonts w:ascii="Times New Roman" w:eastAsia="Times New Roman" w:hAnsi="Times New Roman" w:cs="Times New Roman"/>
          <w:sz w:val="24"/>
        </w:rPr>
        <w:t xml:space="preserve"> S</w:t>
      </w:r>
      <w:r w:rsidR="002F0BAB"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C</w:t>
      </w:r>
      <w:r w:rsidR="002F0BAB"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S-type </w:t>
      </w:r>
      <w:proofErr w:type="spellStart"/>
      <w:r w:rsidRPr="001F4FBC">
        <w:rPr>
          <w:rFonts w:ascii="Times New Roman" w:eastAsia="Times New Roman" w:hAnsi="Times New Roman" w:cs="Times New Roman"/>
          <w:sz w:val="24"/>
        </w:rPr>
        <w:t>ligand</w:t>
      </w:r>
      <w:r w:rsidR="002F0BAB" w:rsidRPr="001F4FBC">
        <w:rPr>
          <w:rFonts w:ascii="Times New Roman" w:eastAsia="Times New Roman" w:hAnsi="Times New Roman" w:cs="Times New Roman"/>
          <w:sz w:val="24"/>
        </w:rPr>
        <w:t>s</w:t>
      </w:r>
      <w:proofErr w:type="spellEnd"/>
      <w:r w:rsidR="002F0BAB" w:rsidRPr="001F4FBC">
        <w:rPr>
          <w:rFonts w:ascii="Times New Roman" w:eastAsia="Times New Roman" w:hAnsi="Times New Roman" w:cs="Times New Roman"/>
          <w:sz w:val="24"/>
        </w:rPr>
        <w:t xml:space="preserve"> and the two pincer units were</w:t>
      </w:r>
      <w:r w:rsidRPr="001F4FBC">
        <w:rPr>
          <w:rFonts w:ascii="Times New Roman" w:eastAsia="Times New Roman" w:hAnsi="Times New Roman" w:cs="Times New Roman"/>
          <w:sz w:val="24"/>
        </w:rPr>
        <w:t xml:space="preserve"> connected by a </w:t>
      </w:r>
      <w:proofErr w:type="spellStart"/>
      <w:r w:rsidRPr="001F4FBC">
        <w:rPr>
          <w:rFonts w:ascii="Times New Roman" w:eastAsia="Times New Roman" w:hAnsi="Times New Roman" w:cs="Times New Roman"/>
          <w:sz w:val="24"/>
        </w:rPr>
        <w:t>chiral</w:t>
      </w:r>
      <w:proofErr w:type="spellEnd"/>
      <w:r w:rsidRPr="001F4FBC">
        <w:rPr>
          <w:rFonts w:ascii="Times New Roman" w:eastAsia="Times New Roman" w:hAnsi="Times New Roman" w:cs="Times New Roman"/>
          <w:sz w:val="24"/>
        </w:rPr>
        <w:t xml:space="preserve"> spacer.</w:t>
      </w:r>
      <w:r w:rsidR="00494336" w:rsidRPr="001F4FBC">
        <w:rPr>
          <w:rFonts w:ascii="Times New Roman" w:eastAsia="Times New Roman" w:hAnsi="Times New Roman" w:cs="Times New Roman"/>
          <w:sz w:val="24"/>
        </w:rPr>
        <w:t xml:space="preserve"> </w:t>
      </w:r>
      <w:r w:rsidR="00656138" w:rsidRPr="001F4FBC">
        <w:rPr>
          <w:rFonts w:ascii="Times New Roman" w:eastAsia="Times New Roman" w:hAnsi="Times New Roman" w:cs="Times New Roman"/>
          <w:sz w:val="24"/>
        </w:rPr>
        <w:t>But substantial</w:t>
      </w:r>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enantio</w:t>
      </w:r>
      <w:proofErr w:type="spellEnd"/>
      <w:r w:rsidR="00B124A0"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selectivity </w:t>
      </w:r>
      <w:r w:rsidR="00B124A0" w:rsidRPr="001F4FBC">
        <w:rPr>
          <w:rFonts w:ascii="Times New Roman" w:eastAsia="Times New Roman" w:hAnsi="Times New Roman" w:cs="Times New Roman"/>
          <w:sz w:val="24"/>
        </w:rPr>
        <w:t xml:space="preserve">and </w:t>
      </w:r>
      <w:proofErr w:type="spellStart"/>
      <w:r w:rsidR="00B124A0" w:rsidRPr="001F4FBC">
        <w:rPr>
          <w:rFonts w:ascii="Times New Roman" w:eastAsia="Times New Roman" w:hAnsi="Times New Roman" w:cs="Times New Roman"/>
          <w:sz w:val="24"/>
        </w:rPr>
        <w:t>diastereo</w:t>
      </w:r>
      <w:proofErr w:type="spellEnd"/>
      <w:r w:rsidR="00B124A0" w:rsidRPr="001F4FBC">
        <w:rPr>
          <w:rFonts w:ascii="Times New Roman" w:eastAsia="Times New Roman" w:hAnsi="Times New Roman" w:cs="Times New Roman"/>
          <w:sz w:val="24"/>
        </w:rPr>
        <w:t xml:space="preserve">-selectivity </w:t>
      </w:r>
      <w:r w:rsidRPr="001F4FBC">
        <w:rPr>
          <w:rFonts w:ascii="Times New Roman" w:eastAsia="Times New Roman" w:hAnsi="Times New Roman" w:cs="Times New Roman"/>
          <w:sz w:val="24"/>
        </w:rPr>
        <w:t xml:space="preserve">was not found by the catalytic </w:t>
      </w:r>
      <w:proofErr w:type="spellStart"/>
      <w:r w:rsidRPr="001F4FBC">
        <w:rPr>
          <w:rFonts w:ascii="Times New Roman" w:eastAsia="Times New Roman" w:hAnsi="Times New Roman" w:cs="Times New Roman"/>
          <w:sz w:val="24"/>
        </w:rPr>
        <w:t>aldol</w:t>
      </w:r>
      <w:proofErr w:type="spellEnd"/>
      <w:r w:rsidRPr="001F4FBC">
        <w:rPr>
          <w:rFonts w:ascii="Times New Roman" w:eastAsia="Times New Roman" w:hAnsi="Times New Roman" w:cs="Times New Roman"/>
          <w:sz w:val="24"/>
        </w:rPr>
        <w:t xml:space="preserve"> reaction</w:t>
      </w:r>
      <w:r w:rsidR="00656138"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of methyl </w:t>
      </w:r>
      <w:proofErr w:type="spellStart"/>
      <w:r w:rsidRPr="001F4FBC">
        <w:rPr>
          <w:rFonts w:ascii="Times New Roman" w:eastAsia="Times New Roman" w:hAnsi="Times New Roman" w:cs="Times New Roman"/>
          <w:sz w:val="24"/>
        </w:rPr>
        <w:t>isocyano</w:t>
      </w:r>
      <w:proofErr w:type="spellEnd"/>
      <w:r w:rsidR="00656138"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acetate with </w:t>
      </w:r>
      <w:proofErr w:type="spellStart"/>
      <w:r w:rsidRPr="001F4FBC">
        <w:rPr>
          <w:rFonts w:ascii="Times New Roman" w:eastAsia="Times New Roman" w:hAnsi="Times New Roman" w:cs="Times New Roman"/>
          <w:sz w:val="24"/>
        </w:rPr>
        <w:t>aldehydes</w:t>
      </w:r>
      <w:proofErr w:type="spellEnd"/>
      <w:r w:rsidRPr="001F4FBC">
        <w:rPr>
          <w:rFonts w:ascii="Times New Roman" w:eastAsia="Times New Roman" w:hAnsi="Times New Roman" w:cs="Times New Roman"/>
          <w:sz w:val="24"/>
        </w:rPr>
        <w:t xml:space="preserve"> even they </w:t>
      </w:r>
      <w:r w:rsidR="00C21693" w:rsidRPr="001F4FBC">
        <w:rPr>
          <w:rFonts w:ascii="Times New Roman" w:eastAsia="Times New Roman" w:hAnsi="Times New Roman" w:cs="Times New Roman"/>
          <w:sz w:val="24"/>
        </w:rPr>
        <w:t>preceded</w:t>
      </w:r>
      <w:r w:rsidR="00864AF9" w:rsidRPr="001F4FBC">
        <w:rPr>
          <w:rFonts w:ascii="Times New Roman" w:eastAsia="Times New Roman" w:hAnsi="Times New Roman" w:cs="Times New Roman"/>
          <w:sz w:val="24"/>
        </w:rPr>
        <w:t xml:space="preserve"> </w:t>
      </w:r>
      <w:proofErr w:type="spellStart"/>
      <w:r w:rsidR="00864AF9" w:rsidRPr="001F4FBC">
        <w:rPr>
          <w:rFonts w:ascii="Times New Roman" w:eastAsia="Times New Roman" w:hAnsi="Times New Roman" w:cs="Times New Roman"/>
          <w:sz w:val="24"/>
        </w:rPr>
        <w:t>fastly</w:t>
      </w:r>
      <w:proofErr w:type="spellEnd"/>
      <w:r w:rsidR="00864AF9" w:rsidRPr="001F4FBC">
        <w:rPr>
          <w:rFonts w:ascii="Times New Roman" w:eastAsia="Times New Roman" w:hAnsi="Times New Roman" w:cs="Times New Roman"/>
          <w:sz w:val="24"/>
        </w:rPr>
        <w:t>. Homologous mononuclear Palladium</w:t>
      </w:r>
      <w:r w:rsidRPr="001F4FBC">
        <w:rPr>
          <w:rFonts w:ascii="Times New Roman" w:eastAsia="Times New Roman" w:hAnsi="Times New Roman" w:cs="Times New Roman"/>
          <w:sz w:val="24"/>
        </w:rPr>
        <w:t xml:space="preserve"> complex</w:t>
      </w:r>
      <w:r w:rsidR="00864AF9" w:rsidRPr="001F4FBC">
        <w:rPr>
          <w:rFonts w:ascii="Times New Roman" w:eastAsia="Times New Roman" w:hAnsi="Times New Roman" w:cs="Times New Roman"/>
          <w:sz w:val="24"/>
        </w:rPr>
        <w:t>es</w:t>
      </w:r>
      <w:r w:rsidR="0036432A" w:rsidRPr="001F4FBC">
        <w:rPr>
          <w:rFonts w:ascii="Times New Roman" w:eastAsia="Times New Roman" w:hAnsi="Times New Roman" w:cs="Times New Roman"/>
          <w:sz w:val="24"/>
        </w:rPr>
        <w:t xml:space="preserve"> </w:t>
      </w:r>
      <w:r w:rsidR="00864AF9" w:rsidRPr="001F4FBC">
        <w:rPr>
          <w:rFonts w:ascii="Times New Roman" w:eastAsia="Times New Roman" w:hAnsi="Times New Roman" w:cs="Times New Roman"/>
          <w:sz w:val="24"/>
        </w:rPr>
        <w:t>when compared with</w:t>
      </w:r>
      <w:r w:rsidRPr="001F4FBC">
        <w:rPr>
          <w:rFonts w:ascii="Times New Roman" w:eastAsia="Times New Roman" w:hAnsi="Times New Roman" w:cs="Times New Roman"/>
          <w:sz w:val="24"/>
        </w:rPr>
        <w:t xml:space="preserve"> the bimetallic compounds </w:t>
      </w:r>
      <w:r w:rsidR="00864AF9" w:rsidRPr="001F4FBC">
        <w:rPr>
          <w:rFonts w:ascii="Times New Roman" w:eastAsia="Times New Roman" w:hAnsi="Times New Roman" w:cs="Times New Roman"/>
          <w:sz w:val="24"/>
        </w:rPr>
        <w:t xml:space="preserve">no difference was found </w:t>
      </w:r>
      <w:r w:rsidRPr="001F4FBC">
        <w:rPr>
          <w:rFonts w:ascii="Times New Roman" w:eastAsia="Times New Roman" w:hAnsi="Times New Roman" w:cs="Times New Roman"/>
          <w:sz w:val="24"/>
        </w:rPr>
        <w:t xml:space="preserve">and hence it </w:t>
      </w:r>
      <w:r w:rsidR="00C21693" w:rsidRPr="001F4FBC">
        <w:rPr>
          <w:rFonts w:ascii="Times New Roman" w:eastAsia="Times New Roman" w:hAnsi="Times New Roman" w:cs="Times New Roman"/>
          <w:sz w:val="24"/>
        </w:rPr>
        <w:t>was concluded that</w:t>
      </w:r>
      <w:r w:rsidRPr="001F4FBC">
        <w:rPr>
          <w:rFonts w:ascii="Times New Roman" w:eastAsia="Times New Roman" w:hAnsi="Times New Roman" w:cs="Times New Roman"/>
          <w:sz w:val="24"/>
        </w:rPr>
        <w:t xml:space="preserve"> metal centers have no compliance. On silica-sup</w:t>
      </w:r>
      <w:r w:rsidR="00003EA7" w:rsidRPr="001F4FBC">
        <w:rPr>
          <w:rFonts w:ascii="Times New Roman" w:eastAsia="Times New Roman" w:hAnsi="Times New Roman" w:cs="Times New Roman"/>
          <w:sz w:val="24"/>
        </w:rPr>
        <w:t>port two catalysts were synthesized</w:t>
      </w:r>
      <w:r w:rsidRPr="001F4FBC">
        <w:rPr>
          <w:rFonts w:ascii="Times New Roman" w:eastAsia="Times New Roman" w:hAnsi="Times New Roman" w:cs="Times New Roman"/>
          <w:sz w:val="24"/>
        </w:rPr>
        <w:t xml:space="preserve"> with a bimetallic compound </w:t>
      </w:r>
      <w:r w:rsidR="00003EA7" w:rsidRPr="001F4FBC">
        <w:rPr>
          <w:rFonts w:ascii="Times New Roman" w:eastAsia="Times New Roman" w:hAnsi="Times New Roman" w:cs="Times New Roman"/>
          <w:sz w:val="24"/>
        </w:rPr>
        <w:t>indicated catalytic activity along a little</w:t>
      </w:r>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enantio</w:t>
      </w:r>
      <w:proofErr w:type="spellEnd"/>
      <w:r w:rsidR="00003EA7"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selectivity [22]. </w:t>
      </w:r>
      <w:r w:rsidR="0093045F" w:rsidRPr="001F4FBC">
        <w:rPr>
          <w:rFonts w:ascii="Times New Roman" w:eastAsia="Times New Roman" w:hAnsi="Times New Roman" w:cs="Times New Roman"/>
          <w:sz w:val="24"/>
        </w:rPr>
        <w:t xml:space="preserve">N-heterocyclic </w:t>
      </w:r>
      <w:proofErr w:type="spellStart"/>
      <w:r w:rsidR="0093045F" w:rsidRPr="001F4FBC">
        <w:rPr>
          <w:rFonts w:ascii="Times New Roman" w:eastAsia="Times New Roman" w:hAnsi="Times New Roman" w:cs="Times New Roman"/>
          <w:sz w:val="24"/>
        </w:rPr>
        <w:t>carbene</w:t>
      </w:r>
      <w:proofErr w:type="spellEnd"/>
      <w:r w:rsidR="0093045F" w:rsidRPr="001F4FBC">
        <w:rPr>
          <w:rFonts w:ascii="Times New Roman" w:eastAsia="Times New Roman" w:hAnsi="Times New Roman" w:cs="Times New Roman"/>
          <w:sz w:val="24"/>
        </w:rPr>
        <w:t xml:space="preserve"> (N-H-C) </w:t>
      </w:r>
      <w:proofErr w:type="spellStart"/>
      <w:r w:rsidR="0093045F" w:rsidRPr="001F4FBC">
        <w:rPr>
          <w:rFonts w:ascii="Times New Roman" w:eastAsia="Times New Roman" w:hAnsi="Times New Roman" w:cs="Times New Roman"/>
          <w:sz w:val="24"/>
        </w:rPr>
        <w:t>ligands</w:t>
      </w:r>
      <w:proofErr w:type="spellEnd"/>
      <w:r w:rsidR="0093045F" w:rsidRPr="001F4FBC">
        <w:rPr>
          <w:rFonts w:ascii="Times New Roman" w:eastAsia="Times New Roman" w:hAnsi="Times New Roman" w:cs="Times New Roman"/>
          <w:sz w:val="24"/>
        </w:rPr>
        <w:t xml:space="preserve"> have become important </w:t>
      </w:r>
      <w:proofErr w:type="spellStart"/>
      <w:r w:rsidR="0093045F" w:rsidRPr="001F4FBC">
        <w:rPr>
          <w:rFonts w:ascii="Times New Roman" w:eastAsia="Times New Roman" w:hAnsi="Times New Roman" w:cs="Times New Roman"/>
          <w:sz w:val="24"/>
        </w:rPr>
        <w:t>ligands</w:t>
      </w:r>
      <w:proofErr w:type="spellEnd"/>
      <w:r w:rsidR="0093045F" w:rsidRPr="001F4FBC">
        <w:rPr>
          <w:rFonts w:ascii="Times New Roman" w:eastAsia="Times New Roman" w:hAnsi="Times New Roman" w:cs="Times New Roman"/>
          <w:sz w:val="24"/>
        </w:rPr>
        <w:t xml:space="preserve"> for the synthesis</w:t>
      </w:r>
      <w:r w:rsidRPr="001F4FBC">
        <w:rPr>
          <w:rFonts w:ascii="Times New Roman" w:eastAsia="Times New Roman" w:hAnsi="Times New Roman" w:cs="Times New Roman"/>
          <w:sz w:val="24"/>
        </w:rPr>
        <w:t xml:space="preserve"> of metal complexes with new catalytic applications. Mainly be</w:t>
      </w:r>
      <w:r w:rsidR="000E055D" w:rsidRPr="001F4FBC">
        <w:rPr>
          <w:rFonts w:ascii="Times New Roman" w:eastAsia="Times New Roman" w:hAnsi="Times New Roman" w:cs="Times New Roman"/>
          <w:sz w:val="24"/>
        </w:rPr>
        <w:t>cause of their applications in carbon-carbon</w:t>
      </w:r>
      <w:r w:rsidRPr="001F4FBC">
        <w:rPr>
          <w:rFonts w:ascii="Times New Roman" w:eastAsia="Times New Roman" w:hAnsi="Times New Roman" w:cs="Times New Roman"/>
          <w:sz w:val="24"/>
        </w:rPr>
        <w:t xml:space="preserve"> bond fo</w:t>
      </w:r>
      <w:r w:rsidR="000E055D" w:rsidRPr="001F4FBC">
        <w:rPr>
          <w:rFonts w:ascii="Times New Roman" w:eastAsia="Times New Roman" w:hAnsi="Times New Roman" w:cs="Times New Roman"/>
          <w:sz w:val="24"/>
        </w:rPr>
        <w:t>rmation reactions i.e.</w:t>
      </w:r>
      <w:r w:rsidRPr="001F4FBC">
        <w:rPr>
          <w:rFonts w:ascii="Times New Roman" w:eastAsia="Times New Roman" w:hAnsi="Times New Roman" w:cs="Times New Roman"/>
          <w:sz w:val="24"/>
        </w:rPr>
        <w:t xml:space="preserve"> novel palladium-</w:t>
      </w:r>
      <w:r w:rsidR="000E055D" w:rsidRPr="001F4FBC">
        <w:rPr>
          <w:rFonts w:ascii="Times New Roman" w:eastAsia="Times New Roman" w:hAnsi="Times New Roman" w:cs="Times New Roman"/>
          <w:sz w:val="24"/>
        </w:rPr>
        <w:t>N-H-C complexes</w:t>
      </w:r>
      <w:r w:rsidRPr="001F4FBC">
        <w:rPr>
          <w:rFonts w:ascii="Times New Roman" w:eastAsia="Times New Roman" w:hAnsi="Times New Roman" w:cs="Times New Roman"/>
          <w:sz w:val="24"/>
        </w:rPr>
        <w:t>, and a large number of review articles have been published</w:t>
      </w:r>
      <w:r w:rsidR="00E0783C" w:rsidRPr="001F4FBC">
        <w:rPr>
          <w:rFonts w:ascii="Times New Roman" w:eastAsia="Times New Roman" w:hAnsi="Times New Roman" w:cs="Times New Roman"/>
          <w:sz w:val="24"/>
        </w:rPr>
        <w:t xml:space="preserve"> </w:t>
      </w:r>
      <w:r w:rsidR="001C7723" w:rsidRPr="001F4FBC">
        <w:rPr>
          <w:rFonts w:ascii="Times New Roman" w:eastAsia="Times New Roman" w:hAnsi="Times New Roman" w:cs="Times New Roman"/>
          <w:sz w:val="24"/>
        </w:rPr>
        <w:t>explor</w:t>
      </w:r>
      <w:r w:rsidR="000E055D" w:rsidRPr="001F4FBC">
        <w:rPr>
          <w:rFonts w:ascii="Times New Roman" w:eastAsia="Times New Roman" w:hAnsi="Times New Roman" w:cs="Times New Roman"/>
          <w:sz w:val="24"/>
        </w:rPr>
        <w:t>ing their</w:t>
      </w:r>
      <w:r w:rsidR="001C7723" w:rsidRPr="001F4FBC">
        <w:rPr>
          <w:rFonts w:ascii="Times New Roman" w:eastAsia="Times New Roman" w:hAnsi="Times New Roman" w:cs="Times New Roman"/>
          <w:sz w:val="24"/>
        </w:rPr>
        <w:t xml:space="preserve"> catalytic</w:t>
      </w:r>
      <w:r w:rsidR="000E055D" w:rsidRPr="001F4FBC">
        <w:rPr>
          <w:rFonts w:ascii="Times New Roman" w:eastAsia="Times New Roman" w:hAnsi="Times New Roman" w:cs="Times New Roman"/>
          <w:sz w:val="24"/>
        </w:rPr>
        <w:t xml:space="preserve"> chemistry</w:t>
      </w:r>
      <w:r w:rsidR="00241CA5" w:rsidRPr="001F4FBC">
        <w:rPr>
          <w:rFonts w:ascii="Times New Roman" w:eastAsia="Times New Roman" w:hAnsi="Times New Roman" w:cs="Times New Roman"/>
          <w:sz w:val="24"/>
        </w:rPr>
        <w:t>. Their m</w:t>
      </w:r>
      <w:r w:rsidR="00832C9C" w:rsidRPr="001F4FBC">
        <w:rPr>
          <w:rFonts w:ascii="Times New Roman" w:eastAsia="Times New Roman" w:hAnsi="Times New Roman" w:cs="Times New Roman"/>
          <w:sz w:val="24"/>
        </w:rPr>
        <w:t>ain focus was on following</w:t>
      </w:r>
      <w:r w:rsidR="00241CA5" w:rsidRPr="001F4FBC">
        <w:rPr>
          <w:rFonts w:ascii="Times New Roman" w:eastAsia="Times New Roman" w:hAnsi="Times New Roman" w:cs="Times New Roman"/>
          <w:sz w:val="24"/>
        </w:rPr>
        <w:t xml:space="preserve"> points</w:t>
      </w:r>
      <w:r w:rsidRPr="001F4FBC">
        <w:rPr>
          <w:rFonts w:ascii="Times New Roman" w:eastAsia="Times New Roman" w:hAnsi="Times New Roman" w:cs="Times New Roman"/>
          <w:sz w:val="24"/>
        </w:rPr>
        <w:t>:</w:t>
      </w:r>
      <w:r w:rsidR="005B6443"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Design of reusable Pd-N</w:t>
      </w:r>
      <w:r w:rsidR="007E5E59"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H</w:t>
      </w:r>
      <w:r w:rsidR="007E5E59"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C complexes, </w:t>
      </w:r>
      <w:r w:rsidR="00832C9C" w:rsidRPr="001F4FBC">
        <w:rPr>
          <w:rFonts w:ascii="Times New Roman" w:eastAsia="Times New Roman" w:hAnsi="Times New Roman" w:cs="Times New Roman"/>
          <w:sz w:val="24"/>
        </w:rPr>
        <w:t>Latest advancement</w:t>
      </w:r>
      <w:r w:rsidRPr="001F4FBC">
        <w:rPr>
          <w:rFonts w:ascii="Times New Roman" w:eastAsia="Times New Roman" w:hAnsi="Times New Roman" w:cs="Times New Roman"/>
          <w:sz w:val="24"/>
        </w:rPr>
        <w:t xml:space="preserve"> in the use of Pd- N</w:t>
      </w:r>
      <w:r w:rsidR="00832C9C"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H</w:t>
      </w:r>
      <w:r w:rsidR="00832C9C"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C comple</w:t>
      </w:r>
      <w:r w:rsidR="00E63FA3" w:rsidRPr="001F4FBC">
        <w:rPr>
          <w:rFonts w:ascii="Times New Roman" w:eastAsia="Times New Roman" w:hAnsi="Times New Roman" w:cs="Times New Roman"/>
          <w:sz w:val="24"/>
        </w:rPr>
        <w:t>xes in homogenous catalysis and</w:t>
      </w:r>
      <w:r w:rsidR="00832C9C" w:rsidRPr="001F4FBC">
        <w:rPr>
          <w:rFonts w:ascii="Times New Roman" w:eastAsia="Times New Roman" w:hAnsi="Times New Roman" w:cs="Times New Roman"/>
          <w:sz w:val="24"/>
        </w:rPr>
        <w:t xml:space="preserve"> many more</w:t>
      </w:r>
      <w:r w:rsidR="005B6443" w:rsidRPr="001F4FBC">
        <w:rPr>
          <w:rFonts w:ascii="Times New Roman" w:eastAsia="Times New Roman" w:hAnsi="Times New Roman" w:cs="Times New Roman"/>
          <w:sz w:val="24"/>
        </w:rPr>
        <w:t xml:space="preserve"> </w:t>
      </w:r>
      <w:r w:rsidR="00832C9C" w:rsidRPr="001F4FBC">
        <w:rPr>
          <w:rFonts w:ascii="Times New Roman" w:eastAsia="Times New Roman" w:hAnsi="Times New Roman" w:cs="Times New Roman"/>
          <w:sz w:val="24"/>
        </w:rPr>
        <w:t xml:space="preserve">suitable </w:t>
      </w:r>
      <w:r w:rsidRPr="001F4FBC">
        <w:rPr>
          <w:rFonts w:ascii="Times New Roman" w:eastAsia="Times New Roman" w:hAnsi="Times New Roman" w:cs="Times New Roman"/>
          <w:sz w:val="24"/>
        </w:rPr>
        <w:t>applications of Pd-N</w:t>
      </w:r>
      <w:r w:rsidR="00832C9C"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H</w:t>
      </w:r>
      <w:r w:rsidR="00832C9C"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C complexes [23].</w:t>
      </w:r>
    </w:p>
    <w:p w:rsidR="00E92D61" w:rsidRPr="001F4FBC" w:rsidRDefault="00BC4C50">
      <w:pPr>
        <w:spacing w:after="0"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Aryl–Heteroatom Coupling:  C-O and C-X Bond Formation:</w:t>
      </w:r>
    </w:p>
    <w:p w:rsidR="00E92D61" w:rsidRPr="001F4FBC" w:rsidRDefault="00BC4C50">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The catalytic cycle used fo</w:t>
      </w:r>
      <w:r w:rsidR="00810F74" w:rsidRPr="001F4FBC">
        <w:rPr>
          <w:rFonts w:ascii="Times New Roman" w:eastAsia="Times New Roman" w:hAnsi="Times New Roman" w:cs="Times New Roman"/>
          <w:sz w:val="24"/>
        </w:rPr>
        <w:t xml:space="preserve">r </w:t>
      </w:r>
      <w:r w:rsidR="00D90777" w:rsidRPr="001F4FBC">
        <w:rPr>
          <w:rFonts w:ascii="Times New Roman" w:eastAsia="Times New Roman" w:hAnsi="Times New Roman" w:cs="Times New Roman"/>
          <w:sz w:val="24"/>
        </w:rPr>
        <w:t>chelating</w:t>
      </w:r>
      <w:r w:rsidR="00810F74" w:rsidRPr="001F4FBC">
        <w:rPr>
          <w:rFonts w:ascii="Times New Roman" w:eastAsia="Times New Roman" w:hAnsi="Times New Roman" w:cs="Times New Roman"/>
          <w:sz w:val="24"/>
        </w:rPr>
        <w:t xml:space="preserve"> controlled position </w:t>
      </w:r>
      <w:r w:rsidRPr="001F4FBC">
        <w:rPr>
          <w:rFonts w:ascii="Times New Roman" w:eastAsia="Times New Roman" w:hAnsi="Times New Roman" w:cs="Times New Roman"/>
          <w:sz w:val="24"/>
        </w:rPr>
        <w:t>selective aryl oxidation</w:t>
      </w:r>
      <w:r w:rsidR="00BA12B5" w:rsidRPr="001F4FBC">
        <w:rPr>
          <w:rFonts w:ascii="Times New Roman" w:eastAsia="Times New Roman" w:hAnsi="Times New Roman" w:cs="Times New Roman"/>
          <w:sz w:val="24"/>
        </w:rPr>
        <w:t xml:space="preserve"> reactions</w:t>
      </w:r>
      <w:r w:rsidRPr="001F4FBC">
        <w:rPr>
          <w:rFonts w:ascii="Times New Roman" w:eastAsia="Times New Roman" w:hAnsi="Times New Roman" w:cs="Times New Roman"/>
          <w:sz w:val="24"/>
        </w:rPr>
        <w:t xml:space="preserve"> is </w:t>
      </w:r>
      <w:r w:rsidR="00C21693" w:rsidRPr="001F4FBC">
        <w:rPr>
          <w:rFonts w:ascii="Times New Roman" w:eastAsia="Times New Roman" w:hAnsi="Times New Roman" w:cs="Times New Roman"/>
          <w:sz w:val="24"/>
        </w:rPr>
        <w:t>thought to</w:t>
      </w:r>
      <w:r w:rsidR="00810F74" w:rsidRPr="001F4FBC">
        <w:rPr>
          <w:rFonts w:ascii="Times New Roman" w:eastAsia="Times New Roman" w:hAnsi="Times New Roman" w:cs="Times New Roman"/>
          <w:sz w:val="24"/>
        </w:rPr>
        <w:t xml:space="preserve"> complete </w:t>
      </w:r>
      <w:r w:rsidR="00185C63" w:rsidRPr="001F4FBC">
        <w:rPr>
          <w:rFonts w:ascii="Times New Roman" w:eastAsia="Times New Roman" w:hAnsi="Times New Roman" w:cs="Times New Roman"/>
          <w:sz w:val="24"/>
        </w:rPr>
        <w:t>via</w:t>
      </w:r>
      <w:r w:rsidRPr="001F4FBC">
        <w:rPr>
          <w:rFonts w:ascii="Times New Roman" w:eastAsia="Times New Roman" w:hAnsi="Times New Roman" w:cs="Times New Roman"/>
          <w:sz w:val="24"/>
        </w:rPr>
        <w:t xml:space="preserve"> the formation of </w:t>
      </w:r>
      <w:proofErr w:type="spellStart"/>
      <w:r w:rsidRPr="001F4FBC">
        <w:rPr>
          <w:rFonts w:ascii="Times New Roman" w:eastAsia="Times New Roman" w:hAnsi="Times New Roman" w:cs="Times New Roman"/>
          <w:sz w:val="24"/>
        </w:rPr>
        <w:t>palladacycle</w:t>
      </w:r>
      <w:proofErr w:type="spellEnd"/>
      <w:r w:rsidRPr="001F4FBC">
        <w:rPr>
          <w:rFonts w:ascii="Times New Roman" w:eastAsia="Times New Roman" w:hAnsi="Times New Roman" w:cs="Times New Roman"/>
          <w:sz w:val="24"/>
        </w:rPr>
        <w:t xml:space="preserve"> which is then followed by the oxidation of palladium to </w:t>
      </w:r>
      <w:proofErr w:type="gramStart"/>
      <w:r w:rsidRPr="001F4FBC">
        <w:rPr>
          <w:rFonts w:ascii="Times New Roman" w:eastAsia="Times New Roman" w:hAnsi="Times New Roman" w:cs="Times New Roman"/>
          <w:sz w:val="24"/>
        </w:rPr>
        <w:t>Pd(</w:t>
      </w:r>
      <w:proofErr w:type="gramEnd"/>
      <w:r w:rsidRPr="001F4FBC">
        <w:rPr>
          <w:rFonts w:ascii="Times New Roman" w:eastAsia="Times New Roman" w:hAnsi="Times New Roman" w:cs="Times New Roman"/>
          <w:sz w:val="24"/>
        </w:rPr>
        <w:t>IV</w:t>
      </w:r>
      <w:r w:rsidR="00F92182" w:rsidRPr="001F4FBC">
        <w:rPr>
          <w:rFonts w:ascii="Times New Roman" w:eastAsia="Times New Roman" w:hAnsi="Times New Roman" w:cs="Times New Roman"/>
          <w:sz w:val="24"/>
        </w:rPr>
        <w:t xml:space="preserve">) and then later </w:t>
      </w:r>
      <w:r w:rsidRPr="001F4FBC">
        <w:rPr>
          <w:rFonts w:ascii="Times New Roman" w:eastAsia="Times New Roman" w:hAnsi="Times New Roman" w:cs="Times New Roman"/>
          <w:sz w:val="24"/>
        </w:rPr>
        <w:t>reductive carbon– heteroatom bond formation[24].</w:t>
      </w:r>
    </w:p>
    <w:p w:rsidR="00ED1384" w:rsidRPr="001F4FBC" w:rsidRDefault="00ED1384">
      <w:pPr>
        <w:spacing w:after="0" w:line="360" w:lineRule="auto"/>
        <w:jc w:val="both"/>
        <w:rPr>
          <w:rFonts w:ascii="Times New Roman" w:eastAsia="Times New Roman" w:hAnsi="Times New Roman" w:cs="Times New Roman"/>
          <w:sz w:val="24"/>
        </w:rPr>
      </w:pPr>
    </w:p>
    <w:p w:rsidR="00E92D61" w:rsidRPr="001F4FBC" w:rsidRDefault="003E5174" w:rsidP="00ED1384">
      <w:pPr>
        <w:spacing w:after="0" w:line="360" w:lineRule="auto"/>
        <w:jc w:val="center"/>
        <w:rPr>
          <w:rFonts w:ascii="Times New Roman" w:eastAsia="Times New Roman" w:hAnsi="Times New Roman" w:cs="Times New Roman"/>
          <w:sz w:val="24"/>
        </w:rPr>
      </w:pPr>
      <w:r w:rsidRPr="001F4FBC">
        <w:rPr>
          <w:rFonts w:ascii="Times New Roman" w:hAnsi="Times New Roman" w:cs="Times New Roman"/>
        </w:rPr>
        <w:object w:dxaOrig="6763" w:dyaOrig="4353">
          <v:shape id="_x0000_i1026" type="#_x0000_t75" style="width:338.25pt;height:217.5pt" o:ole="">
            <v:imagedata r:id="rId9" o:title=""/>
          </v:shape>
          <o:OLEObject Type="Embed" ProgID="ChemDraw.Document.6.0" ShapeID="_x0000_i1026" DrawAspect="Content" ObjectID="_1441626322" r:id="rId10"/>
        </w:object>
      </w:r>
    </w:p>
    <w:p w:rsidR="00BE5E93" w:rsidRPr="001F4FBC" w:rsidRDefault="00BE5E93">
      <w:pPr>
        <w:spacing w:after="0" w:line="360" w:lineRule="auto"/>
        <w:jc w:val="center"/>
        <w:rPr>
          <w:rFonts w:ascii="Times New Roman" w:eastAsia="Times New Roman" w:hAnsi="Times New Roman" w:cs="Times New Roman"/>
          <w:b/>
          <w:i/>
          <w:color w:val="000000"/>
          <w:sz w:val="24"/>
        </w:rPr>
      </w:pPr>
    </w:p>
    <w:p w:rsidR="00E92D61" w:rsidRPr="001F4FBC" w:rsidRDefault="00925FA4">
      <w:pPr>
        <w:spacing w:after="0" w:line="360" w:lineRule="auto"/>
        <w:jc w:val="center"/>
        <w:rPr>
          <w:rFonts w:ascii="Times New Roman" w:eastAsia="Times New Roman" w:hAnsi="Times New Roman" w:cs="Times New Roman"/>
          <w:b/>
          <w:color w:val="000000"/>
          <w:sz w:val="24"/>
        </w:rPr>
      </w:pPr>
      <w:r w:rsidRPr="001F4FBC">
        <w:rPr>
          <w:rFonts w:ascii="Times New Roman" w:eastAsia="Times New Roman" w:hAnsi="Times New Roman" w:cs="Times New Roman"/>
          <w:b/>
          <w:i/>
          <w:color w:val="000000"/>
          <w:sz w:val="24"/>
        </w:rPr>
        <w:t>Figure 2</w:t>
      </w:r>
      <w:r w:rsidR="00BC4C50" w:rsidRPr="001F4FBC">
        <w:rPr>
          <w:rFonts w:ascii="Times New Roman" w:eastAsia="Times New Roman" w:hAnsi="Times New Roman" w:cs="Times New Roman"/>
          <w:b/>
          <w:i/>
          <w:color w:val="000000"/>
          <w:sz w:val="24"/>
        </w:rPr>
        <w:t>:</w:t>
      </w:r>
      <w:r w:rsidR="009A17C8" w:rsidRPr="001F4FBC">
        <w:rPr>
          <w:rFonts w:ascii="Times New Roman" w:eastAsia="Times New Roman" w:hAnsi="Times New Roman" w:cs="Times New Roman"/>
          <w:b/>
          <w:i/>
          <w:color w:val="000000"/>
          <w:sz w:val="24"/>
        </w:rPr>
        <w:t xml:space="preserve"> </w:t>
      </w:r>
      <w:r w:rsidR="00BC4C50" w:rsidRPr="001F4FBC">
        <w:rPr>
          <w:rFonts w:ascii="Times New Roman" w:eastAsia="Times New Roman" w:hAnsi="Times New Roman" w:cs="Times New Roman"/>
          <w:b/>
          <w:i/>
          <w:color w:val="000000"/>
          <w:sz w:val="20"/>
          <w:szCs w:val="20"/>
        </w:rPr>
        <w:t xml:space="preserve">Catalytic cycle for the </w:t>
      </w:r>
      <w:r w:rsidR="00C21693" w:rsidRPr="001F4FBC">
        <w:rPr>
          <w:rFonts w:ascii="Times New Roman" w:eastAsia="Times New Roman" w:hAnsi="Times New Roman" w:cs="Times New Roman"/>
          <w:b/>
          <w:i/>
          <w:color w:val="000000"/>
          <w:sz w:val="20"/>
          <w:szCs w:val="20"/>
        </w:rPr>
        <w:t>palladium (</w:t>
      </w:r>
      <w:r w:rsidR="00BC4C50" w:rsidRPr="001F4FBC">
        <w:rPr>
          <w:rFonts w:ascii="Times New Roman" w:eastAsia="Times New Roman" w:hAnsi="Times New Roman" w:cs="Times New Roman"/>
          <w:b/>
          <w:i/>
          <w:color w:val="000000"/>
          <w:sz w:val="20"/>
          <w:szCs w:val="20"/>
        </w:rPr>
        <w:t>IV) catalyzed aryl oxidation.</w:t>
      </w:r>
    </w:p>
    <w:p w:rsidR="00E92D61" w:rsidRPr="001F4FBC" w:rsidRDefault="00E92D61">
      <w:pPr>
        <w:spacing w:after="0" w:line="360" w:lineRule="auto"/>
        <w:jc w:val="both"/>
        <w:rPr>
          <w:rFonts w:ascii="Times New Roman" w:eastAsia="Times New Roman" w:hAnsi="Times New Roman" w:cs="Times New Roman"/>
          <w:b/>
          <w:sz w:val="24"/>
        </w:rPr>
      </w:pPr>
    </w:p>
    <w:p w:rsidR="001C2839" w:rsidRPr="001F4FBC" w:rsidRDefault="001C2839">
      <w:pPr>
        <w:spacing w:after="0" w:line="360" w:lineRule="auto"/>
        <w:jc w:val="both"/>
        <w:rPr>
          <w:rFonts w:ascii="Times New Roman" w:eastAsia="Times New Roman" w:hAnsi="Times New Roman" w:cs="Times New Roman"/>
          <w:b/>
          <w:sz w:val="28"/>
        </w:rPr>
      </w:pPr>
    </w:p>
    <w:p w:rsidR="00E92D61" w:rsidRPr="001F4FBC" w:rsidRDefault="00BC4C50">
      <w:pPr>
        <w:spacing w:after="0" w:line="360" w:lineRule="auto"/>
        <w:jc w:val="both"/>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Platinum and palladium catalysis in medicinal applications:</w:t>
      </w:r>
    </w:p>
    <w:p w:rsidR="00E92D61" w:rsidRPr="001F4FBC" w:rsidRDefault="00BC4C50">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Significant anticancer entities like </w:t>
      </w:r>
      <w:proofErr w:type="spellStart"/>
      <w:r w:rsidRPr="001F4FBC">
        <w:rPr>
          <w:rFonts w:ascii="Times New Roman" w:eastAsia="Times New Roman" w:hAnsi="Times New Roman" w:cs="Times New Roman"/>
          <w:sz w:val="24"/>
        </w:rPr>
        <w:t>cisplatin</w:t>
      </w:r>
      <w:proofErr w:type="spellEnd"/>
      <w:r w:rsidRPr="001F4FBC">
        <w:rPr>
          <w:rFonts w:ascii="Times New Roman" w:eastAsia="Times New Roman" w:hAnsi="Times New Roman" w:cs="Times New Roman"/>
          <w:sz w:val="24"/>
        </w:rPr>
        <w:t xml:space="preserve">, </w:t>
      </w:r>
      <w:proofErr w:type="spellStart"/>
      <w:r w:rsidR="00350B91" w:rsidRPr="001F4FBC">
        <w:rPr>
          <w:rFonts w:ascii="Times New Roman" w:eastAsia="Times New Roman" w:hAnsi="Times New Roman" w:cs="Times New Roman"/>
          <w:sz w:val="24"/>
        </w:rPr>
        <w:t>carboplatin</w:t>
      </w:r>
      <w:proofErr w:type="spellEnd"/>
      <w:r w:rsidR="00350B91" w:rsidRPr="001F4FBC">
        <w:rPr>
          <w:rFonts w:ascii="Times New Roman" w:eastAsia="Times New Roman" w:hAnsi="Times New Roman" w:cs="Times New Roman"/>
          <w:sz w:val="24"/>
        </w:rPr>
        <w:t xml:space="preserve">, and </w:t>
      </w:r>
      <w:proofErr w:type="spellStart"/>
      <w:r w:rsidR="00350B91" w:rsidRPr="001F4FBC">
        <w:rPr>
          <w:rFonts w:ascii="Times New Roman" w:eastAsia="Times New Roman" w:hAnsi="Times New Roman" w:cs="Times New Roman"/>
          <w:sz w:val="24"/>
        </w:rPr>
        <w:t>oxaliplatin</w:t>
      </w:r>
      <w:proofErr w:type="spellEnd"/>
      <w:r w:rsidR="00350B91" w:rsidRPr="001F4FBC">
        <w:rPr>
          <w:rFonts w:ascii="Times New Roman" w:eastAsia="Times New Roman" w:hAnsi="Times New Roman" w:cs="Times New Roman"/>
          <w:sz w:val="24"/>
        </w:rPr>
        <w:t xml:space="preserve"> were</w:t>
      </w:r>
      <w:r w:rsidR="00AA5E77" w:rsidRPr="001F4FBC">
        <w:rPr>
          <w:rFonts w:ascii="Times New Roman" w:eastAsia="Times New Roman" w:hAnsi="Times New Roman" w:cs="Times New Roman"/>
          <w:sz w:val="24"/>
        </w:rPr>
        <w:t xml:space="preserve"> synthesized</w:t>
      </w:r>
      <w:r w:rsidRPr="001F4FBC">
        <w:rPr>
          <w:rFonts w:ascii="Times New Roman" w:eastAsia="Times New Roman" w:hAnsi="Times New Roman" w:cs="Times New Roman"/>
          <w:sz w:val="24"/>
        </w:rPr>
        <w:t xml:space="preserve"> by </w:t>
      </w:r>
      <w:r w:rsidR="00350B91" w:rsidRPr="001F4FBC">
        <w:rPr>
          <w:rFonts w:ascii="Times New Roman" w:eastAsia="Times New Roman" w:hAnsi="Times New Roman" w:cs="Times New Roman"/>
          <w:sz w:val="24"/>
        </w:rPr>
        <w:t>clinical</w:t>
      </w:r>
      <w:r w:rsidR="00AA5E77" w:rsidRPr="001F4FBC">
        <w:rPr>
          <w:rFonts w:ascii="Times New Roman" w:eastAsia="Times New Roman" w:hAnsi="Times New Roman" w:cs="Times New Roman"/>
          <w:sz w:val="24"/>
        </w:rPr>
        <w:t>,</w:t>
      </w:r>
      <w:r w:rsidR="00350B91" w:rsidRPr="001F4FBC">
        <w:rPr>
          <w:rFonts w:ascii="Times New Roman" w:eastAsia="Times New Roman" w:hAnsi="Times New Roman" w:cs="Times New Roman"/>
          <w:sz w:val="24"/>
        </w:rPr>
        <w:t xml:space="preserve"> Chemical</w:t>
      </w:r>
      <w:r w:rsidR="00A57407" w:rsidRPr="001F4FBC">
        <w:rPr>
          <w:rFonts w:ascii="Times New Roman" w:eastAsia="Times New Roman" w:hAnsi="Times New Roman" w:cs="Times New Roman"/>
          <w:sz w:val="24"/>
        </w:rPr>
        <w:t xml:space="preserve"> </w:t>
      </w:r>
      <w:r w:rsidR="00350B91" w:rsidRPr="001F4FBC">
        <w:rPr>
          <w:rFonts w:ascii="Times New Roman" w:eastAsia="Times New Roman" w:hAnsi="Times New Roman" w:cs="Times New Roman"/>
          <w:sz w:val="24"/>
        </w:rPr>
        <w:t>and pharmacological</w:t>
      </w:r>
      <w:r w:rsidRPr="001F4FBC">
        <w:rPr>
          <w:rFonts w:ascii="Times New Roman" w:eastAsia="Times New Roman" w:hAnsi="Times New Roman" w:cs="Times New Roman"/>
          <w:sz w:val="24"/>
        </w:rPr>
        <w:t>-research on anticancer coordination</w:t>
      </w:r>
      <w:r w:rsidR="00AA5E77" w:rsidRPr="001F4FBC">
        <w:rPr>
          <w:rFonts w:ascii="Times New Roman" w:eastAsia="Times New Roman" w:hAnsi="Times New Roman" w:cs="Times New Roman"/>
          <w:sz w:val="24"/>
        </w:rPr>
        <w:t xml:space="preserve"> metals</w:t>
      </w:r>
      <w:r w:rsidR="00E7450D" w:rsidRPr="001F4FBC">
        <w:rPr>
          <w:rFonts w:ascii="Times New Roman" w:eastAsia="Times New Roman" w:hAnsi="Times New Roman" w:cs="Times New Roman"/>
          <w:sz w:val="24"/>
        </w:rPr>
        <w:t xml:space="preserve"> complexes. After</w:t>
      </w:r>
      <w:r w:rsidRPr="001F4FBC">
        <w:rPr>
          <w:rFonts w:ascii="Times New Roman" w:eastAsia="Times New Roman" w:hAnsi="Times New Roman" w:cs="Times New Roman"/>
          <w:sz w:val="24"/>
        </w:rPr>
        <w:t xml:space="preserve"> the invention of </w:t>
      </w:r>
      <w:proofErr w:type="spellStart"/>
      <w:r w:rsidRPr="001F4FBC">
        <w:rPr>
          <w:rFonts w:ascii="Times New Roman" w:eastAsia="Times New Roman" w:hAnsi="Times New Roman" w:cs="Times New Roman"/>
          <w:sz w:val="24"/>
        </w:rPr>
        <w:t>cisplatin</w:t>
      </w:r>
      <w:proofErr w:type="spellEnd"/>
      <w:r w:rsidRPr="001F4FBC">
        <w:rPr>
          <w:rFonts w:ascii="Times New Roman" w:eastAsia="Times New Roman" w:hAnsi="Times New Roman" w:cs="Times New Roman"/>
          <w:sz w:val="24"/>
        </w:rPr>
        <w:t xml:space="preserve">, the advancement of </w:t>
      </w:r>
      <w:r w:rsidR="00E7450D" w:rsidRPr="001F4FBC">
        <w:rPr>
          <w:rFonts w:ascii="Times New Roman" w:eastAsia="Times New Roman" w:hAnsi="Times New Roman" w:cs="Times New Roman"/>
          <w:sz w:val="24"/>
        </w:rPr>
        <w:t xml:space="preserve">similar complexes </w:t>
      </w:r>
      <w:r w:rsidR="00E20530" w:rsidRPr="001F4FBC">
        <w:rPr>
          <w:rFonts w:ascii="Times New Roman" w:eastAsia="Times New Roman" w:hAnsi="Times New Roman" w:cs="Times New Roman"/>
          <w:sz w:val="24"/>
        </w:rPr>
        <w:t>has</w:t>
      </w:r>
      <w:r w:rsidRPr="001F4FBC">
        <w:rPr>
          <w:rFonts w:ascii="Times New Roman" w:eastAsia="Times New Roman" w:hAnsi="Times New Roman" w:cs="Times New Roman"/>
          <w:sz w:val="24"/>
        </w:rPr>
        <w:t xml:space="preserve"> be</w:t>
      </w:r>
      <w:r w:rsidR="00E7450D" w:rsidRPr="001F4FBC">
        <w:rPr>
          <w:rFonts w:ascii="Times New Roman" w:eastAsia="Times New Roman" w:hAnsi="Times New Roman" w:cs="Times New Roman"/>
          <w:sz w:val="24"/>
        </w:rPr>
        <w:t>en a</w:t>
      </w:r>
      <w:r w:rsidR="00A57407" w:rsidRPr="001F4FBC">
        <w:rPr>
          <w:rFonts w:ascii="Times New Roman" w:eastAsia="Times New Roman" w:hAnsi="Times New Roman" w:cs="Times New Roman"/>
          <w:sz w:val="24"/>
        </w:rPr>
        <w:t xml:space="preserve"> </w:t>
      </w:r>
      <w:r w:rsidR="00E7450D" w:rsidRPr="001F4FBC">
        <w:rPr>
          <w:rFonts w:ascii="Times New Roman" w:eastAsia="Times New Roman" w:hAnsi="Times New Roman" w:cs="Times New Roman"/>
          <w:sz w:val="24"/>
        </w:rPr>
        <w:t>realistic</w:t>
      </w:r>
      <w:r w:rsidR="00E20530" w:rsidRPr="001F4FBC">
        <w:rPr>
          <w:rFonts w:ascii="Times New Roman" w:eastAsia="Times New Roman" w:hAnsi="Times New Roman" w:cs="Times New Roman"/>
          <w:sz w:val="24"/>
        </w:rPr>
        <w:t xml:space="preserve"> chore. Literature</w:t>
      </w:r>
      <w:r w:rsidR="00A57407" w:rsidRPr="001F4FBC">
        <w:rPr>
          <w:rFonts w:ascii="Times New Roman" w:eastAsia="Times New Roman" w:hAnsi="Times New Roman" w:cs="Times New Roman"/>
          <w:sz w:val="24"/>
        </w:rPr>
        <w:t xml:space="preserve"> </w:t>
      </w:r>
      <w:r w:rsidR="00440F2A" w:rsidRPr="001F4FBC">
        <w:rPr>
          <w:rFonts w:ascii="Times New Roman" w:eastAsia="Times New Roman" w:hAnsi="Times New Roman" w:cs="Times New Roman"/>
          <w:sz w:val="24"/>
        </w:rPr>
        <w:t>revealed that</w:t>
      </w:r>
      <w:r w:rsidRPr="001F4FBC">
        <w:rPr>
          <w:rFonts w:ascii="Times New Roman" w:eastAsia="Times New Roman" w:hAnsi="Times New Roman" w:cs="Times New Roman"/>
          <w:sz w:val="24"/>
        </w:rPr>
        <w:t xml:space="preserve"> the </w:t>
      </w:r>
      <w:r w:rsidR="00440F2A" w:rsidRPr="001F4FBC">
        <w:rPr>
          <w:rFonts w:ascii="Times New Roman" w:eastAsia="Times New Roman" w:hAnsi="Times New Roman" w:cs="Times New Roman"/>
          <w:sz w:val="24"/>
        </w:rPr>
        <w:t>varieties of platinum compl</w:t>
      </w:r>
      <w:r w:rsidR="00E20530" w:rsidRPr="001F4FBC">
        <w:rPr>
          <w:rFonts w:ascii="Times New Roman" w:eastAsia="Times New Roman" w:hAnsi="Times New Roman" w:cs="Times New Roman"/>
          <w:sz w:val="24"/>
        </w:rPr>
        <w:t>exes having antitumor activity were</w:t>
      </w:r>
      <w:r w:rsidRPr="001F4FBC">
        <w:rPr>
          <w:rFonts w:ascii="Times New Roman" w:eastAsia="Times New Roman" w:hAnsi="Times New Roman" w:cs="Times New Roman"/>
          <w:sz w:val="24"/>
        </w:rPr>
        <w:t xml:space="preserve"> not limited to the structural </w:t>
      </w:r>
      <w:r w:rsidR="00E20530" w:rsidRPr="001F4FBC">
        <w:rPr>
          <w:rFonts w:ascii="Times New Roman" w:eastAsia="Times New Roman" w:hAnsi="Times New Roman" w:cs="Times New Roman"/>
          <w:sz w:val="24"/>
        </w:rPr>
        <w:t>similarities</w:t>
      </w:r>
      <w:r w:rsidRPr="001F4FBC">
        <w:rPr>
          <w:rFonts w:ascii="Times New Roman" w:eastAsia="Times New Roman" w:hAnsi="Times New Roman" w:cs="Times New Roman"/>
          <w:sz w:val="24"/>
        </w:rPr>
        <w:t xml:space="preserve"> of </w:t>
      </w:r>
      <w:proofErr w:type="spellStart"/>
      <w:r w:rsidRPr="001F4FBC">
        <w:rPr>
          <w:rFonts w:ascii="Times New Roman" w:eastAsia="Times New Roman" w:hAnsi="Times New Roman" w:cs="Times New Roman"/>
          <w:sz w:val="24"/>
        </w:rPr>
        <w:t>cisplatin</w:t>
      </w:r>
      <w:proofErr w:type="spellEnd"/>
      <w:r w:rsidRPr="001F4FBC">
        <w:rPr>
          <w:rFonts w:ascii="Times New Roman" w:eastAsia="Times New Roman" w:hAnsi="Times New Roman" w:cs="Times New Roman"/>
          <w:sz w:val="24"/>
        </w:rPr>
        <w:t xml:space="preserve">. The </w:t>
      </w:r>
      <w:r w:rsidR="00DD10B8" w:rsidRPr="001F4FBC">
        <w:rPr>
          <w:rFonts w:ascii="Times New Roman" w:eastAsia="Times New Roman" w:hAnsi="Times New Roman" w:cs="Times New Roman"/>
          <w:sz w:val="24"/>
        </w:rPr>
        <w:t>conventional</w:t>
      </w:r>
      <w:r w:rsidRPr="001F4FBC">
        <w:rPr>
          <w:rFonts w:ascii="Times New Roman" w:eastAsia="Times New Roman" w:hAnsi="Times New Roman" w:cs="Times New Roman"/>
          <w:sz w:val="24"/>
        </w:rPr>
        <w:t xml:space="preserve"> structure activity rules have been broken: </w:t>
      </w:r>
      <w:r w:rsidR="00DD10B8" w:rsidRPr="001F4FBC">
        <w:rPr>
          <w:rFonts w:ascii="Times New Roman" w:eastAsia="Times New Roman" w:hAnsi="Times New Roman" w:cs="Times New Roman"/>
          <w:i/>
          <w:sz w:val="24"/>
        </w:rPr>
        <w:t>trans</w:t>
      </w:r>
      <w:r w:rsidR="00DD10B8" w:rsidRPr="001F4FBC">
        <w:rPr>
          <w:rFonts w:ascii="Times New Roman" w:eastAsia="Times New Roman" w:hAnsi="Times New Roman" w:cs="Times New Roman"/>
          <w:sz w:val="24"/>
        </w:rPr>
        <w:t xml:space="preserve">-platinum complexes, </w:t>
      </w:r>
      <w:r w:rsidRPr="001F4FBC">
        <w:rPr>
          <w:rFonts w:ascii="Times New Roman" w:eastAsia="Times New Roman" w:hAnsi="Times New Roman" w:cs="Times New Roman"/>
          <w:sz w:val="24"/>
        </w:rPr>
        <w:t xml:space="preserve">active platinum complexes without NH groups, </w:t>
      </w:r>
      <w:r w:rsidR="00DD10B8" w:rsidRPr="001F4FBC">
        <w:rPr>
          <w:rFonts w:ascii="Times New Roman" w:eastAsia="Times New Roman" w:hAnsi="Times New Roman" w:cs="Times New Roman"/>
          <w:sz w:val="24"/>
        </w:rPr>
        <w:t>cationic complexes, multinuclear complexes</w:t>
      </w:r>
      <w:r w:rsidRPr="001F4FBC">
        <w:rPr>
          <w:rFonts w:ascii="Times New Roman" w:eastAsia="Times New Roman" w:hAnsi="Times New Roman" w:cs="Times New Roman"/>
          <w:sz w:val="24"/>
        </w:rPr>
        <w:t xml:space="preserve"> and </w:t>
      </w:r>
      <w:r w:rsidR="00393560" w:rsidRPr="001F4FBC">
        <w:rPr>
          <w:rFonts w:ascii="Times New Roman" w:eastAsia="Times New Roman" w:hAnsi="Times New Roman" w:cs="Times New Roman"/>
          <w:sz w:val="24"/>
        </w:rPr>
        <w:t>numerous</w:t>
      </w:r>
      <w:r w:rsidRPr="001F4FBC">
        <w:rPr>
          <w:rFonts w:ascii="Times New Roman" w:eastAsia="Times New Roman" w:hAnsi="Times New Roman" w:cs="Times New Roman"/>
          <w:sz w:val="24"/>
        </w:rPr>
        <w:t xml:space="preserve"> classes of </w:t>
      </w:r>
      <w:r w:rsidR="00440F2A" w:rsidRPr="001F4FBC">
        <w:rPr>
          <w:rFonts w:ascii="Times New Roman" w:eastAsia="Times New Roman" w:hAnsi="Times New Roman" w:cs="Times New Roman"/>
          <w:sz w:val="24"/>
        </w:rPr>
        <w:t>palladium (</w:t>
      </w:r>
      <w:r w:rsidRPr="001F4FBC">
        <w:rPr>
          <w:rFonts w:ascii="Times New Roman" w:eastAsia="Times New Roman" w:hAnsi="Times New Roman" w:cs="Times New Roman"/>
          <w:sz w:val="24"/>
        </w:rPr>
        <w:t>II) comple</w:t>
      </w:r>
      <w:r w:rsidR="00440F2A" w:rsidRPr="001F4FBC">
        <w:rPr>
          <w:rFonts w:ascii="Times New Roman" w:eastAsia="Times New Roman" w:hAnsi="Times New Roman" w:cs="Times New Roman"/>
          <w:sz w:val="24"/>
        </w:rPr>
        <w:t xml:space="preserve">xes have </w:t>
      </w:r>
      <w:r w:rsidR="00393560" w:rsidRPr="001F4FBC">
        <w:rPr>
          <w:rFonts w:ascii="Times New Roman" w:eastAsia="Times New Roman" w:hAnsi="Times New Roman" w:cs="Times New Roman"/>
          <w:sz w:val="24"/>
        </w:rPr>
        <w:t>developed</w:t>
      </w:r>
      <w:r w:rsidR="00440F2A" w:rsidRPr="001F4FBC">
        <w:rPr>
          <w:rFonts w:ascii="Times New Roman" w:eastAsia="Times New Roman" w:hAnsi="Times New Roman" w:cs="Times New Roman"/>
          <w:sz w:val="24"/>
        </w:rPr>
        <w:t>. To develop an</w:t>
      </w:r>
      <w:r w:rsidR="004858FE" w:rsidRPr="001F4FBC">
        <w:rPr>
          <w:rFonts w:ascii="Times New Roman" w:eastAsia="Times New Roman" w:hAnsi="Times New Roman" w:cs="Times New Roman"/>
          <w:sz w:val="24"/>
        </w:rPr>
        <w:t>d</w:t>
      </w:r>
      <w:r w:rsidRPr="001F4FBC">
        <w:rPr>
          <w:rFonts w:ascii="Times New Roman" w:eastAsia="Times New Roman" w:hAnsi="Times New Roman" w:cs="Times New Roman"/>
          <w:sz w:val="24"/>
        </w:rPr>
        <w:t xml:space="preserve"> opportune anticancer drug</w:t>
      </w:r>
      <w:r w:rsidR="007444FA" w:rsidRPr="001F4FBC">
        <w:rPr>
          <w:rFonts w:ascii="Times New Roman" w:eastAsia="Times New Roman" w:hAnsi="Times New Roman" w:cs="Times New Roman"/>
          <w:sz w:val="24"/>
        </w:rPr>
        <w:t>s which show prime efficiency against</w:t>
      </w:r>
      <w:r w:rsidRPr="001F4FBC">
        <w:rPr>
          <w:rFonts w:ascii="Times New Roman" w:eastAsia="Times New Roman" w:hAnsi="Times New Roman" w:cs="Times New Roman"/>
          <w:sz w:val="24"/>
        </w:rPr>
        <w:t xml:space="preserve"> human tumors was the </w:t>
      </w:r>
      <w:r w:rsidR="007444FA" w:rsidRPr="001F4FBC">
        <w:rPr>
          <w:rFonts w:ascii="Times New Roman" w:eastAsia="Times New Roman" w:hAnsi="Times New Roman" w:cs="Times New Roman"/>
          <w:sz w:val="24"/>
        </w:rPr>
        <w:t>primary</w:t>
      </w:r>
      <w:r w:rsidRPr="001F4FBC">
        <w:rPr>
          <w:rFonts w:ascii="Times New Roman" w:eastAsia="Times New Roman" w:hAnsi="Times New Roman" w:cs="Times New Roman"/>
          <w:sz w:val="24"/>
        </w:rPr>
        <w:t xml:space="preserve"> targ</w:t>
      </w:r>
      <w:r w:rsidR="004C4CB3" w:rsidRPr="001F4FBC">
        <w:rPr>
          <w:rFonts w:ascii="Times New Roman" w:eastAsia="Times New Roman" w:hAnsi="Times New Roman" w:cs="Times New Roman"/>
          <w:sz w:val="24"/>
        </w:rPr>
        <w:t xml:space="preserve">et of most research groups. Many research articles have </w:t>
      </w:r>
      <w:proofErr w:type="spellStart"/>
      <w:r w:rsidR="004C4CB3" w:rsidRPr="001F4FBC">
        <w:rPr>
          <w:rFonts w:ascii="Times New Roman" w:eastAsia="Times New Roman" w:hAnsi="Times New Roman" w:cs="Times New Roman"/>
          <w:sz w:val="24"/>
        </w:rPr>
        <w:t>ben</w:t>
      </w:r>
      <w:proofErr w:type="spellEnd"/>
      <w:r w:rsidR="004C4CB3" w:rsidRPr="001F4FBC">
        <w:rPr>
          <w:rFonts w:ascii="Times New Roman" w:eastAsia="Times New Roman" w:hAnsi="Times New Roman" w:cs="Times New Roman"/>
          <w:sz w:val="24"/>
        </w:rPr>
        <w:t xml:space="preserve"> published giving</w:t>
      </w:r>
      <w:r w:rsidRPr="001F4FBC">
        <w:rPr>
          <w:rFonts w:ascii="Times New Roman" w:eastAsia="Times New Roman" w:hAnsi="Times New Roman" w:cs="Times New Roman"/>
          <w:sz w:val="24"/>
        </w:rPr>
        <w:t xml:space="preserve"> an up to date </w:t>
      </w:r>
      <w:r w:rsidR="004C4CB3" w:rsidRPr="001F4FBC">
        <w:rPr>
          <w:rFonts w:ascii="Times New Roman" w:eastAsia="Times New Roman" w:hAnsi="Times New Roman" w:cs="Times New Roman"/>
          <w:sz w:val="24"/>
        </w:rPr>
        <w:t>summary</w:t>
      </w:r>
      <w:r w:rsidRPr="001F4FBC">
        <w:rPr>
          <w:rFonts w:ascii="Times New Roman" w:eastAsia="Times New Roman" w:hAnsi="Times New Roman" w:cs="Times New Roman"/>
          <w:sz w:val="24"/>
        </w:rPr>
        <w:t xml:space="preserve"> of the a</w:t>
      </w:r>
      <w:r w:rsidR="004C4CB3" w:rsidRPr="001F4FBC">
        <w:rPr>
          <w:rFonts w:ascii="Times New Roman" w:eastAsia="Times New Roman" w:hAnsi="Times New Roman" w:cs="Times New Roman"/>
          <w:sz w:val="24"/>
        </w:rPr>
        <w:t>nticancer chemistry of complexes</w:t>
      </w:r>
      <w:r w:rsidRPr="001F4FBC">
        <w:rPr>
          <w:rFonts w:ascii="Times New Roman" w:eastAsia="Times New Roman" w:hAnsi="Times New Roman" w:cs="Times New Roman"/>
          <w:sz w:val="24"/>
        </w:rPr>
        <w:t xml:space="preserve"> of </w:t>
      </w:r>
      <w:r w:rsidR="004C4CB3" w:rsidRPr="001F4FBC">
        <w:rPr>
          <w:rFonts w:ascii="Times New Roman" w:eastAsia="Times New Roman" w:hAnsi="Times New Roman" w:cs="Times New Roman"/>
          <w:sz w:val="24"/>
        </w:rPr>
        <w:t xml:space="preserve"> platinum and palladium a</w:t>
      </w:r>
      <w:r w:rsidRPr="001F4FBC">
        <w:rPr>
          <w:rFonts w:ascii="Times New Roman" w:eastAsia="Times New Roman" w:hAnsi="Times New Roman" w:cs="Times New Roman"/>
          <w:sz w:val="24"/>
        </w:rPr>
        <w:t>n</w:t>
      </w:r>
      <w:r w:rsidR="004C4CB3" w:rsidRPr="001F4FBC">
        <w:rPr>
          <w:rFonts w:ascii="Times New Roman" w:eastAsia="Times New Roman" w:hAnsi="Times New Roman" w:cs="Times New Roman"/>
          <w:sz w:val="24"/>
        </w:rPr>
        <w:t>d</w:t>
      </w:r>
      <w:r w:rsidRPr="001F4FBC">
        <w:rPr>
          <w:rFonts w:ascii="Times New Roman" w:eastAsia="Times New Roman" w:hAnsi="Times New Roman" w:cs="Times New Roman"/>
          <w:sz w:val="24"/>
        </w:rPr>
        <w:t xml:space="preserve"> the new </w:t>
      </w:r>
      <w:r w:rsidR="004C4CB3" w:rsidRPr="001F4FBC">
        <w:rPr>
          <w:rFonts w:ascii="Times New Roman" w:eastAsia="Times New Roman" w:hAnsi="Times New Roman" w:cs="Times New Roman"/>
          <w:sz w:val="24"/>
        </w:rPr>
        <w:t>strategies applied for the synthesis</w:t>
      </w:r>
      <w:r w:rsidRPr="001F4FBC">
        <w:rPr>
          <w:rFonts w:ascii="Times New Roman" w:eastAsia="Times New Roman" w:hAnsi="Times New Roman" w:cs="Times New Roman"/>
          <w:sz w:val="24"/>
        </w:rPr>
        <w:t xml:space="preserve"> of new </w:t>
      </w:r>
      <w:r w:rsidR="004C4CB3" w:rsidRPr="001F4FBC">
        <w:rPr>
          <w:rFonts w:ascii="Times New Roman" w:eastAsia="Times New Roman" w:hAnsi="Times New Roman" w:cs="Times New Roman"/>
          <w:sz w:val="24"/>
        </w:rPr>
        <w:t xml:space="preserve">platinum and </w:t>
      </w:r>
      <w:r w:rsidRPr="001F4FBC">
        <w:rPr>
          <w:rFonts w:ascii="Times New Roman" w:eastAsia="Times New Roman" w:hAnsi="Times New Roman" w:cs="Times New Roman"/>
          <w:sz w:val="24"/>
        </w:rPr>
        <w:t>palladium antitumor products [25].</w:t>
      </w:r>
    </w:p>
    <w:p w:rsidR="001C4D68" w:rsidRPr="001F4FBC" w:rsidRDefault="00BC4C50" w:rsidP="001C4D68">
      <w:pPr>
        <w:spacing w:after="0"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Heterogeneous</w:t>
      </w:r>
      <w:r w:rsidR="00641568" w:rsidRPr="001F4FBC">
        <w:rPr>
          <w:rFonts w:ascii="Times New Roman" w:eastAsia="Times New Roman" w:hAnsi="Times New Roman" w:cs="Times New Roman"/>
          <w:b/>
          <w:sz w:val="24"/>
          <w:szCs w:val="24"/>
        </w:rPr>
        <w:t xml:space="preserve"> </w:t>
      </w:r>
      <w:r w:rsidRPr="001F4FBC">
        <w:rPr>
          <w:rFonts w:ascii="Times New Roman" w:eastAsia="Times New Roman" w:hAnsi="Times New Roman" w:cs="Times New Roman"/>
          <w:b/>
          <w:sz w:val="24"/>
          <w:szCs w:val="24"/>
        </w:rPr>
        <w:t>Catalysis:</w:t>
      </w:r>
    </w:p>
    <w:p w:rsidR="00E92D61" w:rsidRPr="001F4FBC" w:rsidRDefault="00BC4C50" w:rsidP="001C4D68">
      <w:pPr>
        <w:spacing w:after="0" w:line="360" w:lineRule="auto"/>
        <w:rPr>
          <w:rFonts w:ascii="Times New Roman" w:eastAsia="Times New Roman" w:hAnsi="Times New Roman" w:cs="Times New Roman"/>
          <w:b/>
          <w:sz w:val="28"/>
        </w:rPr>
      </w:pPr>
      <w:r w:rsidRPr="001F4FBC">
        <w:rPr>
          <w:rFonts w:ascii="Times New Roman" w:eastAsia="Times New Roman" w:hAnsi="Times New Roman" w:cs="Times New Roman"/>
          <w:sz w:val="24"/>
        </w:rPr>
        <w:lastRenderedPageBreak/>
        <w:t>In heterogeneous catalysis, reactants, products, and catalyst are</w:t>
      </w:r>
      <w:r w:rsidR="008D732C"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in two phase systems. In two phase systems, gaseous or liquid reactants and products and a solid catalyst material typically a metal or metal oxide</w:t>
      </w:r>
      <w:r w:rsidR="008D732C"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are often dispersed on ceramic supports.</w:t>
      </w:r>
    </w:p>
    <w:p w:rsidR="00E92D61" w:rsidRPr="001F4FBC" w:rsidRDefault="00BC4C50">
      <w:pPr>
        <w:spacing w:after="0"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Pla</w:t>
      </w:r>
      <w:r w:rsidR="00CC31C0" w:rsidRPr="001F4FBC">
        <w:rPr>
          <w:rFonts w:ascii="Times New Roman" w:eastAsia="Times New Roman" w:hAnsi="Times New Roman" w:cs="Times New Roman"/>
          <w:b/>
          <w:sz w:val="24"/>
          <w:szCs w:val="24"/>
        </w:rPr>
        <w:t xml:space="preserve">tinum </w:t>
      </w:r>
      <w:r w:rsidR="00AF2F2D" w:rsidRPr="001F4FBC">
        <w:rPr>
          <w:rFonts w:ascii="Times New Roman" w:eastAsia="Times New Roman" w:hAnsi="Times New Roman" w:cs="Times New Roman"/>
          <w:b/>
          <w:sz w:val="24"/>
          <w:szCs w:val="24"/>
        </w:rPr>
        <w:t xml:space="preserve">Based </w:t>
      </w:r>
      <w:r w:rsidR="00ED429F" w:rsidRPr="001F4FBC">
        <w:rPr>
          <w:rFonts w:ascii="Times New Roman" w:eastAsia="Times New Roman" w:hAnsi="Times New Roman" w:cs="Times New Roman"/>
          <w:b/>
          <w:sz w:val="24"/>
          <w:szCs w:val="24"/>
        </w:rPr>
        <w:t xml:space="preserve">Heterogeneous </w:t>
      </w:r>
      <w:r w:rsidRPr="001F4FBC">
        <w:rPr>
          <w:rFonts w:ascii="Times New Roman" w:eastAsia="Times New Roman" w:hAnsi="Times New Roman" w:cs="Times New Roman"/>
          <w:b/>
          <w:sz w:val="24"/>
          <w:szCs w:val="24"/>
        </w:rPr>
        <w:t>Catalysis:</w:t>
      </w:r>
    </w:p>
    <w:p w:rsidR="00E92D61" w:rsidRPr="001F4FBC" w:rsidRDefault="006D4B70">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Randall</w:t>
      </w:r>
      <w:r w:rsidR="00BC4C50" w:rsidRPr="001F4FBC">
        <w:rPr>
          <w:rFonts w:ascii="Times New Roman" w:eastAsia="Times New Roman" w:hAnsi="Times New Roman" w:cs="Times New Roman"/>
          <w:i/>
          <w:sz w:val="24"/>
        </w:rPr>
        <w:t xml:space="preserve"> et al</w:t>
      </w:r>
      <w:r w:rsidR="00BC4C50" w:rsidRPr="001F4FBC">
        <w:rPr>
          <w:rFonts w:ascii="Times New Roman" w:eastAsia="Times New Roman" w:hAnsi="Times New Roman" w:cs="Times New Roman"/>
          <w:sz w:val="24"/>
        </w:rPr>
        <w:t xml:space="preserve"> (1992) did a splendid job and </w:t>
      </w:r>
      <w:r w:rsidR="00CC31C0" w:rsidRPr="001F4FBC">
        <w:rPr>
          <w:rFonts w:ascii="Times New Roman" w:eastAsia="Times New Roman" w:hAnsi="Times New Roman" w:cs="Times New Roman"/>
          <w:sz w:val="24"/>
        </w:rPr>
        <w:t>discovered heterogeneous</w:t>
      </w:r>
      <w:r w:rsidR="00BC4C50" w:rsidRPr="001F4FBC">
        <w:rPr>
          <w:rFonts w:ascii="Times New Roman" w:eastAsia="Times New Roman" w:hAnsi="Times New Roman" w:cs="Times New Roman"/>
          <w:sz w:val="24"/>
        </w:rPr>
        <w:t xml:space="preserve"> addition </w:t>
      </w:r>
      <w:r w:rsidR="00CC31C0" w:rsidRPr="001F4FBC">
        <w:rPr>
          <w:rFonts w:ascii="Times New Roman" w:eastAsia="Times New Roman" w:hAnsi="Times New Roman" w:cs="Times New Roman"/>
          <w:sz w:val="24"/>
        </w:rPr>
        <w:t>of hydrogen</w:t>
      </w:r>
      <w:r w:rsidR="00AF2F2D" w:rsidRPr="001F4FBC">
        <w:rPr>
          <w:rFonts w:ascii="Times New Roman" w:eastAsia="Times New Roman" w:hAnsi="Times New Roman" w:cs="Times New Roman"/>
          <w:sz w:val="24"/>
        </w:rPr>
        <w:t xml:space="preserve"> in (</w:t>
      </w:r>
      <w:proofErr w:type="spellStart"/>
      <w:r w:rsidR="00AF2F2D" w:rsidRPr="001F4FBC">
        <w:rPr>
          <w:rFonts w:ascii="Times New Roman" w:eastAsia="Times New Roman" w:hAnsi="Times New Roman" w:cs="Times New Roman"/>
          <w:sz w:val="24"/>
        </w:rPr>
        <w:t>diolefin</w:t>
      </w:r>
      <w:proofErr w:type="spellEnd"/>
      <w:r w:rsidR="00AF2F2D" w:rsidRPr="001F4FBC">
        <w:rPr>
          <w:rFonts w:ascii="Times New Roman" w:eastAsia="Times New Roman" w:hAnsi="Times New Roman" w:cs="Times New Roman"/>
          <w:sz w:val="24"/>
        </w:rPr>
        <w:t xml:space="preserve">) </w:t>
      </w:r>
      <w:proofErr w:type="spellStart"/>
      <w:r w:rsidR="00BC4C50" w:rsidRPr="001F4FBC">
        <w:rPr>
          <w:rFonts w:ascii="Times New Roman" w:eastAsia="Times New Roman" w:hAnsi="Times New Roman" w:cs="Times New Roman"/>
          <w:sz w:val="24"/>
        </w:rPr>
        <w:t>dialkyl</w:t>
      </w:r>
      <w:proofErr w:type="spellEnd"/>
      <w:r w:rsidR="00BC4C50" w:rsidRPr="001F4FBC">
        <w:rPr>
          <w:rFonts w:ascii="Times New Roman" w:eastAsia="Times New Roman" w:hAnsi="Times New Roman" w:cs="Times New Roman"/>
          <w:sz w:val="24"/>
        </w:rPr>
        <w:t xml:space="preserve"> complexes of platinum (II). They showed that if there is possibility to </w:t>
      </w:r>
      <w:r w:rsidR="0069649A" w:rsidRPr="001F4FBC">
        <w:rPr>
          <w:rFonts w:ascii="Times New Roman" w:eastAsia="Times New Roman" w:hAnsi="Times New Roman" w:cs="Times New Roman"/>
          <w:sz w:val="24"/>
        </w:rPr>
        <w:t>produce</w:t>
      </w:r>
      <w:r w:rsidR="000E0A14" w:rsidRPr="001F4FBC">
        <w:rPr>
          <w:rFonts w:ascii="Times New Roman" w:eastAsia="Times New Roman" w:hAnsi="Times New Roman" w:cs="Times New Roman"/>
          <w:sz w:val="24"/>
        </w:rPr>
        <w:t xml:space="preserve"> </w:t>
      </w:r>
      <w:r w:rsidR="00AF2F2D" w:rsidRPr="001F4FBC">
        <w:rPr>
          <w:rFonts w:ascii="Times New Roman" w:eastAsia="Times New Roman" w:hAnsi="Times New Roman" w:cs="Times New Roman"/>
          <w:sz w:val="24"/>
        </w:rPr>
        <w:t>structurally</w:t>
      </w:r>
      <w:r w:rsidR="00185C63" w:rsidRPr="001F4FBC">
        <w:rPr>
          <w:rFonts w:ascii="Times New Roman" w:eastAsia="Times New Roman" w:hAnsi="Times New Roman" w:cs="Times New Roman"/>
          <w:sz w:val="24"/>
        </w:rPr>
        <w:t xml:space="preserve"> well-defined</w:t>
      </w:r>
      <w:r w:rsidR="00BC4C50" w:rsidRPr="001F4FBC">
        <w:rPr>
          <w:rFonts w:ascii="Times New Roman" w:eastAsia="Times New Roman" w:hAnsi="Times New Roman" w:cs="Times New Roman"/>
          <w:sz w:val="24"/>
        </w:rPr>
        <w:t xml:space="preserve"> surface alkyls under </w:t>
      </w:r>
      <w:proofErr w:type="spellStart"/>
      <w:r w:rsidR="00185C63" w:rsidRPr="001F4FBC">
        <w:rPr>
          <w:rFonts w:ascii="Times New Roman" w:eastAsia="Times New Roman" w:hAnsi="Times New Roman" w:cs="Times New Roman"/>
          <w:sz w:val="24"/>
        </w:rPr>
        <w:t>organo</w:t>
      </w:r>
      <w:proofErr w:type="spellEnd"/>
      <w:r w:rsidR="00185C63" w:rsidRPr="001F4FBC">
        <w:rPr>
          <w:rFonts w:ascii="Times New Roman" w:eastAsia="Times New Roman" w:hAnsi="Times New Roman" w:cs="Times New Roman"/>
          <w:sz w:val="24"/>
        </w:rPr>
        <w:t>-synthetic</w:t>
      </w:r>
      <w:r w:rsidR="0069649A" w:rsidRPr="001F4FBC">
        <w:rPr>
          <w:rFonts w:ascii="Times New Roman" w:eastAsia="Times New Roman" w:hAnsi="Times New Roman" w:cs="Times New Roman"/>
          <w:sz w:val="24"/>
        </w:rPr>
        <w:t xml:space="preserve"> conditions</w:t>
      </w:r>
      <w:r w:rsidR="00BC4C50" w:rsidRPr="001F4FBC">
        <w:rPr>
          <w:rFonts w:ascii="Times New Roman" w:eastAsia="Times New Roman" w:hAnsi="Times New Roman" w:cs="Times New Roman"/>
          <w:sz w:val="24"/>
        </w:rPr>
        <w:t xml:space="preserve"> by using a combination of </w:t>
      </w:r>
      <w:r w:rsidR="0069649A" w:rsidRPr="001F4FBC">
        <w:rPr>
          <w:rFonts w:ascii="Times New Roman" w:eastAsia="Times New Roman" w:hAnsi="Times New Roman" w:cs="Times New Roman"/>
          <w:sz w:val="24"/>
        </w:rPr>
        <w:t xml:space="preserve">catalysis and </w:t>
      </w:r>
      <w:proofErr w:type="spellStart"/>
      <w:r w:rsidR="00BC4C50" w:rsidRPr="001F4FBC">
        <w:rPr>
          <w:rFonts w:ascii="Times New Roman" w:eastAsia="Times New Roman" w:hAnsi="Times New Roman" w:cs="Times New Roman"/>
          <w:sz w:val="24"/>
        </w:rPr>
        <w:t>organom</w:t>
      </w:r>
      <w:r w:rsidR="0069649A" w:rsidRPr="001F4FBC">
        <w:rPr>
          <w:rFonts w:ascii="Times New Roman" w:eastAsia="Times New Roman" w:hAnsi="Times New Roman" w:cs="Times New Roman"/>
          <w:sz w:val="24"/>
        </w:rPr>
        <w:t>etallic</w:t>
      </w:r>
      <w:proofErr w:type="spellEnd"/>
      <w:r w:rsidR="0069649A" w:rsidRPr="001F4FBC">
        <w:rPr>
          <w:rFonts w:ascii="Times New Roman" w:eastAsia="Times New Roman" w:hAnsi="Times New Roman" w:cs="Times New Roman"/>
          <w:sz w:val="24"/>
        </w:rPr>
        <w:t xml:space="preserve"> </w:t>
      </w:r>
      <w:r w:rsidR="00B360A2" w:rsidRPr="001F4FBC">
        <w:rPr>
          <w:rFonts w:ascii="Times New Roman" w:eastAsia="Times New Roman" w:hAnsi="Times New Roman" w:cs="Times New Roman"/>
          <w:sz w:val="24"/>
        </w:rPr>
        <w:t>chemistry. Then</w:t>
      </w:r>
      <w:r w:rsidR="000E0A14" w:rsidRPr="001F4FBC">
        <w:rPr>
          <w:rFonts w:ascii="Times New Roman" w:eastAsia="Times New Roman" w:hAnsi="Times New Roman" w:cs="Times New Roman"/>
          <w:sz w:val="24"/>
        </w:rPr>
        <w:t xml:space="preserve"> </w:t>
      </w:r>
      <w:r w:rsidR="00B360A2" w:rsidRPr="001F4FBC">
        <w:rPr>
          <w:rFonts w:ascii="Times New Roman" w:eastAsia="Times New Roman" w:hAnsi="Times New Roman" w:cs="Times New Roman"/>
          <w:sz w:val="24"/>
        </w:rPr>
        <w:t>these</w:t>
      </w:r>
      <w:r w:rsidR="00BC4C50" w:rsidRPr="001F4FBC">
        <w:rPr>
          <w:rFonts w:ascii="Times New Roman" w:eastAsia="Times New Roman" w:hAnsi="Times New Roman" w:cs="Times New Roman"/>
          <w:sz w:val="24"/>
        </w:rPr>
        <w:t xml:space="preserve"> r</w:t>
      </w:r>
      <w:r w:rsidR="00B360A2" w:rsidRPr="001F4FBC">
        <w:rPr>
          <w:rFonts w:ascii="Times New Roman" w:eastAsia="Times New Roman" w:hAnsi="Times New Roman" w:cs="Times New Roman"/>
          <w:sz w:val="24"/>
        </w:rPr>
        <w:t>eactions suggest</w:t>
      </w:r>
      <w:r w:rsidR="00BC4C50" w:rsidRPr="001F4FBC">
        <w:rPr>
          <w:rFonts w:ascii="Times New Roman" w:eastAsia="Times New Roman" w:hAnsi="Times New Roman" w:cs="Times New Roman"/>
          <w:sz w:val="24"/>
        </w:rPr>
        <w:t xml:space="preserve"> new </w:t>
      </w:r>
      <w:r w:rsidR="00252014" w:rsidRPr="001F4FBC">
        <w:rPr>
          <w:rFonts w:ascii="Times New Roman" w:eastAsia="Times New Roman" w:hAnsi="Times New Roman" w:cs="Times New Roman"/>
          <w:sz w:val="24"/>
        </w:rPr>
        <w:t>techniques</w:t>
      </w:r>
      <w:r w:rsidR="00BC4C50" w:rsidRPr="001F4FBC">
        <w:rPr>
          <w:rFonts w:ascii="Times New Roman" w:eastAsia="Times New Roman" w:hAnsi="Times New Roman" w:cs="Times New Roman"/>
          <w:sz w:val="24"/>
        </w:rPr>
        <w:t xml:space="preserve"> of </w:t>
      </w:r>
      <w:r w:rsidR="00252014" w:rsidRPr="001F4FBC">
        <w:rPr>
          <w:rFonts w:ascii="Times New Roman" w:eastAsia="Times New Roman" w:hAnsi="Times New Roman" w:cs="Times New Roman"/>
          <w:sz w:val="24"/>
        </w:rPr>
        <w:t>reviewing</w:t>
      </w:r>
      <w:r w:rsidR="00BC4C50" w:rsidRPr="001F4FBC">
        <w:rPr>
          <w:rFonts w:ascii="Times New Roman" w:eastAsia="Times New Roman" w:hAnsi="Times New Roman" w:cs="Times New Roman"/>
          <w:sz w:val="24"/>
        </w:rPr>
        <w:t xml:space="preserve"> surface alkyls by </w:t>
      </w:r>
      <w:r w:rsidR="00252014" w:rsidRPr="001F4FBC">
        <w:rPr>
          <w:rFonts w:ascii="Times New Roman" w:eastAsia="Times New Roman" w:hAnsi="Times New Roman" w:cs="Times New Roman"/>
          <w:sz w:val="24"/>
        </w:rPr>
        <w:t xml:space="preserve">applying standard physical </w:t>
      </w:r>
      <w:r w:rsidR="00BC4C50" w:rsidRPr="001F4FBC">
        <w:rPr>
          <w:rFonts w:ascii="Times New Roman" w:eastAsia="Times New Roman" w:hAnsi="Times New Roman" w:cs="Times New Roman"/>
          <w:sz w:val="24"/>
        </w:rPr>
        <w:t>organic probes:</w:t>
      </w:r>
      <w:r w:rsidR="000E0A14" w:rsidRPr="001F4FBC">
        <w:rPr>
          <w:rFonts w:ascii="Times New Roman" w:eastAsia="Times New Roman" w:hAnsi="Times New Roman" w:cs="Times New Roman"/>
          <w:sz w:val="24"/>
        </w:rPr>
        <w:t xml:space="preserve"> </w:t>
      </w:r>
      <w:r w:rsidR="00020934" w:rsidRPr="001F4FBC">
        <w:rPr>
          <w:rFonts w:ascii="Times New Roman" w:eastAsia="Times New Roman" w:hAnsi="Times New Roman" w:cs="Times New Roman"/>
          <w:sz w:val="24"/>
        </w:rPr>
        <w:t>stereochemistry</w:t>
      </w:r>
      <w:r w:rsidR="00656724" w:rsidRPr="001F4FBC">
        <w:rPr>
          <w:rFonts w:ascii="Times New Roman" w:eastAsia="Times New Roman" w:hAnsi="Times New Roman" w:cs="Times New Roman"/>
          <w:sz w:val="24"/>
        </w:rPr>
        <w:t>, isotopic labeling</w:t>
      </w:r>
      <w:r w:rsidR="00BC4C50" w:rsidRPr="001F4FBC">
        <w:rPr>
          <w:rFonts w:ascii="Times New Roman" w:eastAsia="Times New Roman" w:hAnsi="Times New Roman" w:cs="Times New Roman"/>
          <w:sz w:val="24"/>
        </w:rPr>
        <w:t xml:space="preserve"> and</w:t>
      </w:r>
      <w:r w:rsidR="000E0A14" w:rsidRPr="001F4FBC">
        <w:rPr>
          <w:rFonts w:ascii="Times New Roman" w:eastAsia="Times New Roman" w:hAnsi="Times New Roman" w:cs="Times New Roman"/>
          <w:sz w:val="24"/>
        </w:rPr>
        <w:t xml:space="preserve"> </w:t>
      </w:r>
      <w:r w:rsidR="00020934" w:rsidRPr="001F4FBC">
        <w:rPr>
          <w:rFonts w:ascii="Times New Roman" w:eastAsia="Times New Roman" w:hAnsi="Times New Roman" w:cs="Times New Roman"/>
          <w:sz w:val="24"/>
        </w:rPr>
        <w:t>rate-structure profiles</w:t>
      </w:r>
      <w:r w:rsidR="00BC4C50" w:rsidRPr="001F4FBC">
        <w:rPr>
          <w:rFonts w:ascii="Times New Roman" w:eastAsia="Times New Roman" w:hAnsi="Times New Roman" w:cs="Times New Roman"/>
          <w:sz w:val="24"/>
        </w:rPr>
        <w:t xml:space="preserve"> [26].</w:t>
      </w:r>
    </w:p>
    <w:p w:rsidR="00E92D61" w:rsidRPr="001F4FBC" w:rsidRDefault="003B7ED5">
      <w:pPr>
        <w:spacing w:after="0" w:line="360" w:lineRule="auto"/>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 xml:space="preserve">Palladium Based Heterogeneous </w:t>
      </w:r>
      <w:r w:rsidR="00BC4C50" w:rsidRPr="001F4FBC">
        <w:rPr>
          <w:rFonts w:ascii="Times New Roman" w:eastAsia="Times New Roman" w:hAnsi="Times New Roman" w:cs="Times New Roman"/>
          <w:b/>
          <w:sz w:val="24"/>
          <w:szCs w:val="24"/>
        </w:rPr>
        <w:t>Catalysis:</w:t>
      </w:r>
    </w:p>
    <w:p w:rsidR="00E92D61" w:rsidRPr="001F4FBC" w:rsidRDefault="00803A37">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For catalysis, </w:t>
      </w:r>
      <w:r w:rsidR="00BC4C50" w:rsidRPr="001F4FBC">
        <w:rPr>
          <w:rFonts w:ascii="Times New Roman" w:eastAsia="Times New Roman" w:hAnsi="Times New Roman" w:cs="Times New Roman"/>
          <w:sz w:val="24"/>
        </w:rPr>
        <w:t xml:space="preserve">Palladium is the most </w:t>
      </w:r>
      <w:r w:rsidRPr="001F4FBC">
        <w:rPr>
          <w:rFonts w:ascii="Times New Roman" w:eastAsia="Times New Roman" w:hAnsi="Times New Roman" w:cs="Times New Roman"/>
          <w:sz w:val="24"/>
        </w:rPr>
        <w:t>extensively</w:t>
      </w:r>
      <w:r w:rsidR="00BC4C50" w:rsidRPr="001F4FBC">
        <w:rPr>
          <w:rFonts w:ascii="Times New Roman" w:eastAsia="Times New Roman" w:hAnsi="Times New Roman" w:cs="Times New Roman"/>
          <w:sz w:val="24"/>
        </w:rPr>
        <w:t xml:space="preserve"> used metal in organic chemistry.</w:t>
      </w:r>
      <w:r w:rsidR="006F729B" w:rsidRPr="001F4FBC">
        <w:rPr>
          <w:rFonts w:ascii="Times New Roman" w:eastAsia="Times New Roman" w:hAnsi="Times New Roman" w:cs="Times New Roman"/>
          <w:sz w:val="24"/>
        </w:rPr>
        <w:t xml:space="preserve"> </w:t>
      </w:r>
      <w:r w:rsidR="007F4276" w:rsidRPr="001F4FBC">
        <w:rPr>
          <w:rFonts w:ascii="Times New Roman" w:eastAsia="Times New Roman" w:hAnsi="Times New Roman" w:cs="Times New Roman"/>
          <w:color w:val="000000"/>
          <w:sz w:val="24"/>
        </w:rPr>
        <w:t xml:space="preserve">The fundamental complexes chemistry of </w:t>
      </w:r>
      <w:r w:rsidR="00506B7A" w:rsidRPr="001F4FBC">
        <w:rPr>
          <w:rFonts w:ascii="Times New Roman" w:eastAsia="Times New Roman" w:hAnsi="Times New Roman" w:cs="Times New Roman"/>
          <w:sz w:val="24"/>
        </w:rPr>
        <w:t xml:space="preserve">Pd </w:t>
      </w:r>
      <w:r w:rsidR="00506B7A" w:rsidRPr="001F4FBC">
        <w:rPr>
          <w:rFonts w:ascii="Times New Roman" w:eastAsia="Times New Roman" w:hAnsi="Times New Roman" w:cs="Times New Roman"/>
          <w:color w:val="000000"/>
          <w:sz w:val="24"/>
        </w:rPr>
        <w:t>in</w:t>
      </w:r>
      <w:r w:rsidR="007F4276" w:rsidRPr="001F4FBC">
        <w:rPr>
          <w:rFonts w:ascii="Times New Roman" w:eastAsia="Times New Roman" w:hAnsi="Times New Roman" w:cs="Times New Roman"/>
          <w:color w:val="000000"/>
          <w:sz w:val="24"/>
        </w:rPr>
        <w:t xml:space="preserve"> the (0), (II) and (IV) oxidation states have been fully explored</w:t>
      </w:r>
      <w:r w:rsidR="00BC4C50" w:rsidRPr="001F4FBC">
        <w:rPr>
          <w:rFonts w:ascii="Times New Roman" w:eastAsia="Times New Roman" w:hAnsi="Times New Roman" w:cs="Times New Roman"/>
          <w:sz w:val="24"/>
        </w:rPr>
        <w:t xml:space="preserve"> [27]. </w:t>
      </w:r>
      <w:r w:rsidR="00EB7BDD" w:rsidRPr="001F4FBC">
        <w:rPr>
          <w:rFonts w:ascii="Times New Roman" w:eastAsia="Times New Roman" w:hAnsi="Times New Roman" w:cs="Times New Roman"/>
          <w:color w:val="000000"/>
          <w:sz w:val="24"/>
        </w:rPr>
        <w:t xml:space="preserve">Transition metal complexes of Pd (I) found rarely and mostly used as pre catalysts in organic synthesis </w:t>
      </w:r>
      <w:r w:rsidR="00506B7A" w:rsidRPr="001F4FBC">
        <w:rPr>
          <w:rFonts w:ascii="Times New Roman" w:eastAsia="Times New Roman" w:hAnsi="Times New Roman" w:cs="Times New Roman"/>
          <w:sz w:val="24"/>
        </w:rPr>
        <w:t>[28–30]. The</w:t>
      </w:r>
      <w:r w:rsidR="00BC4C50" w:rsidRPr="001F4FBC">
        <w:rPr>
          <w:rFonts w:ascii="Times New Roman" w:eastAsia="Times New Roman" w:hAnsi="Times New Roman" w:cs="Times New Roman"/>
          <w:sz w:val="24"/>
        </w:rPr>
        <w:t xml:space="preserve"> </w:t>
      </w:r>
      <w:proofErr w:type="spellStart"/>
      <w:r w:rsidR="00BC4C50" w:rsidRPr="001F4FBC">
        <w:rPr>
          <w:rFonts w:ascii="Times New Roman" w:eastAsia="Times New Roman" w:hAnsi="Times New Roman" w:cs="Times New Roman"/>
          <w:sz w:val="24"/>
        </w:rPr>
        <w:t>organometallic</w:t>
      </w:r>
      <w:proofErr w:type="spellEnd"/>
      <w:r w:rsidR="00BC4C50" w:rsidRPr="001F4FBC">
        <w:rPr>
          <w:rFonts w:ascii="Times New Roman" w:eastAsia="Times New Roman" w:hAnsi="Times New Roman" w:cs="Times New Roman"/>
          <w:sz w:val="24"/>
        </w:rPr>
        <w:t xml:space="preserve"> chemistry of Pd</w:t>
      </w:r>
      <w:r w:rsidR="00506B7A" w:rsidRPr="001F4FBC">
        <w:rPr>
          <w:rFonts w:ascii="Times New Roman" w:eastAsia="Times New Roman" w:hAnsi="Times New Roman" w:cs="Times New Roman"/>
          <w:sz w:val="24"/>
        </w:rPr>
        <w:t xml:space="preserve"> (III) found</w:t>
      </w:r>
      <w:r w:rsidR="00BC4C50" w:rsidRPr="001F4FBC">
        <w:rPr>
          <w:rFonts w:ascii="Times New Roman" w:eastAsia="Times New Roman" w:hAnsi="Times New Roman" w:cs="Times New Roman"/>
          <w:sz w:val="24"/>
        </w:rPr>
        <w:t xml:space="preserve"> in its </w:t>
      </w:r>
      <w:r w:rsidR="00506B7A" w:rsidRPr="001F4FBC">
        <w:rPr>
          <w:rFonts w:ascii="Times New Roman" w:eastAsia="Times New Roman" w:hAnsi="Times New Roman" w:cs="Times New Roman"/>
          <w:sz w:val="24"/>
        </w:rPr>
        <w:t>initial stages when compared with Pd (0), (II) and (IV)</w:t>
      </w:r>
      <w:r w:rsidR="00BC4C50" w:rsidRPr="001F4FBC">
        <w:rPr>
          <w:rFonts w:ascii="Times New Roman" w:eastAsia="Times New Roman" w:hAnsi="Times New Roman" w:cs="Times New Roman"/>
          <w:sz w:val="24"/>
        </w:rPr>
        <w:t xml:space="preserve">. </w:t>
      </w:r>
      <w:r w:rsidR="00445270" w:rsidRPr="001F4FBC">
        <w:rPr>
          <w:rFonts w:ascii="Times New Roman" w:eastAsia="Times New Roman" w:hAnsi="Times New Roman" w:cs="Times New Roman"/>
          <w:sz w:val="24"/>
        </w:rPr>
        <w:t>Limited</w:t>
      </w:r>
      <w:r w:rsidR="009A62FF" w:rsidRPr="001F4FBC">
        <w:rPr>
          <w:rFonts w:ascii="Times New Roman" w:eastAsia="Times New Roman" w:hAnsi="Times New Roman" w:cs="Times New Roman"/>
          <w:sz w:val="24"/>
        </w:rPr>
        <w:t xml:space="preserve"> </w:t>
      </w:r>
      <w:r w:rsidR="00445270" w:rsidRPr="001F4FBC">
        <w:rPr>
          <w:rFonts w:ascii="Times New Roman" w:eastAsia="Times New Roman" w:hAnsi="Times New Roman" w:cs="Times New Roman"/>
          <w:sz w:val="24"/>
        </w:rPr>
        <w:t>accurate</w:t>
      </w:r>
      <w:r w:rsidR="00BC4C50" w:rsidRPr="001F4FBC">
        <w:rPr>
          <w:rFonts w:ascii="Times New Roman" w:eastAsia="Times New Roman" w:hAnsi="Times New Roman" w:cs="Times New Roman"/>
          <w:sz w:val="24"/>
        </w:rPr>
        <w:t xml:space="preserve"> complexes of </w:t>
      </w:r>
      <w:proofErr w:type="gramStart"/>
      <w:r w:rsidR="00BC4C50" w:rsidRPr="001F4FBC">
        <w:rPr>
          <w:rFonts w:ascii="Times New Roman" w:eastAsia="Times New Roman" w:hAnsi="Times New Roman" w:cs="Times New Roman"/>
          <w:sz w:val="24"/>
        </w:rPr>
        <w:t>Pd(</w:t>
      </w:r>
      <w:proofErr w:type="gramEnd"/>
      <w:r w:rsidR="00BC4C50" w:rsidRPr="001F4FBC">
        <w:rPr>
          <w:rFonts w:ascii="Times New Roman" w:eastAsia="Times New Roman" w:hAnsi="Times New Roman" w:cs="Times New Roman"/>
          <w:sz w:val="24"/>
        </w:rPr>
        <w:t xml:space="preserve">III) are </w:t>
      </w:r>
      <w:r w:rsidR="00445270" w:rsidRPr="001F4FBC">
        <w:rPr>
          <w:rFonts w:ascii="Times New Roman" w:eastAsia="Times New Roman" w:hAnsi="Times New Roman" w:cs="Times New Roman"/>
          <w:sz w:val="24"/>
        </w:rPr>
        <w:t>well-known</w:t>
      </w:r>
      <w:r w:rsidR="00402723" w:rsidRPr="001F4FBC">
        <w:rPr>
          <w:rFonts w:ascii="Times New Roman" w:eastAsia="Times New Roman" w:hAnsi="Times New Roman" w:cs="Times New Roman"/>
          <w:sz w:val="24"/>
        </w:rPr>
        <w:t>.</w:t>
      </w:r>
      <w:r w:rsidR="00BC4C50" w:rsidRPr="001F4FBC">
        <w:rPr>
          <w:rFonts w:ascii="Times New Roman" w:eastAsia="Times New Roman" w:hAnsi="Times New Roman" w:cs="Times New Roman"/>
          <w:sz w:val="24"/>
        </w:rPr>
        <w:t xml:space="preserve"> We review the </w:t>
      </w:r>
      <w:proofErr w:type="spellStart"/>
      <w:r w:rsidR="00BC4C50" w:rsidRPr="001F4FBC">
        <w:rPr>
          <w:rFonts w:ascii="Times New Roman" w:eastAsia="Times New Roman" w:hAnsi="Times New Roman" w:cs="Times New Roman"/>
          <w:sz w:val="24"/>
        </w:rPr>
        <w:t>organometallic</w:t>
      </w:r>
      <w:proofErr w:type="spellEnd"/>
      <w:r w:rsidR="00BC4C50" w:rsidRPr="001F4FBC">
        <w:rPr>
          <w:rFonts w:ascii="Times New Roman" w:eastAsia="Times New Roman" w:hAnsi="Times New Roman" w:cs="Times New Roman"/>
          <w:sz w:val="24"/>
        </w:rPr>
        <w:t xml:space="preserve"> chemistry of well-defined, isolated Pd(III) complexes, as well as </w:t>
      </w:r>
      <w:proofErr w:type="spellStart"/>
      <w:r w:rsidR="00BC4C50" w:rsidRPr="001F4FBC">
        <w:rPr>
          <w:rFonts w:ascii="Times New Roman" w:eastAsia="Times New Roman" w:hAnsi="Times New Roman" w:cs="Times New Roman"/>
          <w:sz w:val="24"/>
        </w:rPr>
        <w:t>organometallic</w:t>
      </w:r>
      <w:proofErr w:type="spellEnd"/>
      <w:r w:rsidR="00BC4C50" w:rsidRPr="001F4FBC">
        <w:rPr>
          <w:rFonts w:ascii="Times New Roman" w:eastAsia="Times New Roman" w:hAnsi="Times New Roman" w:cs="Times New Roman"/>
          <w:sz w:val="24"/>
        </w:rPr>
        <w:t xml:space="preserve"> chemistry in which the potential role of Pd(III) intermediates is currently more </w:t>
      </w:r>
      <w:r w:rsidR="00402723" w:rsidRPr="001F4FBC">
        <w:rPr>
          <w:rFonts w:ascii="Times New Roman" w:eastAsia="Times New Roman" w:hAnsi="Times New Roman" w:cs="Times New Roman"/>
          <w:sz w:val="24"/>
        </w:rPr>
        <w:t>hypothetical</w:t>
      </w:r>
      <w:r w:rsidR="00BC4C50" w:rsidRPr="001F4FBC">
        <w:rPr>
          <w:rFonts w:ascii="Times New Roman" w:eastAsia="Times New Roman" w:hAnsi="Times New Roman" w:cs="Times New Roman"/>
          <w:sz w:val="24"/>
        </w:rPr>
        <w:t xml:space="preserve"> [31].</w:t>
      </w:r>
    </w:p>
    <w:p w:rsidR="00E92D61" w:rsidRPr="001F4FBC" w:rsidRDefault="00BC4C50">
      <w:pPr>
        <w:spacing w:after="0" w:line="360" w:lineRule="auto"/>
        <w:jc w:val="both"/>
        <w:rPr>
          <w:rFonts w:ascii="Times New Roman" w:eastAsia="Times New Roman" w:hAnsi="Times New Roman" w:cs="Times New Roman"/>
          <w:b/>
          <w:sz w:val="24"/>
          <w:szCs w:val="24"/>
        </w:rPr>
      </w:pPr>
      <w:r w:rsidRPr="001F4FBC">
        <w:rPr>
          <w:rFonts w:ascii="Times New Roman" w:eastAsia="Times New Roman" w:hAnsi="Times New Roman" w:cs="Times New Roman"/>
          <w:b/>
          <w:sz w:val="24"/>
          <w:szCs w:val="24"/>
        </w:rPr>
        <w:t>Pd-Catalyzed C</w:t>
      </w:r>
      <w:r w:rsidR="007E3EFD" w:rsidRPr="001F4FBC">
        <w:rPr>
          <w:rFonts w:ascii="Times New Roman" w:eastAsia="Times New Roman" w:hAnsi="Times New Roman" w:cs="Times New Roman"/>
          <w:b/>
          <w:sz w:val="24"/>
          <w:szCs w:val="24"/>
        </w:rPr>
        <w:t>arbon</w:t>
      </w:r>
      <w:r w:rsidRPr="001F4FBC">
        <w:rPr>
          <w:rFonts w:ascii="Times New Roman" w:eastAsia="Times New Roman" w:hAnsi="Times New Roman" w:cs="Times New Roman"/>
          <w:sz w:val="24"/>
          <w:szCs w:val="24"/>
        </w:rPr>
        <w:t>-</w:t>
      </w:r>
      <w:r w:rsidRPr="001F4FBC">
        <w:rPr>
          <w:rFonts w:ascii="Times New Roman" w:eastAsia="Times New Roman" w:hAnsi="Times New Roman" w:cs="Times New Roman"/>
          <w:b/>
          <w:sz w:val="24"/>
          <w:szCs w:val="24"/>
        </w:rPr>
        <w:t>C</w:t>
      </w:r>
      <w:r w:rsidR="007E3EFD" w:rsidRPr="001F4FBC">
        <w:rPr>
          <w:rFonts w:ascii="Times New Roman" w:eastAsia="Times New Roman" w:hAnsi="Times New Roman" w:cs="Times New Roman"/>
          <w:b/>
          <w:sz w:val="24"/>
          <w:szCs w:val="24"/>
        </w:rPr>
        <w:t>arbon</w:t>
      </w:r>
      <w:r w:rsidRPr="001F4FBC">
        <w:rPr>
          <w:rFonts w:ascii="Times New Roman" w:eastAsia="Times New Roman" w:hAnsi="Times New Roman" w:cs="Times New Roman"/>
          <w:b/>
          <w:sz w:val="24"/>
          <w:szCs w:val="24"/>
        </w:rPr>
        <w:t xml:space="preserve"> Coupling Processes:</w:t>
      </w:r>
    </w:p>
    <w:p w:rsidR="00E92D61" w:rsidRPr="001F4FBC" w:rsidRDefault="004B2AE5" w:rsidP="009E597C">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The Suzuki, </w:t>
      </w:r>
      <w:r w:rsidR="00045785" w:rsidRPr="001F4FBC">
        <w:rPr>
          <w:rFonts w:ascii="Times New Roman" w:eastAsia="Times New Roman" w:hAnsi="Times New Roman" w:cs="Times New Roman"/>
          <w:sz w:val="24"/>
        </w:rPr>
        <w:t xml:space="preserve">Heck, </w:t>
      </w:r>
      <w:proofErr w:type="spellStart"/>
      <w:r w:rsidRPr="001F4FBC">
        <w:rPr>
          <w:rFonts w:ascii="Times New Roman" w:eastAsia="Times New Roman" w:hAnsi="Times New Roman" w:cs="Times New Roman"/>
          <w:sz w:val="24"/>
        </w:rPr>
        <w:t>Negishi</w:t>
      </w:r>
      <w:proofErr w:type="spellEnd"/>
      <w:r w:rsidRPr="001F4FBC">
        <w:rPr>
          <w:rFonts w:ascii="Times New Roman" w:eastAsia="Times New Roman" w:hAnsi="Times New Roman" w:cs="Times New Roman"/>
          <w:sz w:val="24"/>
        </w:rPr>
        <w:t xml:space="preserve">, </w:t>
      </w:r>
      <w:proofErr w:type="spellStart"/>
      <w:r w:rsidR="00045785" w:rsidRPr="001F4FBC">
        <w:rPr>
          <w:rFonts w:ascii="Times New Roman" w:eastAsia="Times New Roman" w:hAnsi="Times New Roman" w:cs="Times New Roman"/>
          <w:sz w:val="24"/>
        </w:rPr>
        <w:t>Sonogashira</w:t>
      </w:r>
      <w:proofErr w:type="spellEnd"/>
      <w:r w:rsidRPr="001F4FBC">
        <w:rPr>
          <w:rFonts w:ascii="Times New Roman" w:eastAsia="Times New Roman" w:hAnsi="Times New Roman" w:cs="Times New Roman"/>
          <w:sz w:val="24"/>
        </w:rPr>
        <w:t>,</w:t>
      </w:r>
      <w:r w:rsidR="00BC4C50" w:rsidRPr="001F4FBC">
        <w:rPr>
          <w:rFonts w:ascii="Times New Roman" w:eastAsia="Times New Roman" w:hAnsi="Times New Roman" w:cs="Times New Roman"/>
          <w:sz w:val="24"/>
        </w:rPr>
        <w:t xml:space="preserve"> </w:t>
      </w:r>
      <w:proofErr w:type="spellStart"/>
      <w:r w:rsidR="00BC4C50" w:rsidRPr="001F4FBC">
        <w:rPr>
          <w:rFonts w:ascii="Times New Roman" w:eastAsia="Times New Roman" w:hAnsi="Times New Roman" w:cs="Times New Roman"/>
          <w:sz w:val="24"/>
        </w:rPr>
        <w:t>Corriu-</w:t>
      </w:r>
      <w:r w:rsidRPr="001F4FBC">
        <w:rPr>
          <w:rFonts w:ascii="Times New Roman" w:eastAsia="Times New Roman" w:hAnsi="Times New Roman" w:cs="Times New Roman"/>
          <w:sz w:val="24"/>
        </w:rPr>
        <w:t>Kumada</w:t>
      </w:r>
      <w:proofErr w:type="spellEnd"/>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Stille</w:t>
      </w:r>
      <w:proofErr w:type="spellEnd"/>
      <w:r w:rsidRPr="001F4FBC">
        <w:rPr>
          <w:rFonts w:ascii="Times New Roman" w:eastAsia="Times New Roman" w:hAnsi="Times New Roman" w:cs="Times New Roman"/>
          <w:sz w:val="24"/>
        </w:rPr>
        <w:t>, Tsuji-</w:t>
      </w:r>
      <w:proofErr w:type="spellStart"/>
      <w:r w:rsidRPr="001F4FBC">
        <w:rPr>
          <w:rFonts w:ascii="Times New Roman" w:eastAsia="Times New Roman" w:hAnsi="Times New Roman" w:cs="Times New Roman"/>
          <w:sz w:val="24"/>
        </w:rPr>
        <w:t>Trost</w:t>
      </w:r>
      <w:proofErr w:type="spellEnd"/>
      <w:r w:rsidRPr="001F4FBC">
        <w:rPr>
          <w:rFonts w:ascii="Times New Roman" w:eastAsia="Times New Roman" w:hAnsi="Times New Roman" w:cs="Times New Roman"/>
          <w:sz w:val="24"/>
        </w:rPr>
        <w:t xml:space="preserve">, </w:t>
      </w:r>
      <w:proofErr w:type="spellStart"/>
      <w:r w:rsidR="00BC4C50" w:rsidRPr="001F4FBC">
        <w:rPr>
          <w:rFonts w:ascii="Times New Roman" w:eastAsia="Times New Roman" w:hAnsi="Times New Roman" w:cs="Times New Roman"/>
          <w:sz w:val="24"/>
        </w:rPr>
        <w:t>Ullmann</w:t>
      </w:r>
      <w:proofErr w:type="spellEnd"/>
      <w:r w:rsidR="00362E59"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 xml:space="preserve">and </w:t>
      </w:r>
      <w:proofErr w:type="spellStart"/>
      <w:r w:rsidRPr="001F4FBC">
        <w:rPr>
          <w:rFonts w:ascii="Times New Roman" w:eastAsia="Times New Roman" w:hAnsi="Times New Roman" w:cs="Times New Roman"/>
          <w:sz w:val="24"/>
        </w:rPr>
        <w:t>Hiyama</w:t>
      </w:r>
      <w:proofErr w:type="spellEnd"/>
      <w:r w:rsidR="00BC4C50" w:rsidRPr="001F4FBC">
        <w:rPr>
          <w:rFonts w:ascii="Times New Roman" w:eastAsia="Times New Roman" w:hAnsi="Times New Roman" w:cs="Times New Roman"/>
          <w:sz w:val="24"/>
        </w:rPr>
        <w:t xml:space="preserve"> reactions are </w:t>
      </w:r>
      <w:r w:rsidRPr="001F4FBC">
        <w:rPr>
          <w:rFonts w:ascii="Times New Roman" w:eastAsia="Times New Roman" w:hAnsi="Times New Roman" w:cs="Times New Roman"/>
          <w:sz w:val="24"/>
        </w:rPr>
        <w:t xml:space="preserve">good </w:t>
      </w:r>
      <w:r w:rsidR="00BC4C50" w:rsidRPr="001F4FBC">
        <w:rPr>
          <w:rFonts w:ascii="Times New Roman" w:eastAsia="Times New Roman" w:hAnsi="Times New Roman" w:cs="Times New Roman"/>
          <w:sz w:val="24"/>
        </w:rPr>
        <w:t>examples of P</w:t>
      </w:r>
      <w:r w:rsidRPr="001F4FBC">
        <w:rPr>
          <w:rFonts w:ascii="Times New Roman" w:eastAsia="Times New Roman" w:hAnsi="Times New Roman" w:cs="Times New Roman"/>
          <w:sz w:val="24"/>
        </w:rPr>
        <w:t xml:space="preserve">alladium </w:t>
      </w:r>
      <w:r w:rsidR="00BC4C50" w:rsidRPr="001F4FBC">
        <w:rPr>
          <w:rFonts w:ascii="Times New Roman" w:eastAsia="Times New Roman" w:hAnsi="Times New Roman" w:cs="Times New Roman"/>
          <w:sz w:val="24"/>
        </w:rPr>
        <w:t>catalyzed C</w:t>
      </w:r>
      <w:r w:rsidRPr="001F4FBC">
        <w:rPr>
          <w:rFonts w:ascii="Times New Roman" w:eastAsia="Times New Roman" w:hAnsi="Times New Roman" w:cs="Times New Roman"/>
          <w:sz w:val="24"/>
        </w:rPr>
        <w:t>arbon</w:t>
      </w:r>
      <w:r w:rsidR="00BC4C50" w:rsidRPr="001F4FBC">
        <w:rPr>
          <w:rFonts w:ascii="Times New Roman" w:eastAsia="Times New Roman" w:hAnsi="Times New Roman" w:cs="Times New Roman"/>
          <w:sz w:val="24"/>
        </w:rPr>
        <w:t>-C</w:t>
      </w:r>
      <w:r w:rsidRPr="001F4FBC">
        <w:rPr>
          <w:rFonts w:ascii="Times New Roman" w:eastAsia="Times New Roman" w:hAnsi="Times New Roman" w:cs="Times New Roman"/>
          <w:sz w:val="24"/>
        </w:rPr>
        <w:t>arbon</w:t>
      </w:r>
      <w:r w:rsidR="00BC4C50" w:rsidRPr="001F4FBC">
        <w:rPr>
          <w:rFonts w:ascii="Times New Roman" w:eastAsia="Times New Roman" w:hAnsi="Times New Roman" w:cs="Times New Roman"/>
          <w:sz w:val="24"/>
        </w:rPr>
        <w:t xml:space="preserve"> co</w:t>
      </w:r>
      <w:r w:rsidRPr="001F4FBC">
        <w:rPr>
          <w:rFonts w:ascii="Times New Roman" w:eastAsia="Times New Roman" w:hAnsi="Times New Roman" w:cs="Times New Roman"/>
          <w:sz w:val="24"/>
        </w:rPr>
        <w:t>upling reactions as shown in</w:t>
      </w:r>
      <w:r w:rsidR="00362E59" w:rsidRPr="001F4FBC">
        <w:rPr>
          <w:rFonts w:ascii="Times New Roman" w:eastAsia="Times New Roman" w:hAnsi="Times New Roman" w:cs="Times New Roman"/>
          <w:sz w:val="24"/>
        </w:rPr>
        <w:t xml:space="preserve"> </w:t>
      </w:r>
      <w:r w:rsidR="006C6312" w:rsidRPr="001F4FBC">
        <w:rPr>
          <w:rFonts w:ascii="Times New Roman" w:eastAsia="Times New Roman" w:hAnsi="Times New Roman" w:cs="Times New Roman"/>
          <w:sz w:val="24"/>
        </w:rPr>
        <w:t>Fig 3</w:t>
      </w:r>
      <w:r w:rsidR="00BC4C50" w:rsidRPr="001F4FBC">
        <w:rPr>
          <w:rFonts w:ascii="Times New Roman" w:eastAsia="Times New Roman" w:hAnsi="Times New Roman" w:cs="Times New Roman"/>
          <w:sz w:val="24"/>
        </w:rPr>
        <w:t xml:space="preserve">. It is particularly easy to </w:t>
      </w:r>
      <w:r w:rsidR="00170937" w:rsidRPr="001F4FBC">
        <w:rPr>
          <w:rFonts w:ascii="Times New Roman" w:eastAsia="Times New Roman" w:hAnsi="Times New Roman" w:cs="Times New Roman"/>
          <w:sz w:val="24"/>
        </w:rPr>
        <w:t>carry out</w:t>
      </w:r>
      <w:r w:rsidR="00BC4C50" w:rsidRPr="001F4FBC">
        <w:rPr>
          <w:rFonts w:ascii="Times New Roman" w:eastAsia="Times New Roman" w:hAnsi="Times New Roman" w:cs="Times New Roman"/>
          <w:sz w:val="24"/>
        </w:rPr>
        <w:t xml:space="preserve"> the earlier two reactions because they have no need to </w:t>
      </w:r>
      <w:r w:rsidR="006C6312" w:rsidRPr="001F4FBC">
        <w:rPr>
          <w:rFonts w:ascii="Times New Roman" w:eastAsia="Times New Roman" w:hAnsi="Times New Roman" w:cs="Times New Roman"/>
          <w:sz w:val="24"/>
        </w:rPr>
        <w:t xml:space="preserve">include the </w:t>
      </w:r>
      <w:r w:rsidR="00886D47" w:rsidRPr="001F4FBC">
        <w:rPr>
          <w:rFonts w:ascii="Times New Roman" w:eastAsia="Times New Roman" w:hAnsi="Times New Roman" w:cs="Times New Roman"/>
          <w:sz w:val="24"/>
        </w:rPr>
        <w:t xml:space="preserve">initial </w:t>
      </w:r>
      <w:r w:rsidR="006C6312" w:rsidRPr="001F4FBC">
        <w:rPr>
          <w:rFonts w:ascii="Times New Roman" w:eastAsia="Times New Roman" w:hAnsi="Times New Roman" w:cs="Times New Roman"/>
          <w:sz w:val="24"/>
        </w:rPr>
        <w:t>synthesis</w:t>
      </w:r>
      <w:r w:rsidR="00362E59" w:rsidRPr="001F4FBC">
        <w:rPr>
          <w:rFonts w:ascii="Times New Roman" w:eastAsia="Times New Roman" w:hAnsi="Times New Roman" w:cs="Times New Roman"/>
          <w:sz w:val="24"/>
        </w:rPr>
        <w:t xml:space="preserve"> </w:t>
      </w:r>
      <w:r w:rsidR="00641D18" w:rsidRPr="001F4FBC">
        <w:rPr>
          <w:rFonts w:ascii="Times New Roman" w:eastAsia="Times New Roman" w:hAnsi="Times New Roman" w:cs="Times New Roman"/>
          <w:sz w:val="24"/>
        </w:rPr>
        <w:t xml:space="preserve">of </w:t>
      </w:r>
      <w:proofErr w:type="spellStart"/>
      <w:r w:rsidR="00641D18" w:rsidRPr="001F4FBC">
        <w:rPr>
          <w:rFonts w:ascii="Times New Roman" w:eastAsia="Times New Roman" w:hAnsi="Times New Roman" w:cs="Times New Roman"/>
          <w:sz w:val="24"/>
        </w:rPr>
        <w:t>organo</w:t>
      </w:r>
      <w:proofErr w:type="spellEnd"/>
      <w:r w:rsidR="00641D18" w:rsidRPr="001F4FBC">
        <w:rPr>
          <w:rFonts w:ascii="Times New Roman" w:eastAsia="Times New Roman" w:hAnsi="Times New Roman" w:cs="Times New Roman"/>
          <w:sz w:val="24"/>
        </w:rPr>
        <w:t>-element compounds</w:t>
      </w:r>
      <w:r w:rsidR="00BC4C50" w:rsidRPr="001F4FBC">
        <w:rPr>
          <w:rFonts w:ascii="Times New Roman" w:eastAsia="Times New Roman" w:hAnsi="Times New Roman" w:cs="Times New Roman"/>
          <w:sz w:val="24"/>
        </w:rPr>
        <w:t xml:space="preserve">, whereas the </w:t>
      </w:r>
      <w:r w:rsidR="00E81F5B" w:rsidRPr="001F4FBC">
        <w:rPr>
          <w:rFonts w:ascii="Times New Roman" w:eastAsia="Times New Roman" w:hAnsi="Times New Roman" w:cs="Times New Roman"/>
          <w:sz w:val="24"/>
        </w:rPr>
        <w:t xml:space="preserve">next four reactions require </w:t>
      </w:r>
      <w:r w:rsidR="006C6312" w:rsidRPr="001F4FBC">
        <w:rPr>
          <w:rFonts w:ascii="Times New Roman" w:eastAsia="Times New Roman" w:hAnsi="Times New Roman" w:cs="Times New Roman"/>
          <w:sz w:val="24"/>
        </w:rPr>
        <w:t>the initial preparation</w:t>
      </w:r>
      <w:r w:rsidR="0043347A" w:rsidRPr="001F4FBC">
        <w:rPr>
          <w:rFonts w:ascii="Times New Roman" w:eastAsia="Times New Roman" w:hAnsi="Times New Roman" w:cs="Times New Roman"/>
          <w:sz w:val="24"/>
        </w:rPr>
        <w:t xml:space="preserve">. The Suzuki reaction </w:t>
      </w:r>
      <w:r w:rsidR="00DA066C" w:rsidRPr="001F4FBC">
        <w:rPr>
          <w:rFonts w:ascii="Times New Roman" w:eastAsia="Times New Roman" w:hAnsi="Times New Roman" w:cs="Times New Roman"/>
          <w:sz w:val="24"/>
        </w:rPr>
        <w:t>wa</w:t>
      </w:r>
      <w:r w:rsidR="00BC4C50" w:rsidRPr="001F4FBC">
        <w:rPr>
          <w:rFonts w:ascii="Times New Roman" w:eastAsia="Times New Roman" w:hAnsi="Times New Roman" w:cs="Times New Roman"/>
          <w:sz w:val="24"/>
        </w:rPr>
        <w:t>s</w:t>
      </w:r>
      <w:r w:rsidR="00886D47" w:rsidRPr="001F4FBC">
        <w:rPr>
          <w:rFonts w:ascii="Times New Roman" w:eastAsia="Times New Roman" w:hAnsi="Times New Roman" w:cs="Times New Roman"/>
          <w:sz w:val="24"/>
        </w:rPr>
        <w:t xml:space="preserve"> considered</w:t>
      </w:r>
      <w:r w:rsidR="00362E59" w:rsidRPr="001F4FBC">
        <w:rPr>
          <w:rFonts w:ascii="Times New Roman" w:eastAsia="Times New Roman" w:hAnsi="Times New Roman" w:cs="Times New Roman"/>
          <w:sz w:val="24"/>
        </w:rPr>
        <w:t xml:space="preserve"> </w:t>
      </w:r>
      <w:r w:rsidR="00886D47" w:rsidRPr="001F4FBC">
        <w:rPr>
          <w:rFonts w:ascii="Times New Roman" w:eastAsia="Times New Roman" w:hAnsi="Times New Roman" w:cs="Times New Roman"/>
          <w:sz w:val="24"/>
        </w:rPr>
        <w:t>utmost</w:t>
      </w:r>
      <w:r w:rsidR="00362E59" w:rsidRPr="001F4FBC">
        <w:rPr>
          <w:rFonts w:ascii="Times New Roman" w:eastAsia="Times New Roman" w:hAnsi="Times New Roman" w:cs="Times New Roman"/>
          <w:sz w:val="24"/>
        </w:rPr>
        <w:t xml:space="preserve"> </w:t>
      </w:r>
      <w:r w:rsidR="00886D47" w:rsidRPr="001F4FBC">
        <w:rPr>
          <w:rFonts w:ascii="Times New Roman" w:eastAsia="Times New Roman" w:hAnsi="Times New Roman" w:cs="Times New Roman"/>
          <w:sz w:val="24"/>
        </w:rPr>
        <w:t xml:space="preserve">suitable </w:t>
      </w:r>
      <w:r w:rsidR="00DA066C" w:rsidRPr="001F4FBC">
        <w:rPr>
          <w:rFonts w:ascii="Times New Roman" w:eastAsia="Times New Roman" w:hAnsi="Times New Roman" w:cs="Times New Roman"/>
          <w:sz w:val="24"/>
        </w:rPr>
        <w:t>because</w:t>
      </w:r>
      <w:r w:rsidR="00BC4C50" w:rsidRPr="001F4FBC">
        <w:rPr>
          <w:rFonts w:ascii="Times New Roman" w:eastAsia="Times New Roman" w:hAnsi="Times New Roman" w:cs="Times New Roman"/>
          <w:sz w:val="24"/>
        </w:rPr>
        <w:t xml:space="preserve"> these </w:t>
      </w:r>
      <w:r w:rsidR="00DA066C" w:rsidRPr="001F4FBC">
        <w:rPr>
          <w:rFonts w:ascii="Times New Roman" w:eastAsia="Times New Roman" w:hAnsi="Times New Roman" w:cs="Times New Roman"/>
          <w:sz w:val="24"/>
        </w:rPr>
        <w:t>synthesized compounds were</w:t>
      </w:r>
      <w:r w:rsidR="0043347A" w:rsidRPr="001F4FBC">
        <w:rPr>
          <w:rFonts w:ascii="Times New Roman" w:eastAsia="Times New Roman" w:hAnsi="Times New Roman" w:cs="Times New Roman"/>
          <w:sz w:val="24"/>
        </w:rPr>
        <w:t xml:space="preserve"> nontoxic</w:t>
      </w:r>
      <w:r w:rsidR="00FB28B6" w:rsidRPr="001F4FBC">
        <w:rPr>
          <w:rFonts w:ascii="Times New Roman" w:eastAsia="Times New Roman" w:hAnsi="Times New Roman" w:cs="Times New Roman"/>
          <w:sz w:val="24"/>
        </w:rPr>
        <w:t xml:space="preserve"> as compare to other </w:t>
      </w:r>
      <w:proofErr w:type="spellStart"/>
      <w:r w:rsidR="00FB28B6" w:rsidRPr="001F4FBC">
        <w:rPr>
          <w:rFonts w:ascii="Times New Roman" w:eastAsia="Times New Roman" w:hAnsi="Times New Roman" w:cs="Times New Roman"/>
          <w:sz w:val="24"/>
        </w:rPr>
        <w:t>organometall</w:t>
      </w:r>
      <w:r w:rsidR="00F2713F" w:rsidRPr="001F4FBC">
        <w:rPr>
          <w:rFonts w:ascii="Times New Roman" w:eastAsia="Times New Roman" w:hAnsi="Times New Roman" w:cs="Times New Roman"/>
          <w:sz w:val="24"/>
        </w:rPr>
        <w:t>ic</w:t>
      </w:r>
      <w:proofErr w:type="spellEnd"/>
      <w:r w:rsidR="00F2713F" w:rsidRPr="001F4FBC">
        <w:rPr>
          <w:rFonts w:ascii="Times New Roman" w:eastAsia="Times New Roman" w:hAnsi="Times New Roman" w:cs="Times New Roman"/>
          <w:sz w:val="24"/>
        </w:rPr>
        <w:t xml:space="preserve"> compounds </w:t>
      </w:r>
      <w:r w:rsidR="00FB28B6" w:rsidRPr="001F4FBC">
        <w:rPr>
          <w:rFonts w:ascii="Times New Roman" w:eastAsia="Times New Roman" w:hAnsi="Times New Roman" w:cs="Times New Roman"/>
          <w:sz w:val="24"/>
        </w:rPr>
        <w:t>e.g.</w:t>
      </w:r>
      <w:r w:rsidR="00BC4C50" w:rsidRPr="001F4FBC">
        <w:rPr>
          <w:rFonts w:ascii="Times New Roman" w:eastAsia="Times New Roman" w:hAnsi="Times New Roman" w:cs="Times New Roman"/>
          <w:sz w:val="24"/>
        </w:rPr>
        <w:t xml:space="preserve"> the</w:t>
      </w:r>
      <w:r w:rsidR="00362E59" w:rsidRPr="001F4FBC">
        <w:rPr>
          <w:rFonts w:ascii="Times New Roman" w:eastAsia="Times New Roman" w:hAnsi="Times New Roman" w:cs="Times New Roman"/>
          <w:sz w:val="24"/>
        </w:rPr>
        <w:t xml:space="preserve"> </w:t>
      </w:r>
      <w:proofErr w:type="spellStart"/>
      <w:r w:rsidR="00BC4C50" w:rsidRPr="001F4FBC">
        <w:rPr>
          <w:rFonts w:ascii="Times New Roman" w:eastAsia="Times New Roman" w:hAnsi="Times New Roman" w:cs="Times New Roman"/>
          <w:sz w:val="24"/>
        </w:rPr>
        <w:t>organo</w:t>
      </w:r>
      <w:proofErr w:type="spellEnd"/>
      <w:r w:rsidR="006419A5" w:rsidRPr="001F4FBC">
        <w:rPr>
          <w:rFonts w:ascii="Times New Roman" w:eastAsia="Times New Roman" w:hAnsi="Times New Roman" w:cs="Times New Roman"/>
          <w:sz w:val="24"/>
          <w:rtl/>
        </w:rPr>
        <w:t>-</w:t>
      </w:r>
      <w:r w:rsidR="00BC4C50" w:rsidRPr="001F4FBC">
        <w:rPr>
          <w:rFonts w:ascii="Times New Roman" w:eastAsia="Times New Roman" w:hAnsi="Times New Roman" w:cs="Times New Roman"/>
          <w:sz w:val="24"/>
        </w:rPr>
        <w:t>tins in this second g</w:t>
      </w:r>
      <w:r w:rsidR="00FB28B6" w:rsidRPr="001F4FBC">
        <w:rPr>
          <w:rFonts w:ascii="Times New Roman" w:eastAsia="Times New Roman" w:hAnsi="Times New Roman" w:cs="Times New Roman"/>
          <w:sz w:val="24"/>
        </w:rPr>
        <w:t>roup</w:t>
      </w:r>
      <w:r w:rsidR="00F2713F" w:rsidRPr="001F4FBC">
        <w:rPr>
          <w:rFonts w:ascii="Times New Roman" w:eastAsia="Times New Roman" w:hAnsi="Times New Roman" w:cs="Times New Roman"/>
          <w:sz w:val="24"/>
        </w:rPr>
        <w:t>.</w:t>
      </w:r>
      <w:r w:rsidR="00362E59" w:rsidRPr="001F4FBC">
        <w:rPr>
          <w:rFonts w:ascii="Times New Roman" w:eastAsia="Times New Roman" w:hAnsi="Times New Roman" w:cs="Times New Roman"/>
          <w:sz w:val="24"/>
        </w:rPr>
        <w:t xml:space="preserve"> </w:t>
      </w:r>
      <w:r w:rsidR="005A62FA" w:rsidRPr="001F4FBC">
        <w:rPr>
          <w:rFonts w:ascii="Times New Roman" w:eastAsia="Times New Roman" w:hAnsi="Times New Roman" w:cs="Times New Roman"/>
          <w:sz w:val="24"/>
        </w:rPr>
        <w:t>The Heck reaction was also frequently applicable and it has also been explored</w:t>
      </w:r>
      <w:r w:rsidR="00362E59" w:rsidRPr="001F4FBC">
        <w:rPr>
          <w:rFonts w:ascii="Times New Roman" w:eastAsia="Times New Roman" w:hAnsi="Times New Roman" w:cs="Times New Roman"/>
          <w:sz w:val="24"/>
        </w:rPr>
        <w:t xml:space="preserve"> </w:t>
      </w:r>
      <w:r w:rsidR="005A62FA" w:rsidRPr="001F4FBC">
        <w:rPr>
          <w:rFonts w:ascii="Times New Roman" w:eastAsia="Times New Roman" w:hAnsi="Times New Roman" w:cs="Times New Roman"/>
          <w:sz w:val="24"/>
        </w:rPr>
        <w:t>by</w:t>
      </w:r>
      <w:r w:rsidR="00BC4C50" w:rsidRPr="001F4FBC">
        <w:rPr>
          <w:rFonts w:ascii="Times New Roman" w:eastAsia="Times New Roman" w:hAnsi="Times New Roman" w:cs="Times New Roman"/>
          <w:sz w:val="24"/>
        </w:rPr>
        <w:t xml:space="preserve"> </w:t>
      </w:r>
      <w:proofErr w:type="spellStart"/>
      <w:r w:rsidR="00BC4C50" w:rsidRPr="001F4FBC">
        <w:rPr>
          <w:rFonts w:ascii="Times New Roman" w:eastAsia="Times New Roman" w:hAnsi="Times New Roman" w:cs="Times New Roman"/>
          <w:sz w:val="24"/>
        </w:rPr>
        <w:t>PdNPs</w:t>
      </w:r>
      <w:proofErr w:type="spellEnd"/>
      <w:r w:rsidR="00BC4C50" w:rsidRPr="001F4FBC">
        <w:rPr>
          <w:rFonts w:ascii="Times New Roman" w:eastAsia="Times New Roman" w:hAnsi="Times New Roman" w:cs="Times New Roman"/>
          <w:sz w:val="24"/>
        </w:rPr>
        <w:t xml:space="preserve"> catalysis.</w:t>
      </w:r>
      <w:r w:rsidR="00362E59" w:rsidRPr="001F4FBC">
        <w:rPr>
          <w:rFonts w:ascii="Times New Roman" w:eastAsia="Times New Roman" w:hAnsi="Times New Roman" w:cs="Times New Roman"/>
          <w:sz w:val="24"/>
        </w:rPr>
        <w:t xml:space="preserve"> </w:t>
      </w:r>
      <w:r w:rsidR="005F3AA4" w:rsidRPr="001F4FBC">
        <w:rPr>
          <w:rFonts w:ascii="Times New Roman" w:eastAsia="Times New Roman" w:hAnsi="Times New Roman" w:cs="Times New Roman"/>
          <w:sz w:val="24"/>
        </w:rPr>
        <w:t xml:space="preserve">In this reaction, </w:t>
      </w:r>
      <w:proofErr w:type="spellStart"/>
      <w:r w:rsidR="005F3AA4" w:rsidRPr="001F4FBC">
        <w:rPr>
          <w:rFonts w:ascii="Times New Roman" w:eastAsia="Times New Roman" w:hAnsi="Times New Roman" w:cs="Times New Roman"/>
          <w:sz w:val="24"/>
        </w:rPr>
        <w:t>PdNPs</w:t>
      </w:r>
      <w:proofErr w:type="spellEnd"/>
      <w:r w:rsidR="005F3AA4" w:rsidRPr="001F4FBC">
        <w:rPr>
          <w:rFonts w:ascii="Times New Roman" w:eastAsia="Times New Roman" w:hAnsi="Times New Roman" w:cs="Times New Roman"/>
          <w:sz w:val="24"/>
        </w:rPr>
        <w:t xml:space="preserve"> were all the most</w:t>
      </w:r>
      <w:r w:rsidR="00B91172" w:rsidRPr="001F4FBC">
        <w:rPr>
          <w:rFonts w:ascii="Times New Roman" w:eastAsia="Times New Roman" w:hAnsi="Times New Roman" w:cs="Times New Roman"/>
          <w:sz w:val="24"/>
        </w:rPr>
        <w:t xml:space="preserve"> </w:t>
      </w:r>
      <w:r w:rsidR="005F3AA4" w:rsidRPr="001F4FBC">
        <w:rPr>
          <w:rFonts w:ascii="Times New Roman" w:eastAsia="Times New Roman" w:hAnsi="Times New Roman" w:cs="Times New Roman"/>
          <w:sz w:val="24"/>
        </w:rPr>
        <w:t>possibly</w:t>
      </w:r>
      <w:r w:rsidR="00BC4C50" w:rsidRPr="001F4FBC">
        <w:rPr>
          <w:rFonts w:ascii="Times New Roman" w:eastAsia="Times New Roman" w:hAnsi="Times New Roman" w:cs="Times New Roman"/>
          <w:sz w:val="24"/>
        </w:rPr>
        <w:t xml:space="preserve"> involved </w:t>
      </w:r>
      <w:r w:rsidR="005F3AA4" w:rsidRPr="001F4FBC">
        <w:rPr>
          <w:rFonts w:ascii="Times New Roman" w:eastAsia="Times New Roman" w:hAnsi="Times New Roman" w:cs="Times New Roman"/>
          <w:sz w:val="24"/>
        </w:rPr>
        <w:t>beginning from molecular Palladium</w:t>
      </w:r>
      <w:r w:rsidR="00BC4C50" w:rsidRPr="001F4FBC">
        <w:rPr>
          <w:rFonts w:ascii="Times New Roman" w:eastAsia="Times New Roman" w:hAnsi="Times New Roman" w:cs="Times New Roman"/>
          <w:sz w:val="24"/>
        </w:rPr>
        <w:t xml:space="preserve"> catalysts because </w:t>
      </w:r>
      <w:r w:rsidR="008B2B11" w:rsidRPr="001F4FBC">
        <w:rPr>
          <w:rFonts w:ascii="Times New Roman" w:eastAsia="Times New Roman" w:hAnsi="Times New Roman" w:cs="Times New Roman"/>
          <w:sz w:val="24"/>
        </w:rPr>
        <w:t xml:space="preserve">of high </w:t>
      </w:r>
      <w:r w:rsidR="00BC4C50" w:rsidRPr="001F4FBC">
        <w:rPr>
          <w:rFonts w:ascii="Times New Roman" w:eastAsia="Times New Roman" w:hAnsi="Times New Roman" w:cs="Times New Roman"/>
          <w:sz w:val="24"/>
        </w:rPr>
        <w:t xml:space="preserve">reaction </w:t>
      </w:r>
      <w:r w:rsidR="00170937" w:rsidRPr="001F4FBC">
        <w:rPr>
          <w:rFonts w:ascii="Times New Roman" w:eastAsia="Times New Roman" w:hAnsi="Times New Roman" w:cs="Times New Roman"/>
          <w:sz w:val="24"/>
        </w:rPr>
        <w:t>temperatures (</w:t>
      </w:r>
      <w:r w:rsidR="008B2B11" w:rsidRPr="001F4FBC">
        <w:rPr>
          <w:rFonts w:ascii="Times New Roman" w:eastAsia="Times New Roman" w:hAnsi="Times New Roman" w:cs="Times New Roman"/>
          <w:sz w:val="24"/>
        </w:rPr>
        <w:t>need &gt;100 °</w:t>
      </w:r>
      <w:r w:rsidR="00681F4F" w:rsidRPr="001F4FBC">
        <w:rPr>
          <w:rFonts w:ascii="Times New Roman" w:eastAsia="Times New Roman" w:hAnsi="Times New Roman" w:cs="Times New Roman"/>
          <w:sz w:val="24"/>
        </w:rPr>
        <w:t>C)</w:t>
      </w:r>
      <w:r w:rsidR="00116015" w:rsidRPr="001F4FBC">
        <w:rPr>
          <w:rFonts w:ascii="Times New Roman" w:eastAsia="Times New Roman" w:hAnsi="Times New Roman" w:cs="Times New Roman"/>
          <w:sz w:val="24"/>
        </w:rPr>
        <w:t xml:space="preserve">. </w:t>
      </w:r>
      <w:r w:rsidR="00BC4C50" w:rsidRPr="001F4FBC">
        <w:rPr>
          <w:rFonts w:ascii="Times New Roman" w:eastAsia="Times New Roman" w:hAnsi="Times New Roman" w:cs="Times New Roman"/>
          <w:sz w:val="24"/>
        </w:rPr>
        <w:t>Indeed,</w:t>
      </w:r>
      <w:r w:rsidR="00116015" w:rsidRPr="001F4FBC">
        <w:rPr>
          <w:rFonts w:ascii="Times New Roman" w:eastAsia="Times New Roman" w:hAnsi="Times New Roman" w:cs="Times New Roman"/>
          <w:sz w:val="24"/>
        </w:rPr>
        <w:t xml:space="preserve"> the</w:t>
      </w:r>
      <w:r w:rsidR="00B91172" w:rsidRPr="001F4FBC">
        <w:rPr>
          <w:rFonts w:ascii="Times New Roman" w:eastAsia="Times New Roman" w:hAnsi="Times New Roman" w:cs="Times New Roman"/>
          <w:sz w:val="24"/>
        </w:rPr>
        <w:t xml:space="preserve"> </w:t>
      </w:r>
      <w:r w:rsidR="00116015" w:rsidRPr="001F4FBC">
        <w:rPr>
          <w:rFonts w:ascii="Times New Roman" w:eastAsia="Times New Roman" w:hAnsi="Times New Roman" w:cs="Times New Roman"/>
          <w:sz w:val="24"/>
        </w:rPr>
        <w:t>molecular Palladium</w:t>
      </w:r>
      <w:r w:rsidR="00BC4C50" w:rsidRPr="001F4FBC">
        <w:rPr>
          <w:rFonts w:ascii="Times New Roman" w:eastAsia="Times New Roman" w:hAnsi="Times New Roman" w:cs="Times New Roman"/>
          <w:sz w:val="24"/>
        </w:rPr>
        <w:t xml:space="preserve"> precursors were</w:t>
      </w:r>
      <w:r w:rsidR="00B91172" w:rsidRPr="001F4FBC">
        <w:rPr>
          <w:rFonts w:ascii="Times New Roman" w:eastAsia="Times New Roman" w:hAnsi="Times New Roman" w:cs="Times New Roman"/>
          <w:sz w:val="24"/>
        </w:rPr>
        <w:t xml:space="preserve"> </w:t>
      </w:r>
      <w:r w:rsidR="00116015" w:rsidRPr="001F4FBC">
        <w:rPr>
          <w:rFonts w:ascii="Times New Roman" w:eastAsia="Times New Roman" w:hAnsi="Times New Roman" w:cs="Times New Roman"/>
          <w:sz w:val="24"/>
        </w:rPr>
        <w:t xml:space="preserve">establish to </w:t>
      </w:r>
      <w:r w:rsidR="00116015" w:rsidRPr="001F4FBC">
        <w:rPr>
          <w:rFonts w:ascii="Times New Roman" w:eastAsia="Times New Roman" w:hAnsi="Times New Roman" w:cs="Times New Roman"/>
          <w:sz w:val="24"/>
        </w:rPr>
        <w:lastRenderedPageBreak/>
        <w:t xml:space="preserve">create </w:t>
      </w:r>
      <w:proofErr w:type="spellStart"/>
      <w:r w:rsidR="00116015" w:rsidRPr="001F4FBC">
        <w:rPr>
          <w:rFonts w:ascii="Times New Roman" w:eastAsia="Times New Roman" w:hAnsi="Times New Roman" w:cs="Times New Roman"/>
          <w:sz w:val="24"/>
        </w:rPr>
        <w:t>PdNPs</w:t>
      </w:r>
      <w:proofErr w:type="spellEnd"/>
      <w:r w:rsidR="00116015" w:rsidRPr="001F4FBC">
        <w:rPr>
          <w:rFonts w:ascii="Times New Roman" w:eastAsia="Times New Roman" w:hAnsi="Times New Roman" w:cs="Times New Roman"/>
          <w:sz w:val="24"/>
        </w:rPr>
        <w:t xml:space="preserve"> which are</w:t>
      </w:r>
      <w:r w:rsidR="00BC4C50" w:rsidRPr="001F4FBC">
        <w:rPr>
          <w:rFonts w:ascii="Times New Roman" w:eastAsia="Times New Roman" w:hAnsi="Times New Roman" w:cs="Times New Roman"/>
          <w:sz w:val="24"/>
        </w:rPr>
        <w:t xml:space="preserve"> the </w:t>
      </w:r>
      <w:r w:rsidR="00116015" w:rsidRPr="001F4FBC">
        <w:rPr>
          <w:rFonts w:ascii="Times New Roman" w:eastAsia="Times New Roman" w:hAnsi="Times New Roman" w:cs="Times New Roman"/>
          <w:sz w:val="24"/>
        </w:rPr>
        <w:t>bases</w:t>
      </w:r>
      <w:r w:rsidR="00BC4C50" w:rsidRPr="001F4FBC">
        <w:rPr>
          <w:rFonts w:ascii="Times New Roman" w:eastAsia="Times New Roman" w:hAnsi="Times New Roman" w:cs="Times New Roman"/>
          <w:sz w:val="24"/>
        </w:rPr>
        <w:t xml:space="preserve"> of catalytically</w:t>
      </w:r>
      <w:r w:rsidR="0038727B" w:rsidRPr="001F4FBC">
        <w:rPr>
          <w:rFonts w:ascii="Times New Roman" w:eastAsia="Times New Roman" w:hAnsi="Times New Roman" w:cs="Times New Roman"/>
          <w:sz w:val="24"/>
        </w:rPr>
        <w:t xml:space="preserve"> </w:t>
      </w:r>
      <w:r w:rsidR="00BC4C50" w:rsidRPr="001F4FBC">
        <w:rPr>
          <w:rFonts w:ascii="Times New Roman" w:eastAsia="Times New Roman" w:hAnsi="Times New Roman" w:cs="Times New Roman"/>
          <w:sz w:val="24"/>
        </w:rPr>
        <w:t xml:space="preserve">active species in </w:t>
      </w:r>
      <w:r w:rsidR="00116015" w:rsidRPr="001F4FBC">
        <w:rPr>
          <w:rFonts w:ascii="Times New Roman" w:eastAsia="Times New Roman" w:hAnsi="Times New Roman" w:cs="Times New Roman"/>
          <w:sz w:val="24"/>
        </w:rPr>
        <w:t>numerous</w:t>
      </w:r>
      <w:r w:rsidR="00BC4C50" w:rsidRPr="001F4FBC">
        <w:rPr>
          <w:rFonts w:ascii="Times New Roman" w:eastAsia="Times New Roman" w:hAnsi="Times New Roman" w:cs="Times New Roman"/>
          <w:sz w:val="24"/>
        </w:rPr>
        <w:t xml:space="preserve"> cases, but these in situ </w:t>
      </w:r>
      <w:r w:rsidR="00CB6A46" w:rsidRPr="001F4FBC">
        <w:rPr>
          <w:rFonts w:ascii="Times New Roman" w:eastAsia="Times New Roman" w:hAnsi="Times New Roman" w:cs="Times New Roman"/>
          <w:sz w:val="24"/>
        </w:rPr>
        <w:t>produced</w:t>
      </w:r>
      <w:r w:rsidR="00BC4C50" w:rsidRPr="001F4FBC">
        <w:rPr>
          <w:rFonts w:ascii="Times New Roman" w:eastAsia="Times New Roman" w:hAnsi="Times New Roman" w:cs="Times New Roman"/>
          <w:sz w:val="24"/>
        </w:rPr>
        <w:t xml:space="preserve"> </w:t>
      </w:r>
      <w:proofErr w:type="spellStart"/>
      <w:r w:rsidR="00BC4C50" w:rsidRPr="001F4FBC">
        <w:rPr>
          <w:rFonts w:ascii="Times New Roman" w:eastAsia="Times New Roman" w:hAnsi="Times New Roman" w:cs="Times New Roman"/>
          <w:sz w:val="24"/>
        </w:rPr>
        <w:t>PdNPs</w:t>
      </w:r>
      <w:proofErr w:type="spellEnd"/>
      <w:r w:rsidR="00BC4C50" w:rsidRPr="001F4FBC">
        <w:rPr>
          <w:rFonts w:ascii="Times New Roman" w:eastAsia="Times New Roman" w:hAnsi="Times New Roman" w:cs="Times New Roman"/>
          <w:sz w:val="24"/>
        </w:rPr>
        <w:t xml:space="preserve"> have </w:t>
      </w:r>
      <w:r w:rsidR="00CB6A46" w:rsidRPr="001F4FBC">
        <w:rPr>
          <w:rFonts w:ascii="Times New Roman" w:eastAsia="Times New Roman" w:hAnsi="Times New Roman" w:cs="Times New Roman"/>
          <w:sz w:val="24"/>
        </w:rPr>
        <w:t>habitually</w:t>
      </w:r>
      <w:r w:rsidR="0038727B" w:rsidRPr="001F4FBC">
        <w:rPr>
          <w:rFonts w:ascii="Times New Roman" w:eastAsia="Times New Roman" w:hAnsi="Times New Roman" w:cs="Times New Roman"/>
          <w:sz w:val="24"/>
        </w:rPr>
        <w:t xml:space="preserve"> </w:t>
      </w:r>
      <w:r w:rsidR="00BC4C50" w:rsidRPr="001F4FBC">
        <w:rPr>
          <w:rFonts w:ascii="Times New Roman" w:eastAsia="Times New Roman" w:hAnsi="Times New Roman" w:cs="Times New Roman"/>
          <w:sz w:val="24"/>
        </w:rPr>
        <w:t xml:space="preserve">not been </w:t>
      </w:r>
      <w:r w:rsidR="00CB6A46" w:rsidRPr="001F4FBC">
        <w:rPr>
          <w:rFonts w:ascii="Times New Roman" w:eastAsia="Times New Roman" w:hAnsi="Times New Roman" w:cs="Times New Roman"/>
          <w:sz w:val="24"/>
        </w:rPr>
        <w:t>reflected as possible intermediate</w:t>
      </w:r>
      <w:r w:rsidR="00BC4C50" w:rsidRPr="001F4FBC">
        <w:rPr>
          <w:rFonts w:ascii="Times New Roman" w:eastAsia="Times New Roman" w:hAnsi="Times New Roman" w:cs="Times New Roman"/>
          <w:sz w:val="24"/>
        </w:rPr>
        <w:t xml:space="preserve"> [32].</w:t>
      </w:r>
    </w:p>
    <w:p w:rsidR="00E92D61" w:rsidRPr="001F4FBC" w:rsidRDefault="00E92D61">
      <w:pPr>
        <w:spacing w:after="0" w:line="360" w:lineRule="auto"/>
        <w:jc w:val="both"/>
        <w:rPr>
          <w:rFonts w:ascii="Times New Roman" w:eastAsia="Times New Roman" w:hAnsi="Times New Roman" w:cs="Times New Roman"/>
          <w:sz w:val="24"/>
        </w:rPr>
      </w:pPr>
    </w:p>
    <w:p w:rsidR="00E92D61" w:rsidRPr="001F4FBC" w:rsidRDefault="009A6C7C">
      <w:pPr>
        <w:spacing w:after="0" w:line="360" w:lineRule="auto"/>
        <w:rPr>
          <w:rFonts w:ascii="Times New Roman" w:eastAsia="Times New Roman" w:hAnsi="Times New Roman" w:cs="Times New Roman"/>
          <w:sz w:val="24"/>
        </w:rPr>
      </w:pPr>
      <w:r w:rsidRPr="001F4FBC">
        <w:rPr>
          <w:rFonts w:ascii="Times New Roman" w:hAnsi="Times New Roman" w:cs="Times New Roman"/>
        </w:rPr>
        <w:object w:dxaOrig="7604" w:dyaOrig="6434">
          <v:shape id="_x0000_i1027" type="#_x0000_t75" style="width:380.25pt;height:321.75pt" o:ole="">
            <v:imagedata r:id="rId11" o:title=""/>
          </v:shape>
          <o:OLEObject Type="Embed" ProgID="ChemDraw.Document.6.0" ShapeID="_x0000_i1027" DrawAspect="Content" ObjectID="_1441626323" r:id="rId12"/>
        </w:object>
      </w:r>
    </w:p>
    <w:p w:rsidR="00E92D61" w:rsidRPr="001F4FBC" w:rsidRDefault="00E92D61">
      <w:pPr>
        <w:spacing w:after="0" w:line="360" w:lineRule="auto"/>
        <w:rPr>
          <w:rFonts w:ascii="Times New Roman" w:eastAsia="Times New Roman" w:hAnsi="Times New Roman" w:cs="Times New Roman"/>
          <w:b/>
          <w:sz w:val="24"/>
        </w:rPr>
      </w:pPr>
    </w:p>
    <w:p w:rsidR="00E92D61" w:rsidRPr="001F4FBC" w:rsidRDefault="00030DF4" w:rsidP="00BD2389">
      <w:pPr>
        <w:spacing w:after="0" w:line="360" w:lineRule="auto"/>
        <w:jc w:val="center"/>
        <w:rPr>
          <w:rFonts w:ascii="Times New Roman" w:eastAsia="Times New Roman" w:hAnsi="Times New Roman" w:cs="Times New Roman"/>
          <w:b/>
          <w:i/>
          <w:sz w:val="24"/>
        </w:rPr>
      </w:pPr>
      <w:r w:rsidRPr="001F4FBC">
        <w:rPr>
          <w:rFonts w:ascii="Times New Roman" w:eastAsia="Times New Roman" w:hAnsi="Times New Roman" w:cs="Times New Roman"/>
          <w:b/>
          <w:i/>
          <w:sz w:val="24"/>
        </w:rPr>
        <w:t>Figure 3</w:t>
      </w:r>
      <w:r w:rsidR="00BC4C50" w:rsidRPr="001F4FBC">
        <w:rPr>
          <w:rFonts w:ascii="Times New Roman" w:eastAsia="Times New Roman" w:hAnsi="Times New Roman" w:cs="Times New Roman"/>
          <w:b/>
          <w:i/>
          <w:sz w:val="24"/>
        </w:rPr>
        <w:t>:</w:t>
      </w:r>
      <w:r w:rsidR="00B55907" w:rsidRPr="001F4FBC">
        <w:rPr>
          <w:rFonts w:ascii="Times New Roman" w:eastAsia="Times New Roman" w:hAnsi="Times New Roman" w:cs="Times New Roman"/>
          <w:b/>
          <w:i/>
          <w:sz w:val="24"/>
        </w:rPr>
        <w:t xml:space="preserve"> </w:t>
      </w:r>
      <w:r w:rsidR="00BC4C50" w:rsidRPr="001F4FBC">
        <w:rPr>
          <w:rFonts w:ascii="Times New Roman" w:eastAsia="Times New Roman" w:hAnsi="Times New Roman" w:cs="Times New Roman"/>
          <w:b/>
          <w:i/>
          <w:sz w:val="20"/>
          <w:szCs w:val="20"/>
        </w:rPr>
        <w:t xml:space="preserve">Catalysis by </w:t>
      </w:r>
      <w:r w:rsidR="00236335" w:rsidRPr="001F4FBC">
        <w:rPr>
          <w:rFonts w:ascii="Times New Roman" w:eastAsia="Times New Roman" w:hAnsi="Times New Roman" w:cs="Times New Roman"/>
          <w:b/>
          <w:i/>
          <w:sz w:val="20"/>
          <w:szCs w:val="20"/>
        </w:rPr>
        <w:t>Pd for</w:t>
      </w:r>
      <w:r w:rsidR="00E514D5" w:rsidRPr="001F4FBC">
        <w:rPr>
          <w:rFonts w:ascii="Times New Roman" w:eastAsia="Times New Roman" w:hAnsi="Times New Roman" w:cs="Times New Roman"/>
          <w:b/>
          <w:i/>
          <w:sz w:val="20"/>
          <w:szCs w:val="20"/>
        </w:rPr>
        <w:t xml:space="preserve"> C-C Bond </w:t>
      </w:r>
      <w:r w:rsidR="00AD3106" w:rsidRPr="001F4FBC">
        <w:rPr>
          <w:rFonts w:ascii="Times New Roman" w:eastAsia="Times New Roman" w:hAnsi="Times New Roman" w:cs="Times New Roman"/>
          <w:b/>
          <w:i/>
          <w:sz w:val="20"/>
          <w:szCs w:val="20"/>
        </w:rPr>
        <w:t>Formation.</w:t>
      </w:r>
    </w:p>
    <w:p w:rsidR="00C01BA6" w:rsidRPr="001F4FBC" w:rsidRDefault="00C01BA6">
      <w:pPr>
        <w:spacing w:after="0" w:line="360" w:lineRule="auto"/>
        <w:jc w:val="both"/>
        <w:rPr>
          <w:rFonts w:ascii="Times New Roman" w:eastAsia="Calibri" w:hAnsi="Times New Roman" w:cs="Times New Roman"/>
        </w:rPr>
      </w:pPr>
    </w:p>
    <w:p w:rsidR="0023133B" w:rsidRPr="001F4FBC" w:rsidRDefault="00BC4C50">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The immobilization of homogeneous catalysts on</w:t>
      </w:r>
      <w:r w:rsidR="00763B3C" w:rsidRPr="001F4FBC">
        <w:rPr>
          <w:rFonts w:ascii="Times New Roman" w:eastAsia="Times New Roman" w:hAnsi="Times New Roman" w:cs="Times New Roman"/>
          <w:sz w:val="24"/>
        </w:rPr>
        <w:t>to</w:t>
      </w:r>
      <w:r w:rsidRPr="001F4FBC">
        <w:rPr>
          <w:rFonts w:ascii="Times New Roman" w:eastAsia="Times New Roman" w:hAnsi="Times New Roman" w:cs="Times New Roman"/>
          <w:sz w:val="24"/>
        </w:rPr>
        <w:t xml:space="preserve"> polymeric </w:t>
      </w:r>
      <w:r w:rsidR="00763B3C" w:rsidRPr="001F4FBC">
        <w:rPr>
          <w:rFonts w:ascii="Times New Roman" w:eastAsia="Times New Roman" w:hAnsi="Times New Roman" w:cs="Times New Roman"/>
          <w:sz w:val="24"/>
        </w:rPr>
        <w:t>inorganic or organic [33-39] support,</w:t>
      </w:r>
      <w:r w:rsidR="00BF705A" w:rsidRPr="001F4FBC">
        <w:rPr>
          <w:rFonts w:ascii="Times New Roman" w:eastAsia="Times New Roman" w:hAnsi="Times New Roman" w:cs="Times New Roman"/>
          <w:sz w:val="24"/>
        </w:rPr>
        <w:t xml:space="preserve"> </w:t>
      </w:r>
      <w:r w:rsidR="00763B3C" w:rsidRPr="001F4FBC">
        <w:rPr>
          <w:rFonts w:ascii="Times New Roman" w:eastAsia="Times New Roman" w:hAnsi="Times New Roman" w:cs="Times New Roman"/>
          <w:sz w:val="24"/>
        </w:rPr>
        <w:t>provides</w:t>
      </w:r>
      <w:r w:rsidRPr="001F4FBC">
        <w:rPr>
          <w:rFonts w:ascii="Times New Roman" w:eastAsia="Times New Roman" w:hAnsi="Times New Roman" w:cs="Times New Roman"/>
          <w:sz w:val="24"/>
        </w:rPr>
        <w:t xml:space="preserve"> the benefits of easy</w:t>
      </w:r>
      <w:r w:rsidR="00763B3C" w:rsidRPr="001F4FBC">
        <w:rPr>
          <w:rFonts w:ascii="Times New Roman" w:eastAsia="Times New Roman" w:hAnsi="Times New Roman" w:cs="Times New Roman"/>
          <w:sz w:val="24"/>
        </w:rPr>
        <w:t xml:space="preserve"> catalyst recovery,</w:t>
      </w:r>
      <w:r w:rsidRPr="001F4FBC">
        <w:rPr>
          <w:rFonts w:ascii="Times New Roman" w:eastAsia="Times New Roman" w:hAnsi="Times New Roman" w:cs="Times New Roman"/>
          <w:sz w:val="24"/>
        </w:rPr>
        <w:t xml:space="preserve"> produc</w:t>
      </w:r>
      <w:r w:rsidR="00763B3C" w:rsidRPr="001F4FBC">
        <w:rPr>
          <w:rFonts w:ascii="Times New Roman" w:eastAsia="Times New Roman" w:hAnsi="Times New Roman" w:cs="Times New Roman"/>
          <w:sz w:val="24"/>
        </w:rPr>
        <w:t xml:space="preserve">t separation, inhibiting the loss of metal </w:t>
      </w:r>
      <w:r w:rsidRPr="001F4FBC">
        <w:rPr>
          <w:rFonts w:ascii="Times New Roman" w:eastAsia="Times New Roman" w:hAnsi="Times New Roman" w:cs="Times New Roman"/>
          <w:sz w:val="24"/>
        </w:rPr>
        <w:t>and</w:t>
      </w:r>
      <w:r w:rsidR="00763B3C" w:rsidRPr="001F4FBC">
        <w:rPr>
          <w:rFonts w:ascii="Times New Roman" w:eastAsia="Times New Roman" w:hAnsi="Times New Roman" w:cs="Times New Roman"/>
          <w:sz w:val="24"/>
        </w:rPr>
        <w:t xml:space="preserve"> reusing</w:t>
      </w:r>
      <w:r w:rsidR="003B44EB" w:rsidRPr="001F4FBC">
        <w:rPr>
          <w:rFonts w:ascii="Times New Roman" w:eastAsia="Times New Roman" w:hAnsi="Times New Roman" w:cs="Times New Roman"/>
          <w:sz w:val="24"/>
        </w:rPr>
        <w:t xml:space="preserve"> property</w:t>
      </w:r>
      <w:r w:rsidRPr="001F4FBC">
        <w:rPr>
          <w:rFonts w:ascii="Times New Roman" w:eastAsia="Times New Roman" w:hAnsi="Times New Roman" w:cs="Times New Roman"/>
          <w:sz w:val="24"/>
        </w:rPr>
        <w:t xml:space="preserve">. </w:t>
      </w:r>
      <w:r w:rsidR="00C6165D" w:rsidRPr="001F4FBC">
        <w:rPr>
          <w:rFonts w:ascii="Times New Roman" w:eastAsia="Times New Roman" w:hAnsi="Times New Roman" w:cs="Times New Roman"/>
          <w:sz w:val="24"/>
        </w:rPr>
        <w:t>Pd-</w:t>
      </w:r>
      <w:r w:rsidR="00452FF4" w:rsidRPr="001F4FBC">
        <w:rPr>
          <w:rFonts w:ascii="Times New Roman" w:eastAsia="Times New Roman" w:hAnsi="Times New Roman" w:cs="Times New Roman"/>
          <w:sz w:val="24"/>
        </w:rPr>
        <w:t>catalyzed cross-</w:t>
      </w:r>
      <w:r w:rsidR="00757CF5" w:rsidRPr="001F4FBC">
        <w:rPr>
          <w:rFonts w:ascii="Times New Roman" w:eastAsia="Times New Roman" w:hAnsi="Times New Roman" w:cs="Times New Roman"/>
          <w:sz w:val="24"/>
        </w:rPr>
        <w:t>coupling reactions were the m</w:t>
      </w:r>
      <w:r w:rsidRPr="001F4FBC">
        <w:rPr>
          <w:rFonts w:ascii="Times New Roman" w:eastAsia="Times New Roman" w:hAnsi="Times New Roman" w:cs="Times New Roman"/>
          <w:sz w:val="24"/>
        </w:rPr>
        <w:t>ain organic transformation</w:t>
      </w:r>
      <w:r w:rsidR="00757CF5"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for the production of C</w:t>
      </w:r>
      <w:r w:rsidR="003B44EB" w:rsidRPr="001F4FBC">
        <w:rPr>
          <w:rFonts w:ascii="Times New Roman" w:eastAsia="Times New Roman" w:hAnsi="Times New Roman" w:cs="Times New Roman"/>
          <w:sz w:val="24"/>
        </w:rPr>
        <w:t>arbon</w:t>
      </w:r>
      <w:r w:rsidRPr="001F4FBC">
        <w:rPr>
          <w:rFonts w:ascii="Times New Roman" w:eastAsia="Times New Roman" w:hAnsi="Times New Roman" w:cs="Times New Roman"/>
          <w:sz w:val="24"/>
        </w:rPr>
        <w:t>-C</w:t>
      </w:r>
      <w:r w:rsidR="003B44EB" w:rsidRPr="001F4FBC">
        <w:rPr>
          <w:rFonts w:ascii="Times New Roman" w:eastAsia="Times New Roman" w:hAnsi="Times New Roman" w:cs="Times New Roman"/>
          <w:sz w:val="24"/>
        </w:rPr>
        <w:t>arbon</w:t>
      </w:r>
      <w:r w:rsidR="00757CF5" w:rsidRPr="001F4FBC">
        <w:rPr>
          <w:rFonts w:ascii="Times New Roman" w:eastAsia="Times New Roman" w:hAnsi="Times New Roman" w:cs="Times New Roman"/>
          <w:sz w:val="24"/>
        </w:rPr>
        <w:t xml:space="preserve"> bonds</w:t>
      </w:r>
      <w:r w:rsidR="00CC6311" w:rsidRPr="001F4FBC">
        <w:rPr>
          <w:rFonts w:ascii="Times New Roman" w:eastAsia="Times New Roman" w:hAnsi="Times New Roman" w:cs="Times New Roman"/>
          <w:sz w:val="24"/>
        </w:rPr>
        <w:t xml:space="preserve"> </w:t>
      </w:r>
      <w:r w:rsidR="00087673" w:rsidRPr="001F4FBC">
        <w:rPr>
          <w:rFonts w:ascii="Times New Roman" w:eastAsia="Times New Roman" w:hAnsi="Times New Roman" w:cs="Times New Roman"/>
          <w:sz w:val="24"/>
        </w:rPr>
        <w:t>[40-44]. Therefore, different cross-</w:t>
      </w:r>
      <w:r w:rsidRPr="001F4FBC">
        <w:rPr>
          <w:rFonts w:ascii="Times New Roman" w:eastAsia="Times New Roman" w:hAnsi="Times New Roman" w:cs="Times New Roman"/>
          <w:sz w:val="24"/>
        </w:rPr>
        <w:t>coupling reactions have been investigated</w:t>
      </w:r>
      <w:r w:rsidR="00087673" w:rsidRPr="001F4FBC">
        <w:rPr>
          <w:rFonts w:ascii="Times New Roman" w:eastAsia="Times New Roman" w:hAnsi="Times New Roman" w:cs="Times New Roman"/>
          <w:sz w:val="24"/>
        </w:rPr>
        <w:t xml:space="preserve"> as mentioned</w:t>
      </w:r>
      <w:r w:rsidR="00D602AD" w:rsidRPr="001F4FBC">
        <w:rPr>
          <w:rFonts w:ascii="Times New Roman" w:eastAsia="Times New Roman" w:hAnsi="Times New Roman" w:cs="Times New Roman"/>
          <w:sz w:val="24"/>
        </w:rPr>
        <w:t xml:space="preserve"> above</w:t>
      </w:r>
      <w:r w:rsidR="00087673" w:rsidRPr="001F4FBC">
        <w:rPr>
          <w:rFonts w:ascii="Times New Roman" w:eastAsia="Times New Roman" w:hAnsi="Times New Roman" w:cs="Times New Roman"/>
          <w:sz w:val="24"/>
        </w:rPr>
        <w:t xml:space="preserve"> in figure 3. The</w:t>
      </w:r>
      <w:r w:rsidR="00BF705A" w:rsidRPr="001F4FBC">
        <w:rPr>
          <w:rFonts w:ascii="Times New Roman" w:eastAsia="Times New Roman" w:hAnsi="Times New Roman" w:cs="Times New Roman"/>
          <w:sz w:val="24"/>
        </w:rPr>
        <w:t xml:space="preserve"> </w:t>
      </w:r>
      <w:r w:rsidR="009F28FC" w:rsidRPr="001F4FBC">
        <w:rPr>
          <w:rFonts w:ascii="Times New Roman" w:eastAsia="Times New Roman" w:hAnsi="Times New Roman" w:cs="Times New Roman"/>
          <w:sz w:val="24"/>
        </w:rPr>
        <w:t>cross-</w:t>
      </w:r>
      <w:r w:rsidRPr="001F4FBC">
        <w:rPr>
          <w:rFonts w:ascii="Times New Roman" w:eastAsia="Times New Roman" w:hAnsi="Times New Roman" w:cs="Times New Roman"/>
          <w:sz w:val="24"/>
        </w:rPr>
        <w:t xml:space="preserve">coupling reactions of </w:t>
      </w:r>
      <w:r w:rsidR="00642CEA" w:rsidRPr="001F4FBC">
        <w:rPr>
          <w:rFonts w:ascii="Times New Roman" w:eastAsia="Times New Roman" w:hAnsi="Times New Roman" w:cs="Times New Roman"/>
          <w:sz w:val="24"/>
        </w:rPr>
        <w:t xml:space="preserve">vinyl, </w:t>
      </w:r>
      <w:r w:rsidRPr="001F4FBC">
        <w:rPr>
          <w:rFonts w:ascii="Times New Roman" w:eastAsia="Times New Roman" w:hAnsi="Times New Roman" w:cs="Times New Roman"/>
          <w:sz w:val="24"/>
        </w:rPr>
        <w:t xml:space="preserve">aryl, </w:t>
      </w:r>
      <w:r w:rsidR="00642CEA" w:rsidRPr="001F4FBC">
        <w:rPr>
          <w:rFonts w:ascii="Times New Roman" w:eastAsia="Times New Roman" w:hAnsi="Times New Roman" w:cs="Times New Roman"/>
          <w:sz w:val="24"/>
        </w:rPr>
        <w:t>benzyl,</w:t>
      </w:r>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allyl</w:t>
      </w:r>
      <w:proofErr w:type="spellEnd"/>
      <w:r w:rsidRPr="001F4FBC">
        <w:rPr>
          <w:rFonts w:ascii="Times New Roman" w:eastAsia="Times New Roman" w:hAnsi="Times New Roman" w:cs="Times New Roman"/>
          <w:sz w:val="24"/>
        </w:rPr>
        <w:t xml:space="preserve"> halides,</w:t>
      </w:r>
      <w:r w:rsidR="00BF705A" w:rsidRPr="001F4FBC">
        <w:rPr>
          <w:rFonts w:ascii="Times New Roman" w:eastAsia="Times New Roman" w:hAnsi="Times New Roman" w:cs="Times New Roman"/>
          <w:sz w:val="24"/>
        </w:rPr>
        <w:t xml:space="preserve"> </w:t>
      </w:r>
      <w:proofErr w:type="spellStart"/>
      <w:r w:rsidR="00642CEA" w:rsidRPr="001F4FBC">
        <w:rPr>
          <w:rFonts w:ascii="Times New Roman" w:eastAsia="Times New Roman" w:hAnsi="Times New Roman" w:cs="Times New Roman"/>
          <w:sz w:val="24"/>
        </w:rPr>
        <w:t>triflates</w:t>
      </w:r>
      <w:proofErr w:type="spellEnd"/>
      <w:r w:rsidR="00642CEA" w:rsidRPr="001F4FBC">
        <w:rPr>
          <w:rFonts w:ascii="Times New Roman" w:eastAsia="Times New Roman" w:hAnsi="Times New Roman" w:cs="Times New Roman"/>
          <w:sz w:val="24"/>
        </w:rPr>
        <w:t xml:space="preserve"> and acetates</w:t>
      </w:r>
      <w:r w:rsidRPr="001F4FBC">
        <w:rPr>
          <w:rFonts w:ascii="Times New Roman" w:eastAsia="Times New Roman" w:hAnsi="Times New Roman" w:cs="Times New Roman"/>
          <w:sz w:val="24"/>
        </w:rPr>
        <w:t xml:space="preserve"> with alkene</w:t>
      </w:r>
      <w:r w:rsidR="00642CEA" w:rsidRPr="001F4FBC">
        <w:rPr>
          <w:rFonts w:ascii="Times New Roman" w:eastAsia="Times New Roman" w:hAnsi="Times New Roman" w:cs="Times New Roman"/>
          <w:sz w:val="24"/>
        </w:rPr>
        <w:t>s</w:t>
      </w:r>
      <w:r w:rsidR="00BF705A" w:rsidRPr="001F4FBC">
        <w:rPr>
          <w:rFonts w:ascii="Times New Roman" w:eastAsia="Times New Roman" w:hAnsi="Times New Roman" w:cs="Times New Roman"/>
          <w:sz w:val="24"/>
        </w:rPr>
        <w:t xml:space="preserve"> </w:t>
      </w:r>
      <w:r w:rsidR="00642CEA" w:rsidRPr="001F4FBC">
        <w:rPr>
          <w:rFonts w:ascii="Times New Roman" w:eastAsia="Times New Roman" w:hAnsi="Times New Roman" w:cs="Times New Roman"/>
          <w:sz w:val="24"/>
        </w:rPr>
        <w:t>recognized as Heck</w:t>
      </w:r>
      <w:r w:rsidRPr="001F4FBC">
        <w:rPr>
          <w:rFonts w:ascii="Times New Roman" w:eastAsia="Times New Roman" w:hAnsi="Times New Roman" w:cs="Times New Roman"/>
          <w:sz w:val="24"/>
        </w:rPr>
        <w:t xml:space="preserve"> reaction</w:t>
      </w:r>
      <w:r w:rsidR="00360DA7"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[45-47].</w:t>
      </w:r>
      <w:r w:rsidR="00A70516" w:rsidRPr="001F4FBC">
        <w:rPr>
          <w:rFonts w:ascii="Times New Roman" w:eastAsia="Times New Roman" w:hAnsi="Times New Roman" w:cs="Times New Roman"/>
          <w:sz w:val="24"/>
        </w:rPr>
        <w:t xml:space="preserve"> The </w:t>
      </w:r>
      <w:r w:rsidRPr="001F4FBC">
        <w:rPr>
          <w:rFonts w:ascii="Times New Roman" w:eastAsia="Times New Roman" w:hAnsi="Times New Roman" w:cs="Times New Roman"/>
          <w:sz w:val="24"/>
        </w:rPr>
        <w:t xml:space="preserve">terminal alkynes </w:t>
      </w:r>
      <w:r w:rsidR="00A70516" w:rsidRPr="001F4FBC">
        <w:rPr>
          <w:rFonts w:ascii="Times New Roman" w:eastAsia="Times New Roman" w:hAnsi="Times New Roman" w:cs="Times New Roman"/>
          <w:sz w:val="24"/>
        </w:rPr>
        <w:t>react with aryl halides termed</w:t>
      </w:r>
      <w:r w:rsidRPr="001F4FBC">
        <w:rPr>
          <w:rFonts w:ascii="Times New Roman" w:eastAsia="Times New Roman" w:hAnsi="Times New Roman" w:cs="Times New Roman"/>
          <w:sz w:val="24"/>
        </w:rPr>
        <w:t xml:space="preserve"> as </w:t>
      </w:r>
      <w:proofErr w:type="spellStart"/>
      <w:r w:rsidRPr="001F4FBC">
        <w:rPr>
          <w:rFonts w:ascii="Times New Roman" w:eastAsia="Times New Roman" w:hAnsi="Times New Roman" w:cs="Times New Roman"/>
          <w:sz w:val="24"/>
        </w:rPr>
        <w:t>Sonogashira-Hagihara</w:t>
      </w:r>
      <w:proofErr w:type="spellEnd"/>
      <w:r w:rsidRPr="001F4FBC">
        <w:rPr>
          <w:rFonts w:ascii="Times New Roman" w:eastAsia="Times New Roman" w:hAnsi="Times New Roman" w:cs="Times New Roman"/>
          <w:sz w:val="24"/>
        </w:rPr>
        <w:t xml:space="preserve"> reaction [48-50] and</w:t>
      </w:r>
      <w:r w:rsidR="00A70516" w:rsidRPr="001F4FBC">
        <w:rPr>
          <w:rFonts w:ascii="Times New Roman" w:eastAsia="Times New Roman" w:hAnsi="Times New Roman" w:cs="Times New Roman"/>
          <w:sz w:val="24"/>
        </w:rPr>
        <w:t xml:space="preserve"> important illustration of carbon-carbon bond formation is</w:t>
      </w:r>
      <w:r w:rsidRPr="001F4FBC">
        <w:rPr>
          <w:rFonts w:ascii="Times New Roman" w:eastAsia="Times New Roman" w:hAnsi="Times New Roman" w:cs="Times New Roman"/>
          <w:sz w:val="24"/>
        </w:rPr>
        <w:t xml:space="preserve"> the reaction of </w:t>
      </w:r>
      <w:proofErr w:type="spellStart"/>
      <w:r w:rsidRPr="001F4FBC">
        <w:rPr>
          <w:rFonts w:ascii="Times New Roman" w:eastAsia="Times New Roman" w:hAnsi="Times New Roman" w:cs="Times New Roman"/>
          <w:sz w:val="24"/>
        </w:rPr>
        <w:t>organo</w:t>
      </w:r>
      <w:proofErr w:type="spellEnd"/>
      <w:r w:rsidR="00FB7874"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boron compounds with </w:t>
      </w:r>
      <w:r w:rsidR="00FB7874" w:rsidRPr="001F4FBC">
        <w:rPr>
          <w:rFonts w:ascii="Times New Roman" w:eastAsia="Times New Roman" w:hAnsi="Times New Roman" w:cs="Times New Roman"/>
          <w:sz w:val="24"/>
        </w:rPr>
        <w:t>pseudo</w:t>
      </w:r>
      <w:r w:rsidR="00966F73" w:rsidRPr="001F4FBC">
        <w:rPr>
          <w:rFonts w:ascii="Times New Roman" w:eastAsia="Times New Roman" w:hAnsi="Times New Roman" w:cs="Times New Roman"/>
          <w:sz w:val="24"/>
        </w:rPr>
        <w:t xml:space="preserve"> </w:t>
      </w:r>
      <w:r w:rsidR="00FB7874" w:rsidRPr="001F4FBC">
        <w:rPr>
          <w:rFonts w:ascii="Times New Roman" w:eastAsia="Times New Roman" w:hAnsi="Times New Roman" w:cs="Times New Roman"/>
          <w:sz w:val="24"/>
        </w:rPr>
        <w:t xml:space="preserve">halides or </w:t>
      </w:r>
      <w:r w:rsidRPr="001F4FBC">
        <w:rPr>
          <w:rFonts w:ascii="Times New Roman" w:eastAsia="Times New Roman" w:hAnsi="Times New Roman" w:cs="Times New Roman"/>
          <w:sz w:val="24"/>
        </w:rPr>
        <w:t xml:space="preserve">organic halides </w:t>
      </w:r>
      <w:r w:rsidR="00FB7874" w:rsidRPr="001F4FBC">
        <w:rPr>
          <w:rFonts w:ascii="Times New Roman" w:eastAsia="Times New Roman" w:hAnsi="Times New Roman" w:cs="Times New Roman"/>
          <w:sz w:val="24"/>
        </w:rPr>
        <w:t>famous</w:t>
      </w:r>
      <w:r w:rsidRPr="001F4FBC">
        <w:rPr>
          <w:rFonts w:ascii="Times New Roman" w:eastAsia="Times New Roman" w:hAnsi="Times New Roman" w:cs="Times New Roman"/>
          <w:sz w:val="24"/>
        </w:rPr>
        <w:t xml:space="preserve"> as Suzuki-</w:t>
      </w:r>
      <w:proofErr w:type="spellStart"/>
      <w:r w:rsidRPr="001F4FBC">
        <w:rPr>
          <w:rFonts w:ascii="Times New Roman" w:eastAsia="Times New Roman" w:hAnsi="Times New Roman" w:cs="Times New Roman"/>
          <w:sz w:val="24"/>
        </w:rPr>
        <w:lastRenderedPageBreak/>
        <w:t>Miyaura</w:t>
      </w:r>
      <w:proofErr w:type="spellEnd"/>
      <w:r w:rsidRPr="001F4FBC">
        <w:rPr>
          <w:rFonts w:ascii="Times New Roman" w:eastAsia="Times New Roman" w:hAnsi="Times New Roman" w:cs="Times New Roman"/>
          <w:sz w:val="24"/>
        </w:rPr>
        <w:t xml:space="preserve"> reaction [51, 52]. </w:t>
      </w:r>
      <w:r w:rsidR="00D70011" w:rsidRPr="001F4FBC">
        <w:rPr>
          <w:rFonts w:ascii="Times New Roman" w:eastAsia="Times New Roman" w:hAnsi="Times New Roman" w:cs="Times New Roman"/>
          <w:sz w:val="24"/>
        </w:rPr>
        <w:t>Mostly the coupling reactions were</w:t>
      </w:r>
      <w:r w:rsidR="002619D4" w:rsidRPr="001F4FBC">
        <w:rPr>
          <w:rFonts w:ascii="Times New Roman" w:eastAsia="Times New Roman" w:hAnsi="Times New Roman" w:cs="Times New Roman"/>
          <w:sz w:val="24"/>
        </w:rPr>
        <w:t xml:space="preserve"> </w:t>
      </w:r>
      <w:r w:rsidR="00D70011" w:rsidRPr="001F4FBC">
        <w:rPr>
          <w:rFonts w:ascii="Times New Roman" w:eastAsia="Times New Roman" w:hAnsi="Times New Roman" w:cs="Times New Roman"/>
          <w:sz w:val="24"/>
        </w:rPr>
        <w:t>accomplished</w:t>
      </w:r>
      <w:r w:rsidR="002619D4" w:rsidRPr="001F4FBC">
        <w:rPr>
          <w:rFonts w:ascii="Times New Roman" w:eastAsia="Times New Roman" w:hAnsi="Times New Roman" w:cs="Times New Roman"/>
          <w:sz w:val="24"/>
        </w:rPr>
        <w:t xml:space="preserve"> </w:t>
      </w:r>
      <w:r w:rsidR="00D70011" w:rsidRPr="001F4FBC">
        <w:rPr>
          <w:rFonts w:ascii="Times New Roman" w:eastAsia="Times New Roman" w:hAnsi="Times New Roman" w:cs="Times New Roman"/>
          <w:sz w:val="24"/>
        </w:rPr>
        <w:t xml:space="preserve">using </w:t>
      </w:r>
      <w:r w:rsidRPr="001F4FBC">
        <w:rPr>
          <w:rFonts w:ascii="Times New Roman" w:eastAsia="Times New Roman" w:hAnsi="Times New Roman" w:cs="Times New Roman"/>
          <w:sz w:val="24"/>
        </w:rPr>
        <w:t xml:space="preserve">palladium catalysts </w:t>
      </w:r>
      <w:r w:rsidR="00761C71" w:rsidRPr="001F4FBC">
        <w:rPr>
          <w:rFonts w:ascii="Times New Roman" w:eastAsia="Times New Roman" w:hAnsi="Times New Roman" w:cs="Times New Roman"/>
          <w:sz w:val="24"/>
        </w:rPr>
        <w:t xml:space="preserve">containing </w:t>
      </w:r>
      <w:proofErr w:type="spellStart"/>
      <w:r w:rsidR="00761C71" w:rsidRPr="001F4FBC">
        <w:rPr>
          <w:rFonts w:ascii="Times New Roman" w:eastAsia="Times New Roman" w:hAnsi="Times New Roman" w:cs="Times New Roman"/>
          <w:sz w:val="24"/>
        </w:rPr>
        <w:t>ligands</w:t>
      </w:r>
      <w:proofErr w:type="spellEnd"/>
      <w:r w:rsidR="00761C71" w:rsidRPr="001F4FBC">
        <w:rPr>
          <w:rFonts w:ascii="Times New Roman" w:eastAsia="Times New Roman" w:hAnsi="Times New Roman" w:cs="Times New Roman"/>
          <w:sz w:val="24"/>
        </w:rPr>
        <w:t xml:space="preserve"> i.e.</w:t>
      </w:r>
      <w:r w:rsidR="000109AF" w:rsidRPr="001F4FBC">
        <w:rPr>
          <w:rFonts w:ascii="Times New Roman" w:eastAsia="Times New Roman" w:hAnsi="Times New Roman" w:cs="Times New Roman"/>
          <w:sz w:val="24"/>
        </w:rPr>
        <w:t xml:space="preserve"> </w:t>
      </w:r>
      <w:r w:rsidR="00761C71" w:rsidRPr="001F4FBC">
        <w:rPr>
          <w:rFonts w:ascii="Times New Roman" w:eastAsia="Times New Roman" w:hAnsi="Times New Roman" w:cs="Times New Roman"/>
          <w:sz w:val="24"/>
        </w:rPr>
        <w:t xml:space="preserve">amines, </w:t>
      </w:r>
      <w:proofErr w:type="spellStart"/>
      <w:r w:rsidR="00761C71" w:rsidRPr="001F4FBC">
        <w:rPr>
          <w:rFonts w:ascii="Times New Roman" w:eastAsia="Times New Roman" w:hAnsi="Times New Roman" w:cs="Times New Roman"/>
          <w:sz w:val="24"/>
        </w:rPr>
        <w:t>dibenzylidine</w:t>
      </w:r>
      <w:proofErr w:type="spellEnd"/>
      <w:r w:rsidR="00761C71" w:rsidRPr="001F4FBC">
        <w:rPr>
          <w:rFonts w:ascii="Times New Roman" w:eastAsia="Times New Roman" w:hAnsi="Times New Roman" w:cs="Times New Roman"/>
          <w:sz w:val="24"/>
        </w:rPr>
        <w:t xml:space="preserve"> acetone,</w:t>
      </w:r>
      <w:r w:rsidR="000109AF" w:rsidRPr="001F4FBC">
        <w:rPr>
          <w:rFonts w:ascii="Times New Roman" w:eastAsia="Times New Roman" w:hAnsi="Times New Roman" w:cs="Times New Roman"/>
          <w:sz w:val="24"/>
        </w:rPr>
        <w:t xml:space="preserve"> </w:t>
      </w:r>
      <w:proofErr w:type="spellStart"/>
      <w:r w:rsidR="00534A62" w:rsidRPr="001F4FBC">
        <w:rPr>
          <w:rFonts w:ascii="Times New Roman" w:eastAsia="Times New Roman" w:hAnsi="Times New Roman" w:cs="Times New Roman"/>
          <w:sz w:val="24"/>
        </w:rPr>
        <w:t>phosphine</w:t>
      </w:r>
      <w:proofErr w:type="spellEnd"/>
      <w:r w:rsidRPr="001F4FBC">
        <w:rPr>
          <w:rFonts w:ascii="Times New Roman" w:eastAsia="Times New Roman" w:hAnsi="Times New Roman" w:cs="Times New Roman"/>
          <w:sz w:val="24"/>
        </w:rPr>
        <w:t xml:space="preserve">, </w:t>
      </w:r>
      <w:proofErr w:type="spellStart"/>
      <w:r w:rsidR="00534A62" w:rsidRPr="001F4FBC">
        <w:rPr>
          <w:rFonts w:ascii="Times New Roman" w:eastAsia="Times New Roman" w:hAnsi="Times New Roman" w:cs="Times New Roman"/>
          <w:sz w:val="24"/>
        </w:rPr>
        <w:t>carbene</w:t>
      </w:r>
      <w:proofErr w:type="spellEnd"/>
      <w:r w:rsidRPr="001F4FBC">
        <w:rPr>
          <w:rFonts w:ascii="Times New Roman" w:eastAsia="Times New Roman" w:hAnsi="Times New Roman" w:cs="Times New Roman"/>
          <w:sz w:val="24"/>
        </w:rPr>
        <w:t xml:space="preserve"> etc. [40]. </w:t>
      </w:r>
      <w:r w:rsidR="000109AF" w:rsidRPr="001F4FBC">
        <w:rPr>
          <w:rFonts w:ascii="Times New Roman" w:eastAsia="Times New Roman" w:hAnsi="Times New Roman" w:cs="Times New Roman"/>
          <w:sz w:val="24"/>
        </w:rPr>
        <w:t>Substitution</w:t>
      </w:r>
      <w:r w:rsidR="00680FBA" w:rsidRPr="001F4FBC">
        <w:rPr>
          <w:rFonts w:ascii="Times New Roman" w:eastAsia="Times New Roman" w:hAnsi="Times New Roman" w:cs="Times New Roman"/>
          <w:sz w:val="24"/>
        </w:rPr>
        <w:t xml:space="preserve"> of </w:t>
      </w:r>
      <w:proofErr w:type="spellStart"/>
      <w:r w:rsidR="00680FBA" w:rsidRPr="001F4FBC">
        <w:rPr>
          <w:rFonts w:ascii="Times New Roman" w:eastAsia="Times New Roman" w:hAnsi="Times New Roman" w:cs="Times New Roman"/>
          <w:sz w:val="24"/>
        </w:rPr>
        <w:t>phosphine</w:t>
      </w:r>
      <w:proofErr w:type="spellEnd"/>
      <w:r w:rsidR="00680FBA" w:rsidRPr="001F4FBC">
        <w:rPr>
          <w:rFonts w:ascii="Times New Roman" w:eastAsia="Times New Roman" w:hAnsi="Times New Roman" w:cs="Times New Roman"/>
          <w:sz w:val="24"/>
        </w:rPr>
        <w:t xml:space="preserve"> </w:t>
      </w:r>
      <w:proofErr w:type="spellStart"/>
      <w:r w:rsidR="000109AF" w:rsidRPr="001F4FBC">
        <w:rPr>
          <w:rFonts w:ascii="Times New Roman" w:eastAsia="Times New Roman" w:hAnsi="Times New Roman" w:cs="Times New Roman"/>
          <w:sz w:val="24"/>
        </w:rPr>
        <w:t>ligand</w:t>
      </w:r>
      <w:r w:rsidR="006D4CB9" w:rsidRPr="001F4FBC">
        <w:rPr>
          <w:rFonts w:ascii="Times New Roman" w:eastAsia="Times New Roman" w:hAnsi="Times New Roman" w:cs="Times New Roman"/>
          <w:sz w:val="24"/>
        </w:rPr>
        <w:t>s</w:t>
      </w:r>
      <w:proofErr w:type="spellEnd"/>
      <w:r w:rsidR="00680FBA" w:rsidRPr="001F4FBC">
        <w:rPr>
          <w:rFonts w:ascii="Times New Roman" w:eastAsia="Times New Roman" w:hAnsi="Times New Roman" w:cs="Times New Roman"/>
          <w:sz w:val="24"/>
        </w:rPr>
        <w:t xml:space="preserve"> in palladium-catalyzed coupling reaction</w:t>
      </w:r>
      <w:r w:rsidR="006D4CB9" w:rsidRPr="001F4FBC">
        <w:rPr>
          <w:rFonts w:ascii="Times New Roman" w:eastAsia="Times New Roman" w:hAnsi="Times New Roman" w:cs="Times New Roman"/>
          <w:sz w:val="24"/>
        </w:rPr>
        <w:t xml:space="preserve"> </w:t>
      </w:r>
      <w:r w:rsidR="00680FBA" w:rsidRPr="001F4FBC">
        <w:rPr>
          <w:rFonts w:ascii="Times New Roman" w:eastAsia="Times New Roman" w:hAnsi="Times New Roman" w:cs="Times New Roman"/>
          <w:sz w:val="24"/>
        </w:rPr>
        <w:t xml:space="preserve">was achieved with nitrogen-chelating </w:t>
      </w:r>
      <w:proofErr w:type="spellStart"/>
      <w:r w:rsidR="00680FBA" w:rsidRPr="001F4FBC">
        <w:rPr>
          <w:rFonts w:ascii="Times New Roman" w:eastAsia="Times New Roman" w:hAnsi="Times New Roman" w:cs="Times New Roman"/>
          <w:sz w:val="24"/>
        </w:rPr>
        <w:t>ligands</w:t>
      </w:r>
      <w:proofErr w:type="spellEnd"/>
      <w:r w:rsidR="0021228F" w:rsidRPr="001F4FBC">
        <w:rPr>
          <w:rFonts w:ascii="Times New Roman" w:eastAsia="Times New Roman" w:hAnsi="Times New Roman" w:cs="Times New Roman"/>
          <w:sz w:val="24"/>
        </w:rPr>
        <w:t xml:space="preserve"> </w:t>
      </w:r>
      <w:r w:rsidR="00680FBA" w:rsidRPr="001F4FBC">
        <w:rPr>
          <w:rFonts w:ascii="Times New Roman" w:eastAsia="Times New Roman" w:hAnsi="Times New Roman" w:cs="Times New Roman"/>
          <w:sz w:val="24"/>
        </w:rPr>
        <w:t>that were</w:t>
      </w:r>
      <w:r w:rsidRPr="001F4FBC">
        <w:rPr>
          <w:rFonts w:ascii="Times New Roman" w:eastAsia="Times New Roman" w:hAnsi="Times New Roman" w:cs="Times New Roman"/>
          <w:sz w:val="24"/>
        </w:rPr>
        <w:t xml:space="preserve"> inexp</w:t>
      </w:r>
      <w:r w:rsidR="00680FBA" w:rsidRPr="001F4FBC">
        <w:rPr>
          <w:rFonts w:ascii="Times New Roman" w:eastAsia="Times New Roman" w:hAnsi="Times New Roman" w:cs="Times New Roman"/>
          <w:sz w:val="24"/>
        </w:rPr>
        <w:t>ensive and stable</w:t>
      </w:r>
      <w:r w:rsidRPr="001F4FBC">
        <w:rPr>
          <w:rFonts w:ascii="Times New Roman" w:eastAsia="Times New Roman" w:hAnsi="Times New Roman" w:cs="Times New Roman"/>
          <w:sz w:val="24"/>
        </w:rPr>
        <w:t>. Poly-</w:t>
      </w:r>
      <w:proofErr w:type="spellStart"/>
      <w:r w:rsidRPr="001F4FBC">
        <w:rPr>
          <w:rFonts w:ascii="Times New Roman" w:eastAsia="Times New Roman" w:hAnsi="Times New Roman" w:cs="Times New Roman"/>
          <w:sz w:val="24"/>
        </w:rPr>
        <w:t>nitrogen</w:t>
      </w:r>
      <w:r w:rsidR="00EF05C3" w:rsidRPr="001F4FBC">
        <w:rPr>
          <w:rFonts w:ascii="Times New Roman" w:eastAsia="Times New Roman" w:hAnsi="Times New Roman" w:cs="Times New Roman"/>
          <w:sz w:val="24"/>
        </w:rPr>
        <w:t>ated</w:t>
      </w:r>
      <w:proofErr w:type="spellEnd"/>
      <w:r w:rsidR="00EF05C3" w:rsidRPr="001F4FBC">
        <w:rPr>
          <w:rFonts w:ascii="Times New Roman" w:eastAsia="Times New Roman" w:hAnsi="Times New Roman" w:cs="Times New Roman"/>
          <w:sz w:val="24"/>
        </w:rPr>
        <w:t xml:space="preserve"> compounds permit functional-</w:t>
      </w:r>
      <w:proofErr w:type="spellStart"/>
      <w:r w:rsidR="00980B6A" w:rsidRPr="001F4FBC">
        <w:rPr>
          <w:rFonts w:ascii="Times New Roman" w:eastAsia="Times New Roman" w:hAnsi="Times New Roman" w:cs="Times New Roman"/>
          <w:sz w:val="24"/>
        </w:rPr>
        <w:t>ligands</w:t>
      </w:r>
      <w:proofErr w:type="spellEnd"/>
      <w:r w:rsidR="00980B6A" w:rsidRPr="001F4FBC">
        <w:rPr>
          <w:rFonts w:ascii="Times New Roman" w:eastAsia="Times New Roman" w:hAnsi="Times New Roman" w:cs="Times New Roman"/>
          <w:sz w:val="24"/>
        </w:rPr>
        <w:t xml:space="preserve"> which could make coordination</w:t>
      </w:r>
      <w:r w:rsidRPr="001F4FBC">
        <w:rPr>
          <w:rFonts w:ascii="Times New Roman" w:eastAsia="Times New Roman" w:hAnsi="Times New Roman" w:cs="Times New Roman"/>
          <w:sz w:val="24"/>
        </w:rPr>
        <w:t xml:space="preserve"> with palladium [47]. Within these compounds, because of </w:t>
      </w:r>
      <w:r w:rsidR="001A6396" w:rsidRPr="001F4FBC">
        <w:rPr>
          <w:rFonts w:ascii="Times New Roman" w:eastAsia="Times New Roman" w:hAnsi="Times New Roman" w:cs="Times New Roman"/>
          <w:sz w:val="24"/>
        </w:rPr>
        <w:t>beginning</w:t>
      </w:r>
      <w:r w:rsidRPr="001F4FBC">
        <w:rPr>
          <w:rFonts w:ascii="Times New Roman" w:eastAsia="Times New Roman" w:hAnsi="Times New Roman" w:cs="Times New Roman"/>
          <w:sz w:val="24"/>
        </w:rPr>
        <w:t xml:space="preserve"> material availability and </w:t>
      </w:r>
      <w:r w:rsidR="001A6396" w:rsidRPr="001F4FBC">
        <w:rPr>
          <w:rFonts w:ascii="Times New Roman" w:eastAsia="Times New Roman" w:hAnsi="Times New Roman" w:cs="Times New Roman"/>
          <w:sz w:val="24"/>
        </w:rPr>
        <w:t>flexibility</w:t>
      </w:r>
      <w:r w:rsidRPr="001F4FBC">
        <w:rPr>
          <w:rFonts w:ascii="Times New Roman" w:eastAsia="Times New Roman" w:hAnsi="Times New Roman" w:cs="Times New Roman"/>
          <w:sz w:val="24"/>
        </w:rPr>
        <w:t xml:space="preserve"> to facilitate chemical </w:t>
      </w:r>
      <w:r w:rsidR="001A6396" w:rsidRPr="001F4FBC">
        <w:rPr>
          <w:rFonts w:ascii="Times New Roman" w:eastAsia="Times New Roman" w:hAnsi="Times New Roman" w:cs="Times New Roman"/>
          <w:sz w:val="24"/>
        </w:rPr>
        <w:t>amendment</w:t>
      </w:r>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imidazolium</w:t>
      </w:r>
      <w:proofErr w:type="spellEnd"/>
      <w:r w:rsidRPr="001F4FBC">
        <w:rPr>
          <w:rFonts w:ascii="Times New Roman" w:eastAsia="Times New Roman" w:hAnsi="Times New Roman" w:cs="Times New Roman"/>
          <w:sz w:val="24"/>
        </w:rPr>
        <w:t xml:space="preserve"> types are of great interest. </w:t>
      </w:r>
      <w:r w:rsidR="00534A62" w:rsidRPr="001F4FBC">
        <w:rPr>
          <w:rFonts w:ascii="Times New Roman" w:eastAsia="Times New Roman" w:hAnsi="Times New Roman" w:cs="Times New Roman"/>
          <w:sz w:val="24"/>
        </w:rPr>
        <w:t>Until</w:t>
      </w:r>
      <w:r w:rsidR="00813017" w:rsidRPr="001F4FBC">
        <w:rPr>
          <w:rFonts w:ascii="Times New Roman" w:eastAsia="Times New Roman" w:hAnsi="Times New Roman" w:cs="Times New Roman"/>
          <w:sz w:val="24"/>
        </w:rPr>
        <w:t xml:space="preserve"> now, functional polymer</w:t>
      </w:r>
      <w:r w:rsidR="00210D4C" w:rsidRPr="001F4FBC">
        <w:rPr>
          <w:rFonts w:ascii="Times New Roman" w:eastAsia="Times New Roman" w:hAnsi="Times New Roman" w:cs="Times New Roman"/>
          <w:sz w:val="24"/>
        </w:rPr>
        <w:t xml:space="preserve"> </w:t>
      </w:r>
      <w:r w:rsidR="00813017" w:rsidRPr="001F4FBC">
        <w:rPr>
          <w:rFonts w:ascii="Times New Roman" w:eastAsia="Times New Roman" w:hAnsi="Times New Roman" w:cs="Times New Roman"/>
          <w:sz w:val="24"/>
        </w:rPr>
        <w:t>comprising</w:t>
      </w:r>
      <w:r w:rsidR="00210D4C" w:rsidRPr="001F4FBC">
        <w:rPr>
          <w:rFonts w:ascii="Times New Roman" w:eastAsia="Times New Roman" w:hAnsi="Times New Roman" w:cs="Times New Roman"/>
          <w:sz w:val="24"/>
        </w:rPr>
        <w:t xml:space="preserve"> </w:t>
      </w:r>
      <w:proofErr w:type="spellStart"/>
      <w:r w:rsidR="00813017" w:rsidRPr="001F4FBC">
        <w:rPr>
          <w:rFonts w:ascii="Times New Roman" w:eastAsia="Times New Roman" w:hAnsi="Times New Roman" w:cs="Times New Roman"/>
          <w:sz w:val="24"/>
        </w:rPr>
        <w:t>imidazolium</w:t>
      </w:r>
      <w:proofErr w:type="spellEnd"/>
      <w:r w:rsidR="00813017" w:rsidRPr="001F4FBC">
        <w:rPr>
          <w:rFonts w:ascii="Times New Roman" w:eastAsia="Times New Roman" w:hAnsi="Times New Roman" w:cs="Times New Roman"/>
          <w:sz w:val="24"/>
        </w:rPr>
        <w:t xml:space="preserve"> groups</w:t>
      </w:r>
      <w:r w:rsidR="00210D4C" w:rsidRPr="001F4FBC">
        <w:rPr>
          <w:rFonts w:ascii="Times New Roman" w:eastAsia="Times New Roman" w:hAnsi="Times New Roman" w:cs="Times New Roman"/>
          <w:sz w:val="24"/>
        </w:rPr>
        <w:t xml:space="preserve"> </w:t>
      </w:r>
      <w:r w:rsidR="00813017" w:rsidRPr="001F4FBC">
        <w:rPr>
          <w:rFonts w:ascii="Times New Roman" w:eastAsia="Times New Roman" w:hAnsi="Times New Roman" w:cs="Times New Roman"/>
          <w:sz w:val="24"/>
        </w:rPr>
        <w:t xml:space="preserve">and </w:t>
      </w:r>
      <w:proofErr w:type="spellStart"/>
      <w:r w:rsidR="00813017" w:rsidRPr="001F4FBC">
        <w:rPr>
          <w:rFonts w:ascii="Times New Roman" w:eastAsia="Times New Roman" w:hAnsi="Times New Roman" w:cs="Times New Roman"/>
          <w:sz w:val="24"/>
        </w:rPr>
        <w:t>imidazolium</w:t>
      </w:r>
      <w:proofErr w:type="spellEnd"/>
      <w:r w:rsidR="00813017" w:rsidRPr="001F4FBC">
        <w:rPr>
          <w:rFonts w:ascii="Times New Roman" w:eastAsia="Times New Roman" w:hAnsi="Times New Roman" w:cs="Times New Roman"/>
          <w:sz w:val="24"/>
        </w:rPr>
        <w:t xml:space="preserve"> </w:t>
      </w:r>
      <w:proofErr w:type="spellStart"/>
      <w:r w:rsidR="00813017" w:rsidRPr="001F4FBC">
        <w:rPr>
          <w:rFonts w:ascii="Times New Roman" w:eastAsia="Times New Roman" w:hAnsi="Times New Roman" w:cs="Times New Roman"/>
          <w:sz w:val="24"/>
        </w:rPr>
        <w:t>ligands</w:t>
      </w:r>
      <w:proofErr w:type="spellEnd"/>
      <w:r w:rsidRPr="001F4FBC">
        <w:rPr>
          <w:rFonts w:ascii="Times New Roman" w:eastAsia="Times New Roman" w:hAnsi="Times New Roman" w:cs="Times New Roman"/>
          <w:sz w:val="24"/>
        </w:rPr>
        <w:t xml:space="preserve"> immobilized on</w:t>
      </w:r>
      <w:r w:rsidR="00813017" w:rsidRPr="001F4FBC">
        <w:rPr>
          <w:rFonts w:ascii="Times New Roman" w:eastAsia="Times New Roman" w:hAnsi="Times New Roman" w:cs="Times New Roman"/>
          <w:sz w:val="24"/>
        </w:rPr>
        <w:t>to</w:t>
      </w:r>
      <w:r w:rsidRPr="001F4FBC">
        <w:rPr>
          <w:rFonts w:ascii="Times New Roman" w:eastAsia="Times New Roman" w:hAnsi="Times New Roman" w:cs="Times New Roman"/>
          <w:sz w:val="24"/>
        </w:rPr>
        <w:t xml:space="preserve"> silica support</w:t>
      </w:r>
      <w:r w:rsidR="00813017"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w:t>
      </w:r>
      <w:r w:rsidR="00813017" w:rsidRPr="001F4FBC">
        <w:rPr>
          <w:rFonts w:ascii="Times New Roman" w:eastAsia="Times New Roman" w:hAnsi="Times New Roman" w:cs="Times New Roman"/>
          <w:sz w:val="24"/>
        </w:rPr>
        <w:t xml:space="preserve">53, </w:t>
      </w:r>
      <w:r w:rsidRPr="001F4FBC">
        <w:rPr>
          <w:rFonts w:ascii="Times New Roman" w:eastAsia="Times New Roman" w:hAnsi="Times New Roman" w:cs="Times New Roman"/>
          <w:sz w:val="24"/>
        </w:rPr>
        <w:t>5</w:t>
      </w:r>
      <w:r w:rsidR="00B62EEC" w:rsidRPr="001F4FBC">
        <w:rPr>
          <w:rFonts w:ascii="Times New Roman" w:eastAsia="Times New Roman" w:hAnsi="Times New Roman" w:cs="Times New Roman"/>
          <w:sz w:val="24"/>
        </w:rPr>
        <w:t>4] have been added in Pd-</w:t>
      </w:r>
      <w:r w:rsidRPr="001F4FBC">
        <w:rPr>
          <w:rFonts w:ascii="Times New Roman" w:eastAsia="Times New Roman" w:hAnsi="Times New Roman" w:cs="Times New Roman"/>
          <w:sz w:val="24"/>
        </w:rPr>
        <w:t>catal</w:t>
      </w:r>
      <w:r w:rsidR="00813017" w:rsidRPr="001F4FBC">
        <w:rPr>
          <w:rFonts w:ascii="Times New Roman" w:eastAsia="Times New Roman" w:hAnsi="Times New Roman" w:cs="Times New Roman"/>
          <w:sz w:val="24"/>
        </w:rPr>
        <w:t xml:space="preserve">yzed </w:t>
      </w:r>
      <w:r w:rsidR="00B62EEC" w:rsidRPr="001F4FBC">
        <w:rPr>
          <w:rFonts w:ascii="Times New Roman" w:eastAsia="Times New Roman" w:hAnsi="Times New Roman" w:cs="Times New Roman"/>
          <w:sz w:val="24"/>
        </w:rPr>
        <w:t>coupling reactions</w:t>
      </w:r>
      <w:r w:rsidR="009E0BC3" w:rsidRPr="001F4FBC">
        <w:rPr>
          <w:rFonts w:ascii="Times New Roman" w:eastAsia="Times New Roman" w:hAnsi="Times New Roman" w:cs="Times New Roman"/>
          <w:sz w:val="24"/>
        </w:rPr>
        <w:t xml:space="preserve">. </w:t>
      </w:r>
      <w:proofErr w:type="spellStart"/>
      <w:r w:rsidR="009E0BC3" w:rsidRPr="001F4FBC">
        <w:rPr>
          <w:rFonts w:ascii="Times New Roman" w:eastAsia="Times New Roman" w:hAnsi="Times New Roman" w:cs="Times New Roman"/>
          <w:sz w:val="24"/>
        </w:rPr>
        <w:t>Imidazolium</w:t>
      </w:r>
      <w:proofErr w:type="spellEnd"/>
      <w:r w:rsidR="009E0BC3" w:rsidRPr="001F4FBC">
        <w:rPr>
          <w:rFonts w:ascii="Times New Roman" w:eastAsia="Times New Roman" w:hAnsi="Times New Roman" w:cs="Times New Roman"/>
          <w:sz w:val="24"/>
        </w:rPr>
        <w:t xml:space="preserve"> type </w:t>
      </w:r>
      <w:proofErr w:type="spellStart"/>
      <w:r w:rsidR="009E0BC3" w:rsidRPr="001F4FBC">
        <w:rPr>
          <w:rFonts w:ascii="Times New Roman" w:eastAsia="Times New Roman" w:hAnsi="Times New Roman" w:cs="Times New Roman"/>
          <w:sz w:val="24"/>
        </w:rPr>
        <w:t>ligands</w:t>
      </w:r>
      <w:proofErr w:type="spellEnd"/>
      <w:r w:rsidR="009E0BC3" w:rsidRPr="001F4FBC">
        <w:rPr>
          <w:rFonts w:ascii="Times New Roman" w:eastAsia="Times New Roman" w:hAnsi="Times New Roman" w:cs="Times New Roman"/>
          <w:sz w:val="24"/>
        </w:rPr>
        <w:t xml:space="preserve"> adsorbed on</w:t>
      </w:r>
      <w:r w:rsidRPr="001F4FBC">
        <w:rPr>
          <w:rFonts w:ascii="Times New Roman" w:eastAsia="Times New Roman" w:hAnsi="Times New Roman" w:cs="Times New Roman"/>
          <w:sz w:val="24"/>
        </w:rPr>
        <w:t>to silica</w:t>
      </w:r>
      <w:r w:rsidR="009E0BC3" w:rsidRPr="001F4FBC">
        <w:rPr>
          <w:rFonts w:ascii="Times New Roman" w:eastAsia="Times New Roman" w:hAnsi="Times New Roman" w:cs="Times New Roman"/>
          <w:sz w:val="24"/>
        </w:rPr>
        <w:t xml:space="preserve"> support permit greater</w:t>
      </w:r>
      <w:r w:rsidRPr="001F4FBC">
        <w:rPr>
          <w:rFonts w:ascii="Times New Roman" w:eastAsia="Times New Roman" w:hAnsi="Times New Roman" w:cs="Times New Roman"/>
          <w:sz w:val="24"/>
        </w:rPr>
        <w:t xml:space="preserve"> catalytic activity. </w:t>
      </w:r>
      <w:r w:rsidR="00534A62" w:rsidRPr="001F4FBC">
        <w:rPr>
          <w:rFonts w:ascii="Times New Roman" w:eastAsia="Times New Roman" w:hAnsi="Times New Roman" w:cs="Times New Roman"/>
          <w:sz w:val="24"/>
        </w:rPr>
        <w:t>Moreover</w:t>
      </w:r>
      <w:r w:rsidR="007E3CC5"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 literature</w:t>
      </w:r>
      <w:r w:rsidR="007E3CC5" w:rsidRPr="001F4FBC">
        <w:rPr>
          <w:rFonts w:ascii="Times New Roman" w:eastAsia="Times New Roman" w:hAnsi="Times New Roman" w:cs="Times New Roman"/>
          <w:sz w:val="24"/>
        </w:rPr>
        <w:t xml:space="preserve"> review </w:t>
      </w:r>
      <w:r w:rsidR="00367A0D" w:rsidRPr="001F4FBC">
        <w:rPr>
          <w:rFonts w:ascii="Times New Roman" w:eastAsia="Times New Roman" w:hAnsi="Times New Roman" w:cs="Times New Roman"/>
          <w:sz w:val="24"/>
        </w:rPr>
        <w:t xml:space="preserve">provide sufficient information </w:t>
      </w:r>
      <w:r w:rsidR="007E3CC5" w:rsidRPr="001F4FBC">
        <w:rPr>
          <w:rFonts w:ascii="Times New Roman" w:eastAsia="Times New Roman" w:hAnsi="Times New Roman" w:cs="Times New Roman"/>
          <w:sz w:val="24"/>
        </w:rPr>
        <w:t>about carbon-carbon</w:t>
      </w:r>
      <w:r w:rsidR="007164E6" w:rsidRPr="001F4FBC">
        <w:rPr>
          <w:rFonts w:ascii="Times New Roman" w:eastAsia="Times New Roman" w:hAnsi="Times New Roman" w:cs="Times New Roman"/>
          <w:sz w:val="24"/>
        </w:rPr>
        <w:t xml:space="preserve"> coupling reactions </w:t>
      </w:r>
      <w:proofErr w:type="spellStart"/>
      <w:r w:rsidR="007164E6" w:rsidRPr="001F4FBC">
        <w:rPr>
          <w:rFonts w:ascii="Times New Roman" w:eastAsia="Times New Roman" w:hAnsi="Times New Roman" w:cs="Times New Roman"/>
          <w:sz w:val="24"/>
        </w:rPr>
        <w:t>catalysed</w:t>
      </w:r>
      <w:proofErr w:type="spellEnd"/>
      <w:r w:rsidR="007164E6" w:rsidRPr="001F4FBC">
        <w:rPr>
          <w:rFonts w:ascii="Times New Roman" w:eastAsia="Times New Roman" w:hAnsi="Times New Roman" w:cs="Times New Roman"/>
          <w:sz w:val="24"/>
        </w:rPr>
        <w:t xml:space="preserve"> through amended</w:t>
      </w:r>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mesoporous</w:t>
      </w:r>
      <w:proofErr w:type="spellEnd"/>
      <w:r w:rsidRPr="001F4FBC">
        <w:rPr>
          <w:rFonts w:ascii="Times New Roman" w:eastAsia="Times New Roman" w:hAnsi="Times New Roman" w:cs="Times New Roman"/>
          <w:sz w:val="24"/>
        </w:rPr>
        <w:t xml:space="preserve"> </w:t>
      </w:r>
      <w:r w:rsidR="007164E6" w:rsidRPr="001F4FBC">
        <w:rPr>
          <w:rFonts w:ascii="Times New Roman" w:eastAsia="Times New Roman" w:hAnsi="Times New Roman" w:cs="Times New Roman"/>
          <w:sz w:val="24"/>
        </w:rPr>
        <w:t xml:space="preserve">(molecular sieves </w:t>
      </w:r>
      <w:r w:rsidRPr="001F4FBC">
        <w:rPr>
          <w:rFonts w:ascii="Times New Roman" w:eastAsia="Times New Roman" w:hAnsi="Times New Roman" w:cs="Times New Roman"/>
          <w:sz w:val="24"/>
        </w:rPr>
        <w:t>based</w:t>
      </w:r>
      <w:r w:rsidR="007164E6"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 catalysts,</w:t>
      </w:r>
      <w:r w:rsidR="00367A0D" w:rsidRPr="001F4FBC">
        <w:rPr>
          <w:rFonts w:ascii="Times New Roman" w:eastAsia="Times New Roman" w:hAnsi="Times New Roman" w:cs="Times New Roman"/>
          <w:sz w:val="24"/>
        </w:rPr>
        <w:t xml:space="preserve"> i.e. </w:t>
      </w:r>
      <w:r w:rsidR="00232FAD" w:rsidRPr="001F4FBC">
        <w:rPr>
          <w:rFonts w:ascii="Times New Roman" w:eastAsia="Times New Roman" w:hAnsi="Times New Roman" w:cs="Times New Roman"/>
          <w:sz w:val="24"/>
        </w:rPr>
        <w:t>palladium catalysts settled on S-B-A-15 type molecular sieves improved with amines donor group</w:t>
      </w:r>
      <w:r w:rsidR="00951141" w:rsidRPr="001F4FBC">
        <w:rPr>
          <w:rFonts w:ascii="Times New Roman" w:eastAsia="Times New Roman" w:hAnsi="Times New Roman" w:cs="Times New Roman"/>
          <w:sz w:val="24"/>
        </w:rPr>
        <w:t xml:space="preserve"> [55</w:t>
      </w:r>
      <w:r w:rsidR="00232FAD"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mesoporous</w:t>
      </w:r>
      <w:proofErr w:type="spellEnd"/>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organo</w:t>
      </w:r>
      <w:proofErr w:type="spellEnd"/>
      <w:r w:rsidR="00232FAD"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silica consisting of a </w:t>
      </w:r>
      <w:r w:rsidR="002E1453" w:rsidRPr="001F4FBC">
        <w:rPr>
          <w:rFonts w:ascii="Times New Roman" w:eastAsia="Times New Roman" w:hAnsi="Times New Roman" w:cs="Times New Roman"/>
          <w:sz w:val="24"/>
        </w:rPr>
        <w:t>carbon</w:t>
      </w:r>
      <w:r w:rsidR="00210D4C" w:rsidRPr="001F4FBC">
        <w:rPr>
          <w:rFonts w:ascii="Times New Roman" w:eastAsia="Times New Roman" w:hAnsi="Times New Roman" w:cs="Times New Roman"/>
          <w:sz w:val="24"/>
        </w:rPr>
        <w:t xml:space="preserve"> </w:t>
      </w:r>
      <w:proofErr w:type="spellStart"/>
      <w:r w:rsidR="002E1453" w:rsidRPr="001F4FBC">
        <w:rPr>
          <w:rFonts w:ascii="Times New Roman" w:eastAsia="Times New Roman" w:hAnsi="Times New Roman" w:cs="Times New Roman"/>
          <w:sz w:val="24"/>
        </w:rPr>
        <w:t>pallada</w:t>
      </w:r>
      <w:r w:rsidRPr="001F4FBC">
        <w:rPr>
          <w:rFonts w:ascii="Times New Roman" w:eastAsia="Times New Roman" w:hAnsi="Times New Roman" w:cs="Times New Roman"/>
          <w:sz w:val="24"/>
        </w:rPr>
        <w:t>cycle</w:t>
      </w:r>
      <w:proofErr w:type="spellEnd"/>
      <w:r w:rsidRPr="001F4FBC">
        <w:rPr>
          <w:rFonts w:ascii="Times New Roman" w:eastAsia="Times New Roman" w:hAnsi="Times New Roman" w:cs="Times New Roman"/>
          <w:sz w:val="24"/>
        </w:rPr>
        <w:t xml:space="preserve"> complex [56], </w:t>
      </w:r>
      <w:proofErr w:type="spellStart"/>
      <w:r w:rsidR="00232FAD" w:rsidRPr="001F4FBC">
        <w:rPr>
          <w:rFonts w:ascii="Times New Roman" w:eastAsia="Times New Roman" w:hAnsi="Times New Roman" w:cs="Times New Roman"/>
          <w:sz w:val="24"/>
        </w:rPr>
        <w:t>mesoporous</w:t>
      </w:r>
      <w:proofErr w:type="spellEnd"/>
      <w:r w:rsidR="00232FAD" w:rsidRPr="001F4FBC">
        <w:rPr>
          <w:rFonts w:ascii="Times New Roman" w:eastAsia="Times New Roman" w:hAnsi="Times New Roman" w:cs="Times New Roman"/>
          <w:sz w:val="24"/>
        </w:rPr>
        <w:t xml:space="preserve"> molecular sieve substituted with various </w:t>
      </w:r>
      <w:r w:rsidR="002E1453" w:rsidRPr="001F4FBC">
        <w:rPr>
          <w:rFonts w:ascii="Times New Roman" w:eastAsia="Times New Roman" w:hAnsi="Times New Roman" w:cs="Times New Roman"/>
          <w:sz w:val="24"/>
        </w:rPr>
        <w:t xml:space="preserve">Nitrogenous </w:t>
      </w:r>
      <w:r w:rsidR="00951141" w:rsidRPr="001F4FBC">
        <w:rPr>
          <w:rFonts w:ascii="Times New Roman" w:eastAsia="Times New Roman" w:hAnsi="Times New Roman" w:cs="Times New Roman"/>
          <w:sz w:val="24"/>
        </w:rPr>
        <w:t>groups [57</w:t>
      </w:r>
      <w:r w:rsidR="00232FAD" w:rsidRPr="001F4FBC">
        <w:rPr>
          <w:rFonts w:ascii="Times New Roman" w:eastAsia="Times New Roman" w:hAnsi="Times New Roman" w:cs="Times New Roman"/>
          <w:sz w:val="24"/>
        </w:rPr>
        <w:t>],</w:t>
      </w:r>
      <w:r w:rsidR="00456C97" w:rsidRPr="001F4FBC">
        <w:rPr>
          <w:rFonts w:ascii="Times New Roman" w:eastAsia="Times New Roman" w:hAnsi="Times New Roman" w:cs="Times New Roman"/>
          <w:sz w:val="24"/>
        </w:rPr>
        <w:t>palladium catalyst</w:t>
      </w:r>
      <w:r w:rsidRPr="001F4FBC">
        <w:rPr>
          <w:rFonts w:ascii="Times New Roman" w:eastAsia="Times New Roman" w:hAnsi="Times New Roman" w:cs="Times New Roman"/>
          <w:sz w:val="24"/>
        </w:rPr>
        <w:t xml:space="preserve"> settled on silica </w:t>
      </w:r>
      <w:r w:rsidR="00456C97" w:rsidRPr="001F4FBC">
        <w:rPr>
          <w:rFonts w:ascii="Times New Roman" w:eastAsia="Times New Roman" w:hAnsi="Times New Roman" w:cs="Times New Roman"/>
          <w:sz w:val="24"/>
        </w:rPr>
        <w:t>supports</w:t>
      </w:r>
      <w:r w:rsidR="00951141" w:rsidRPr="001F4FBC">
        <w:rPr>
          <w:rFonts w:ascii="Times New Roman" w:eastAsia="Times New Roman" w:hAnsi="Times New Roman" w:cs="Times New Roman"/>
          <w:sz w:val="24"/>
        </w:rPr>
        <w:t xml:space="preserve"> [58</w:t>
      </w:r>
      <w:r w:rsidRPr="001F4FBC">
        <w:rPr>
          <w:rFonts w:ascii="Times New Roman" w:eastAsia="Times New Roman" w:hAnsi="Times New Roman" w:cs="Times New Roman"/>
          <w:sz w:val="24"/>
        </w:rPr>
        <w:t>], and</w:t>
      </w:r>
      <w:r w:rsidR="00210D4C" w:rsidRPr="001F4FBC">
        <w:rPr>
          <w:rFonts w:ascii="Times New Roman" w:eastAsia="Times New Roman" w:hAnsi="Times New Roman" w:cs="Times New Roman"/>
          <w:sz w:val="24"/>
        </w:rPr>
        <w:t xml:space="preserve"> </w:t>
      </w:r>
      <w:r w:rsidR="00232FAD" w:rsidRPr="001F4FBC">
        <w:rPr>
          <w:rFonts w:ascii="Times New Roman" w:eastAsia="Times New Roman" w:hAnsi="Times New Roman" w:cs="Times New Roman"/>
          <w:sz w:val="24"/>
        </w:rPr>
        <w:t>Pd-</w:t>
      </w:r>
      <w:proofErr w:type="spellStart"/>
      <w:r w:rsidR="00232FAD" w:rsidRPr="001F4FBC">
        <w:rPr>
          <w:rFonts w:ascii="Times New Roman" w:eastAsia="Times New Roman" w:hAnsi="Times New Roman" w:cs="Times New Roman"/>
          <w:sz w:val="24"/>
        </w:rPr>
        <w:t>nanoparticles</w:t>
      </w:r>
      <w:proofErr w:type="spellEnd"/>
      <w:r w:rsidR="00232FAD" w:rsidRPr="001F4FBC">
        <w:rPr>
          <w:rFonts w:ascii="Times New Roman" w:eastAsia="Times New Roman" w:hAnsi="Times New Roman" w:cs="Times New Roman"/>
          <w:sz w:val="24"/>
        </w:rPr>
        <w:t xml:space="preserve"> adsorbed in sponge </w:t>
      </w:r>
      <w:r w:rsidR="00951141" w:rsidRPr="001F4FBC">
        <w:rPr>
          <w:rFonts w:ascii="Times New Roman" w:eastAsia="Times New Roman" w:hAnsi="Times New Roman" w:cs="Times New Roman"/>
          <w:sz w:val="24"/>
        </w:rPr>
        <w:t>like porous silica [59</w:t>
      </w:r>
      <w:r w:rsidR="00232FAD" w:rsidRPr="001F4FBC">
        <w:rPr>
          <w:rFonts w:ascii="Times New Roman" w:eastAsia="Times New Roman" w:hAnsi="Times New Roman" w:cs="Times New Roman"/>
          <w:sz w:val="24"/>
        </w:rPr>
        <w:t>]</w:t>
      </w:r>
      <w:r w:rsidR="00A074A8" w:rsidRPr="001F4FBC">
        <w:rPr>
          <w:rFonts w:ascii="Times New Roman" w:eastAsia="Times New Roman" w:hAnsi="Times New Roman" w:cs="Times New Roman"/>
          <w:sz w:val="24"/>
        </w:rPr>
        <w:t>etc. By taking consideration about demands and</w:t>
      </w:r>
      <w:r w:rsidRPr="001F4FBC">
        <w:rPr>
          <w:rFonts w:ascii="Times New Roman" w:eastAsia="Times New Roman" w:hAnsi="Times New Roman" w:cs="Times New Roman"/>
          <w:sz w:val="24"/>
        </w:rPr>
        <w:t xml:space="preserve"> application</w:t>
      </w:r>
      <w:r w:rsidR="00A074A8"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of heterogeneous </w:t>
      </w:r>
      <w:r w:rsidR="00A074A8" w:rsidRPr="001F4FBC">
        <w:rPr>
          <w:rFonts w:ascii="Times New Roman" w:eastAsia="Times New Roman" w:hAnsi="Times New Roman" w:cs="Times New Roman"/>
          <w:sz w:val="24"/>
        </w:rPr>
        <w:t xml:space="preserve">silica-based </w:t>
      </w:r>
      <w:r w:rsidRPr="001F4FBC">
        <w:rPr>
          <w:rFonts w:ascii="Times New Roman" w:eastAsia="Times New Roman" w:hAnsi="Times New Roman" w:cs="Times New Roman"/>
          <w:sz w:val="24"/>
        </w:rPr>
        <w:t>palladium catalysts</w:t>
      </w:r>
      <w:r w:rsidR="00D2113D" w:rsidRPr="001F4FBC">
        <w:rPr>
          <w:rFonts w:ascii="Times New Roman" w:eastAsia="Times New Roman" w:hAnsi="Times New Roman" w:cs="Times New Roman"/>
          <w:sz w:val="24"/>
        </w:rPr>
        <w:t>,</w:t>
      </w:r>
      <w:r w:rsidR="00210D4C" w:rsidRPr="001F4FBC">
        <w:rPr>
          <w:rFonts w:ascii="Times New Roman" w:eastAsia="Times New Roman" w:hAnsi="Times New Roman" w:cs="Times New Roman"/>
          <w:sz w:val="24"/>
        </w:rPr>
        <w:t xml:space="preserve"> </w:t>
      </w:r>
      <w:r w:rsidR="00C66E2C" w:rsidRPr="001F4FBC">
        <w:rPr>
          <w:rFonts w:ascii="Times New Roman" w:eastAsia="Times New Roman" w:hAnsi="Times New Roman" w:cs="Times New Roman"/>
          <w:sz w:val="24"/>
        </w:rPr>
        <w:t xml:space="preserve">the other </w:t>
      </w:r>
      <w:r w:rsidR="00D2113D" w:rsidRPr="001F4FBC">
        <w:rPr>
          <w:rFonts w:ascii="Times New Roman" w:eastAsia="Times New Roman" w:hAnsi="Times New Roman" w:cs="Times New Roman"/>
          <w:sz w:val="24"/>
        </w:rPr>
        <w:t>requ</w:t>
      </w:r>
      <w:r w:rsidRPr="001F4FBC">
        <w:rPr>
          <w:rFonts w:ascii="Times New Roman" w:eastAsia="Times New Roman" w:hAnsi="Times New Roman" w:cs="Times New Roman"/>
          <w:sz w:val="24"/>
        </w:rPr>
        <w:t xml:space="preserve">irement </w:t>
      </w:r>
      <w:r w:rsidR="00C66E2C" w:rsidRPr="001F4FBC">
        <w:rPr>
          <w:rFonts w:ascii="Times New Roman" w:eastAsia="Times New Roman" w:hAnsi="Times New Roman" w:cs="Times New Roman"/>
          <w:sz w:val="24"/>
        </w:rPr>
        <w:t xml:space="preserve">was </w:t>
      </w:r>
      <w:r w:rsidRPr="001F4FBC">
        <w:rPr>
          <w:rFonts w:ascii="Times New Roman" w:eastAsia="Times New Roman" w:hAnsi="Times New Roman" w:cs="Times New Roman"/>
          <w:sz w:val="24"/>
        </w:rPr>
        <w:t>to</w:t>
      </w:r>
      <w:r w:rsidR="00210D4C" w:rsidRPr="001F4FBC">
        <w:rPr>
          <w:rFonts w:ascii="Times New Roman" w:eastAsia="Times New Roman" w:hAnsi="Times New Roman" w:cs="Times New Roman"/>
          <w:sz w:val="24"/>
        </w:rPr>
        <w:t xml:space="preserve"> </w:t>
      </w:r>
      <w:r w:rsidR="00D2113D" w:rsidRPr="001F4FBC">
        <w:rPr>
          <w:rFonts w:ascii="Times New Roman" w:eastAsia="Times New Roman" w:hAnsi="Times New Roman" w:cs="Times New Roman"/>
          <w:sz w:val="24"/>
        </w:rPr>
        <w:t>establish and design</w:t>
      </w:r>
      <w:r w:rsidR="003C5093" w:rsidRPr="001F4FBC">
        <w:rPr>
          <w:rFonts w:ascii="Times New Roman" w:eastAsia="Times New Roman" w:hAnsi="Times New Roman" w:cs="Times New Roman"/>
          <w:sz w:val="24"/>
        </w:rPr>
        <w:t xml:space="preserve"> </w:t>
      </w:r>
      <w:r w:rsidR="00D2113D" w:rsidRPr="001F4FBC">
        <w:rPr>
          <w:rFonts w:ascii="Times New Roman" w:eastAsia="Times New Roman" w:hAnsi="Times New Roman" w:cs="Times New Roman"/>
          <w:sz w:val="24"/>
        </w:rPr>
        <w:t xml:space="preserve">active, </w:t>
      </w:r>
      <w:r w:rsidRPr="001F4FBC">
        <w:rPr>
          <w:rFonts w:ascii="Times New Roman" w:eastAsia="Times New Roman" w:hAnsi="Times New Roman" w:cs="Times New Roman"/>
          <w:sz w:val="24"/>
        </w:rPr>
        <w:t xml:space="preserve">stable, </w:t>
      </w:r>
      <w:r w:rsidR="00D2113D" w:rsidRPr="001F4FBC">
        <w:rPr>
          <w:rFonts w:ascii="Times New Roman" w:eastAsia="Times New Roman" w:hAnsi="Times New Roman" w:cs="Times New Roman"/>
          <w:sz w:val="24"/>
        </w:rPr>
        <w:t>reusable and</w:t>
      </w:r>
      <w:r w:rsidR="003C5093" w:rsidRPr="001F4FBC">
        <w:rPr>
          <w:rFonts w:ascii="Times New Roman" w:eastAsia="Times New Roman" w:hAnsi="Times New Roman" w:cs="Times New Roman"/>
          <w:sz w:val="24"/>
        </w:rPr>
        <w:t xml:space="preserve"> </w:t>
      </w:r>
      <w:r w:rsidR="00534A62" w:rsidRPr="001F4FBC">
        <w:rPr>
          <w:rFonts w:ascii="Times New Roman" w:eastAsia="Times New Roman" w:hAnsi="Times New Roman" w:cs="Times New Roman"/>
          <w:sz w:val="24"/>
        </w:rPr>
        <w:t>reproducible</w:t>
      </w:r>
      <w:r w:rsidR="004D67BF" w:rsidRPr="001F4FBC">
        <w:rPr>
          <w:rFonts w:ascii="Times New Roman" w:eastAsia="Times New Roman" w:hAnsi="Times New Roman" w:cs="Times New Roman"/>
          <w:sz w:val="24"/>
        </w:rPr>
        <w:t xml:space="preserve"> catalysts. In extension of past research</w:t>
      </w:r>
      <w:r w:rsidRPr="001F4FBC">
        <w:rPr>
          <w:rFonts w:ascii="Times New Roman" w:eastAsia="Times New Roman" w:hAnsi="Times New Roman" w:cs="Times New Roman"/>
          <w:sz w:val="24"/>
        </w:rPr>
        <w:t xml:space="preserve"> on heterogeneous </w:t>
      </w:r>
      <w:r w:rsidR="004D67BF" w:rsidRPr="001F4FBC">
        <w:rPr>
          <w:rFonts w:ascii="Times New Roman" w:eastAsia="Times New Roman" w:hAnsi="Times New Roman" w:cs="Times New Roman"/>
          <w:sz w:val="24"/>
        </w:rPr>
        <w:t>polymer support palladium catalysts</w:t>
      </w:r>
      <w:r w:rsidRPr="001F4FBC">
        <w:rPr>
          <w:rFonts w:ascii="Times New Roman" w:eastAsia="Times New Roman" w:hAnsi="Times New Roman" w:cs="Times New Roman"/>
          <w:sz w:val="24"/>
        </w:rPr>
        <w:t xml:space="preserve"> [60] and polymer</w:t>
      </w:r>
      <w:r w:rsidR="004D67BF"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grafted silica</w:t>
      </w:r>
      <w:r w:rsidR="00396684" w:rsidRPr="001F4FBC">
        <w:rPr>
          <w:rFonts w:ascii="Times New Roman" w:eastAsia="Times New Roman" w:hAnsi="Times New Roman" w:cs="Times New Roman"/>
          <w:sz w:val="24"/>
        </w:rPr>
        <w:t xml:space="preserve"> </w:t>
      </w:r>
      <w:r w:rsidR="004D67BF" w:rsidRPr="001F4FBC">
        <w:rPr>
          <w:rFonts w:ascii="Times New Roman" w:eastAsia="Times New Roman" w:hAnsi="Times New Roman" w:cs="Times New Roman"/>
          <w:sz w:val="24"/>
        </w:rPr>
        <w:t xml:space="preserve">palladium </w:t>
      </w:r>
      <w:r w:rsidR="00396684" w:rsidRPr="001F4FBC">
        <w:rPr>
          <w:rFonts w:ascii="Times New Roman" w:eastAsia="Times New Roman" w:hAnsi="Times New Roman" w:cs="Times New Roman"/>
          <w:sz w:val="24"/>
        </w:rPr>
        <w:t>catalysts [</w:t>
      </w:r>
      <w:r w:rsidR="0036297C" w:rsidRPr="001F4FBC">
        <w:rPr>
          <w:rFonts w:ascii="Times New Roman" w:eastAsia="Times New Roman" w:hAnsi="Times New Roman" w:cs="Times New Roman"/>
          <w:sz w:val="24"/>
        </w:rPr>
        <w:t>61, 62</w:t>
      </w:r>
      <w:r w:rsidR="008E05F9" w:rsidRPr="001F4FBC">
        <w:rPr>
          <w:rFonts w:ascii="Times New Roman" w:eastAsia="Times New Roman" w:hAnsi="Times New Roman" w:cs="Times New Roman"/>
          <w:sz w:val="24"/>
        </w:rPr>
        <w:t>] the</w:t>
      </w:r>
      <w:r w:rsidRPr="001F4FBC">
        <w:rPr>
          <w:rFonts w:ascii="Times New Roman" w:eastAsia="Times New Roman" w:hAnsi="Times New Roman" w:cs="Times New Roman"/>
          <w:sz w:val="24"/>
        </w:rPr>
        <w:t xml:space="preserve"> production and application</w:t>
      </w:r>
      <w:r w:rsidR="00AB60D9" w:rsidRPr="001F4FBC">
        <w:rPr>
          <w:rFonts w:ascii="Times New Roman" w:eastAsia="Times New Roman" w:hAnsi="Times New Roman" w:cs="Times New Roman"/>
          <w:sz w:val="24"/>
        </w:rPr>
        <w:t>s</w:t>
      </w:r>
      <w:r w:rsidRPr="001F4FBC">
        <w:rPr>
          <w:rFonts w:ascii="Times New Roman" w:eastAsia="Times New Roman" w:hAnsi="Times New Roman" w:cs="Times New Roman"/>
          <w:sz w:val="24"/>
        </w:rPr>
        <w:t xml:space="preserve"> of </w:t>
      </w:r>
      <w:proofErr w:type="gramStart"/>
      <w:r w:rsidRPr="001F4FBC">
        <w:rPr>
          <w:rFonts w:ascii="Times New Roman" w:eastAsia="Times New Roman" w:hAnsi="Times New Roman" w:cs="Times New Roman"/>
          <w:sz w:val="24"/>
        </w:rPr>
        <w:t>poly(</w:t>
      </w:r>
      <w:proofErr w:type="gramEnd"/>
      <w:r w:rsidRPr="001F4FBC">
        <w:rPr>
          <w:rFonts w:ascii="Times New Roman" w:eastAsia="Times New Roman" w:hAnsi="Times New Roman" w:cs="Times New Roman"/>
          <w:sz w:val="24"/>
        </w:rPr>
        <w:t>N-</w:t>
      </w:r>
      <w:r w:rsidR="00534A62" w:rsidRPr="001F4FBC">
        <w:rPr>
          <w:rFonts w:ascii="Times New Roman" w:eastAsia="Times New Roman" w:hAnsi="Times New Roman" w:cs="Times New Roman"/>
          <w:sz w:val="24"/>
        </w:rPr>
        <w:t xml:space="preserve">vinyl </w:t>
      </w:r>
      <w:proofErr w:type="spellStart"/>
      <w:r w:rsidR="00534A62" w:rsidRPr="001F4FBC">
        <w:rPr>
          <w:rFonts w:ascii="Times New Roman" w:eastAsia="Times New Roman" w:hAnsi="Times New Roman" w:cs="Times New Roman"/>
          <w:sz w:val="24"/>
        </w:rPr>
        <w:t>imidazole</w:t>
      </w:r>
      <w:proofErr w:type="spellEnd"/>
      <w:r w:rsidR="00922FF8" w:rsidRPr="001F4FBC">
        <w:rPr>
          <w:rFonts w:ascii="Times New Roman" w:eastAsia="Times New Roman" w:hAnsi="Times New Roman" w:cs="Times New Roman"/>
          <w:sz w:val="24"/>
        </w:rPr>
        <w:t>) grafted-</w:t>
      </w:r>
      <w:r w:rsidRPr="001F4FBC">
        <w:rPr>
          <w:rFonts w:ascii="Times New Roman" w:eastAsia="Times New Roman" w:hAnsi="Times New Roman" w:cs="Times New Roman"/>
          <w:sz w:val="24"/>
        </w:rPr>
        <w:t xml:space="preserve">silica palladium complex </w:t>
      </w:r>
      <w:r w:rsidR="008E05F9" w:rsidRPr="001F4FBC">
        <w:rPr>
          <w:rFonts w:ascii="Times New Roman" w:eastAsia="Times New Roman" w:hAnsi="Times New Roman" w:cs="Times New Roman"/>
          <w:sz w:val="24"/>
        </w:rPr>
        <w:t>was reported. That</w:t>
      </w:r>
      <w:r w:rsidRPr="001F4FBC">
        <w:rPr>
          <w:rFonts w:ascii="Times New Roman" w:eastAsia="Times New Roman" w:hAnsi="Times New Roman" w:cs="Times New Roman"/>
          <w:sz w:val="24"/>
        </w:rPr>
        <w:t xml:space="preserve"> heterogeneous </w:t>
      </w:r>
      <w:r w:rsidR="005B7A09" w:rsidRPr="001F4FBC">
        <w:rPr>
          <w:rFonts w:ascii="Times New Roman" w:eastAsia="Times New Roman" w:hAnsi="Times New Roman" w:cs="Times New Roman"/>
          <w:sz w:val="24"/>
        </w:rPr>
        <w:t xml:space="preserve">Palladium </w:t>
      </w:r>
      <w:r w:rsidRPr="001F4FBC">
        <w:rPr>
          <w:rFonts w:ascii="Times New Roman" w:eastAsia="Times New Roman" w:hAnsi="Times New Roman" w:cs="Times New Roman"/>
          <w:sz w:val="24"/>
        </w:rPr>
        <w:t>catalyst</w:t>
      </w:r>
      <w:r w:rsidR="008E05F9" w:rsidRPr="001F4FBC">
        <w:rPr>
          <w:rFonts w:ascii="Times New Roman" w:eastAsia="Times New Roman" w:hAnsi="Times New Roman" w:cs="Times New Roman"/>
          <w:sz w:val="24"/>
        </w:rPr>
        <w:t xml:space="preserve"> was efficient for</w:t>
      </w:r>
      <w:r w:rsidR="001E551C" w:rsidRPr="001F4FBC">
        <w:rPr>
          <w:rFonts w:ascii="Times New Roman" w:eastAsia="Times New Roman" w:hAnsi="Times New Roman" w:cs="Times New Roman"/>
          <w:sz w:val="24"/>
        </w:rPr>
        <w:t xml:space="preserve"> </w:t>
      </w:r>
      <w:proofErr w:type="spellStart"/>
      <w:r w:rsidR="008E05F9" w:rsidRPr="001F4FBC">
        <w:rPr>
          <w:rFonts w:ascii="Times New Roman" w:eastAsia="Times New Roman" w:hAnsi="Times New Roman" w:cs="Times New Roman"/>
          <w:sz w:val="24"/>
        </w:rPr>
        <w:t>Sonogashira</w:t>
      </w:r>
      <w:proofErr w:type="spellEnd"/>
      <w:r w:rsidR="008E05F9" w:rsidRPr="001F4FBC">
        <w:rPr>
          <w:rFonts w:ascii="Times New Roman" w:eastAsia="Times New Roman" w:hAnsi="Times New Roman" w:cs="Times New Roman"/>
          <w:sz w:val="24"/>
        </w:rPr>
        <w:t>,</w:t>
      </w:r>
      <w:r w:rsidR="001E551C" w:rsidRPr="001F4FBC">
        <w:rPr>
          <w:rFonts w:ascii="Times New Roman" w:eastAsia="Times New Roman" w:hAnsi="Times New Roman" w:cs="Times New Roman"/>
          <w:sz w:val="24"/>
        </w:rPr>
        <w:t xml:space="preserve"> </w:t>
      </w:r>
      <w:r w:rsidR="008E05F9" w:rsidRPr="001F4FBC">
        <w:rPr>
          <w:rFonts w:ascii="Times New Roman" w:eastAsia="Times New Roman" w:hAnsi="Times New Roman" w:cs="Times New Roman"/>
          <w:sz w:val="24"/>
        </w:rPr>
        <w:t>Heck</w:t>
      </w:r>
      <w:r w:rsidRPr="001F4FBC">
        <w:rPr>
          <w:rFonts w:ascii="Times New Roman" w:eastAsia="Times New Roman" w:hAnsi="Times New Roman" w:cs="Times New Roman"/>
          <w:sz w:val="24"/>
        </w:rPr>
        <w:t xml:space="preserve"> and</w:t>
      </w:r>
      <w:r w:rsidR="001E551C" w:rsidRPr="001F4FBC">
        <w:rPr>
          <w:rFonts w:ascii="Times New Roman" w:eastAsia="Times New Roman" w:hAnsi="Times New Roman" w:cs="Times New Roman"/>
          <w:sz w:val="24"/>
        </w:rPr>
        <w:t xml:space="preserve"> </w:t>
      </w:r>
      <w:r w:rsidR="008E05F9" w:rsidRPr="001F4FBC">
        <w:rPr>
          <w:rFonts w:ascii="Times New Roman" w:eastAsia="Times New Roman" w:hAnsi="Times New Roman" w:cs="Times New Roman"/>
          <w:sz w:val="24"/>
        </w:rPr>
        <w:t>Suzuki</w:t>
      </w:r>
      <w:r w:rsidR="001E551C" w:rsidRPr="001F4FBC">
        <w:rPr>
          <w:rFonts w:ascii="Times New Roman" w:eastAsia="Times New Roman" w:hAnsi="Times New Roman" w:cs="Times New Roman"/>
          <w:sz w:val="24"/>
        </w:rPr>
        <w:t xml:space="preserve">  </w:t>
      </w:r>
      <w:r w:rsidR="008E05F9" w:rsidRPr="001F4FBC">
        <w:rPr>
          <w:rFonts w:ascii="Times New Roman" w:eastAsia="Times New Roman" w:hAnsi="Times New Roman" w:cs="Times New Roman"/>
          <w:sz w:val="24"/>
        </w:rPr>
        <w:t>reactions using different</w:t>
      </w:r>
      <w:r w:rsidRPr="001F4FBC">
        <w:rPr>
          <w:rFonts w:ascii="Times New Roman" w:eastAsia="Times New Roman" w:hAnsi="Times New Roman" w:cs="Times New Roman"/>
          <w:sz w:val="24"/>
        </w:rPr>
        <w:t xml:space="preserve"> substrates in addition to </w:t>
      </w:r>
      <w:proofErr w:type="spellStart"/>
      <w:r w:rsidR="005B7A09" w:rsidRPr="001F4FBC">
        <w:rPr>
          <w:rFonts w:ascii="Times New Roman" w:eastAsia="Times New Roman" w:hAnsi="Times New Roman" w:cs="Times New Roman"/>
          <w:sz w:val="24"/>
        </w:rPr>
        <w:t>chloro</w:t>
      </w:r>
      <w:r w:rsidR="00AD4FAF" w:rsidRPr="001F4FBC">
        <w:rPr>
          <w:rFonts w:ascii="Times New Roman" w:eastAsia="Times New Roman" w:hAnsi="Times New Roman" w:cs="Times New Roman"/>
          <w:sz w:val="24"/>
        </w:rPr>
        <w:t>-</w:t>
      </w:r>
      <w:r w:rsidR="005B7A09" w:rsidRPr="001F4FBC">
        <w:rPr>
          <w:rFonts w:ascii="Times New Roman" w:eastAsia="Times New Roman" w:hAnsi="Times New Roman" w:cs="Times New Roman"/>
          <w:sz w:val="24"/>
        </w:rPr>
        <w:t>arene</w:t>
      </w:r>
      <w:r w:rsidR="00AD4FAF" w:rsidRPr="001F4FBC">
        <w:rPr>
          <w:rFonts w:ascii="Times New Roman" w:eastAsia="Times New Roman" w:hAnsi="Times New Roman" w:cs="Times New Roman"/>
          <w:sz w:val="24"/>
        </w:rPr>
        <w:t>s</w:t>
      </w:r>
      <w:proofErr w:type="spellEnd"/>
      <w:r w:rsidR="008C5F8F" w:rsidRPr="001F4FBC">
        <w:rPr>
          <w:rFonts w:ascii="Times New Roman" w:eastAsia="Times New Roman" w:hAnsi="Times New Roman" w:cs="Times New Roman"/>
          <w:sz w:val="24"/>
        </w:rPr>
        <w:t xml:space="preserve"> as well as reproducible and beneficial to environment</w:t>
      </w:r>
      <w:r w:rsidR="00AF3E6C"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 xml:space="preserve"> The catalyst was successfully used with a variety of aryl halides in Heck, </w:t>
      </w:r>
      <w:proofErr w:type="spellStart"/>
      <w:r w:rsidRPr="001F4FBC">
        <w:rPr>
          <w:rFonts w:ascii="Times New Roman" w:eastAsia="Times New Roman" w:hAnsi="Times New Roman" w:cs="Times New Roman"/>
          <w:sz w:val="24"/>
        </w:rPr>
        <w:t>Sonogashira</w:t>
      </w:r>
      <w:proofErr w:type="spellEnd"/>
      <w:r w:rsidRPr="001F4FBC">
        <w:rPr>
          <w:rFonts w:ascii="Times New Roman" w:eastAsia="Times New Roman" w:hAnsi="Times New Roman" w:cs="Times New Roman"/>
          <w:sz w:val="24"/>
        </w:rPr>
        <w:t xml:space="preserve"> and Suzuki coupling reactions. Distinct aryl halides showed good reactivity including readily obtained </w:t>
      </w:r>
      <w:proofErr w:type="spellStart"/>
      <w:r w:rsidRPr="001F4FBC">
        <w:rPr>
          <w:rFonts w:ascii="Times New Roman" w:eastAsia="Times New Roman" w:hAnsi="Times New Roman" w:cs="Times New Roman"/>
          <w:sz w:val="24"/>
        </w:rPr>
        <w:t>chloro</w:t>
      </w:r>
      <w:r w:rsidR="004E12BD" w:rsidRPr="001F4FBC">
        <w:rPr>
          <w:rFonts w:ascii="Times New Roman" w:eastAsia="Times New Roman" w:hAnsi="Times New Roman" w:cs="Times New Roman"/>
          <w:sz w:val="24"/>
        </w:rPr>
        <w:t>-</w:t>
      </w:r>
      <w:r w:rsidRPr="001F4FBC">
        <w:rPr>
          <w:rFonts w:ascii="Times New Roman" w:eastAsia="Times New Roman" w:hAnsi="Times New Roman" w:cs="Times New Roman"/>
          <w:sz w:val="24"/>
        </w:rPr>
        <w:t>arenes</w:t>
      </w:r>
      <w:proofErr w:type="spellEnd"/>
      <w:r w:rsidRPr="001F4FBC">
        <w:rPr>
          <w:rFonts w:ascii="Times New Roman" w:eastAsia="Times New Roman" w:hAnsi="Times New Roman" w:cs="Times New Roman"/>
          <w:sz w:val="24"/>
        </w:rPr>
        <w:t xml:space="preserve"> to create the relevant products in good to</w:t>
      </w:r>
      <w:r w:rsidR="00AF3E6C" w:rsidRPr="001F4FBC">
        <w:rPr>
          <w:rFonts w:ascii="Times New Roman" w:eastAsia="Times New Roman" w:hAnsi="Times New Roman" w:cs="Times New Roman"/>
          <w:sz w:val="24"/>
        </w:rPr>
        <w:t xml:space="preserve"> excellent amount produced.  XRD and TEM study of catalyst</w:t>
      </w:r>
      <w:r w:rsidR="00CB00B0" w:rsidRPr="001F4FBC">
        <w:rPr>
          <w:rFonts w:ascii="Times New Roman" w:eastAsia="Times New Roman" w:hAnsi="Times New Roman" w:cs="Times New Roman"/>
          <w:sz w:val="24"/>
        </w:rPr>
        <w:t xml:space="preserve"> </w:t>
      </w:r>
      <w:r w:rsidR="00AF3E6C" w:rsidRPr="001F4FBC">
        <w:rPr>
          <w:rFonts w:ascii="Times New Roman" w:eastAsia="Times New Roman" w:hAnsi="Times New Roman" w:cs="Times New Roman"/>
          <w:sz w:val="24"/>
        </w:rPr>
        <w:t>exposed</w:t>
      </w:r>
      <w:r w:rsidR="00CB00B0" w:rsidRPr="001F4FBC">
        <w:rPr>
          <w:rFonts w:ascii="Times New Roman" w:eastAsia="Times New Roman" w:hAnsi="Times New Roman" w:cs="Times New Roman"/>
          <w:sz w:val="24"/>
        </w:rPr>
        <w:t xml:space="preserve"> </w:t>
      </w:r>
      <w:r w:rsidR="00AF3E6C" w:rsidRPr="001F4FBC">
        <w:rPr>
          <w:rFonts w:ascii="Times New Roman" w:eastAsia="Times New Roman" w:hAnsi="Times New Roman" w:cs="Times New Roman"/>
          <w:sz w:val="24"/>
        </w:rPr>
        <w:t xml:space="preserve">small particles size in </w:t>
      </w:r>
      <w:proofErr w:type="spellStart"/>
      <w:r w:rsidR="00AF3E6C" w:rsidRPr="001F4FBC">
        <w:rPr>
          <w:rFonts w:ascii="Times New Roman" w:eastAsia="Times New Roman" w:hAnsi="Times New Roman" w:cs="Times New Roman"/>
          <w:sz w:val="24"/>
        </w:rPr>
        <w:t>nano</w:t>
      </w:r>
      <w:proofErr w:type="spellEnd"/>
      <w:r w:rsidR="0058135B" w:rsidRPr="001F4FBC">
        <w:rPr>
          <w:rFonts w:ascii="Times New Roman" w:eastAsia="Times New Roman" w:hAnsi="Times New Roman" w:cs="Times New Roman"/>
          <w:sz w:val="24"/>
        </w:rPr>
        <w:t xml:space="preserve"> </w:t>
      </w:r>
      <w:r w:rsidR="00AF3E6C" w:rsidRPr="001F4FBC">
        <w:rPr>
          <w:rFonts w:ascii="Times New Roman" w:eastAsia="Times New Roman" w:hAnsi="Times New Roman" w:cs="Times New Roman"/>
          <w:sz w:val="24"/>
        </w:rPr>
        <w:t xml:space="preserve">scale and </w:t>
      </w:r>
      <w:r w:rsidRPr="001F4FBC">
        <w:rPr>
          <w:rFonts w:ascii="Times New Roman" w:eastAsia="Times New Roman" w:hAnsi="Times New Roman" w:cs="Times New Roman"/>
          <w:sz w:val="24"/>
        </w:rPr>
        <w:t>h</w:t>
      </w:r>
      <w:r w:rsidR="00AF3E6C" w:rsidRPr="001F4FBC">
        <w:rPr>
          <w:rFonts w:ascii="Times New Roman" w:eastAsia="Times New Roman" w:hAnsi="Times New Roman" w:cs="Times New Roman"/>
          <w:sz w:val="24"/>
        </w:rPr>
        <w:t xml:space="preserve">igh metal </w:t>
      </w:r>
      <w:r w:rsidR="00857304" w:rsidRPr="001F4FBC">
        <w:rPr>
          <w:rFonts w:ascii="Times New Roman" w:eastAsia="Times New Roman" w:hAnsi="Times New Roman" w:cs="Times New Roman"/>
          <w:sz w:val="24"/>
        </w:rPr>
        <w:t>dispersal</w:t>
      </w:r>
      <w:r w:rsidRPr="001F4FBC">
        <w:rPr>
          <w:rFonts w:ascii="Times New Roman" w:eastAsia="Times New Roman" w:hAnsi="Times New Roman" w:cs="Times New Roman"/>
          <w:sz w:val="24"/>
        </w:rPr>
        <w:t xml:space="preserve">. Heck, </w:t>
      </w:r>
      <w:proofErr w:type="spellStart"/>
      <w:r w:rsidRPr="001F4FBC">
        <w:rPr>
          <w:rFonts w:ascii="Times New Roman" w:eastAsia="Times New Roman" w:hAnsi="Times New Roman" w:cs="Times New Roman"/>
          <w:sz w:val="24"/>
        </w:rPr>
        <w:t>Sonogashira</w:t>
      </w:r>
      <w:proofErr w:type="spellEnd"/>
      <w:r w:rsidRPr="001F4FBC">
        <w:rPr>
          <w:rFonts w:ascii="Times New Roman" w:eastAsia="Times New Roman" w:hAnsi="Times New Roman" w:cs="Times New Roman"/>
          <w:sz w:val="24"/>
        </w:rPr>
        <w:t xml:space="preserve"> and Suzuki coupling reactions </w:t>
      </w:r>
      <w:r w:rsidR="00267BE9" w:rsidRPr="001F4FBC">
        <w:rPr>
          <w:rFonts w:ascii="Times New Roman" w:eastAsia="Times New Roman" w:hAnsi="Times New Roman" w:cs="Times New Roman"/>
          <w:sz w:val="24"/>
        </w:rPr>
        <w:t>were explained for</w:t>
      </w:r>
      <w:r w:rsidR="00D70939" w:rsidRPr="001F4FBC">
        <w:rPr>
          <w:rFonts w:ascii="Times New Roman" w:eastAsia="Times New Roman" w:hAnsi="Times New Roman" w:cs="Times New Roman"/>
          <w:sz w:val="24"/>
        </w:rPr>
        <w:t xml:space="preserve"> high competence</w:t>
      </w:r>
      <w:r w:rsidR="00267BE9" w:rsidRPr="001F4FBC">
        <w:rPr>
          <w:rFonts w:ascii="Times New Roman" w:eastAsia="Times New Roman" w:hAnsi="Times New Roman" w:cs="Times New Roman"/>
          <w:sz w:val="24"/>
        </w:rPr>
        <w:t xml:space="preserve"> of catalyst</w:t>
      </w:r>
      <w:r w:rsidR="00D70939" w:rsidRPr="001F4FBC">
        <w:rPr>
          <w:rFonts w:ascii="Times New Roman" w:eastAsia="Times New Roman" w:hAnsi="Times New Roman" w:cs="Times New Roman"/>
          <w:sz w:val="24"/>
        </w:rPr>
        <w:t>,</w:t>
      </w:r>
      <w:r w:rsidR="0058135B" w:rsidRPr="001F4FBC">
        <w:rPr>
          <w:rFonts w:ascii="Times New Roman" w:eastAsia="Times New Roman" w:hAnsi="Times New Roman" w:cs="Times New Roman"/>
          <w:sz w:val="24"/>
        </w:rPr>
        <w:t xml:space="preserve"> </w:t>
      </w:r>
      <w:r w:rsidR="00D70939" w:rsidRPr="001F4FBC">
        <w:rPr>
          <w:rFonts w:ascii="Times New Roman" w:eastAsia="Times New Roman" w:hAnsi="Times New Roman" w:cs="Times New Roman"/>
          <w:sz w:val="24"/>
        </w:rPr>
        <w:t>good dispersion</w:t>
      </w:r>
      <w:r w:rsidRPr="001F4FBC">
        <w:rPr>
          <w:rFonts w:ascii="Times New Roman" w:eastAsia="Times New Roman" w:hAnsi="Times New Roman" w:cs="Times New Roman"/>
          <w:sz w:val="24"/>
        </w:rPr>
        <w:t xml:space="preserve"> in</w:t>
      </w:r>
      <w:r w:rsidR="00D70939" w:rsidRPr="001F4FBC">
        <w:rPr>
          <w:rFonts w:ascii="Times New Roman" w:eastAsia="Times New Roman" w:hAnsi="Times New Roman" w:cs="Times New Roman"/>
          <w:sz w:val="24"/>
        </w:rPr>
        <w:t>to</w:t>
      </w:r>
      <w:r w:rsidRPr="001F4FBC">
        <w:rPr>
          <w:rFonts w:ascii="Times New Roman" w:eastAsia="Times New Roman" w:hAnsi="Times New Roman" w:cs="Times New Roman"/>
          <w:sz w:val="24"/>
        </w:rPr>
        <w:t xml:space="preserve"> the reaction system</w:t>
      </w:r>
      <w:r w:rsidR="00D70939" w:rsidRPr="001F4FBC">
        <w:rPr>
          <w:rFonts w:ascii="Times New Roman" w:eastAsia="Times New Roman" w:hAnsi="Times New Roman" w:cs="Times New Roman"/>
          <w:sz w:val="24"/>
        </w:rPr>
        <w:t>,</w:t>
      </w:r>
      <w:r w:rsidR="0058135B" w:rsidRPr="001F4FBC">
        <w:rPr>
          <w:rFonts w:ascii="Times New Roman" w:eastAsia="Times New Roman" w:hAnsi="Times New Roman" w:cs="Times New Roman"/>
          <w:sz w:val="24"/>
        </w:rPr>
        <w:t xml:space="preserve"> </w:t>
      </w:r>
      <w:r w:rsidR="001D1631" w:rsidRPr="001F4FBC">
        <w:rPr>
          <w:rFonts w:ascii="Times New Roman" w:eastAsia="Times New Roman" w:hAnsi="Times New Roman" w:cs="Times New Roman"/>
          <w:sz w:val="24"/>
        </w:rPr>
        <w:t xml:space="preserve">easy purification of product, </w:t>
      </w:r>
      <w:r w:rsidR="00267BE9" w:rsidRPr="001F4FBC">
        <w:rPr>
          <w:rFonts w:ascii="Times New Roman" w:eastAsia="Times New Roman" w:hAnsi="Times New Roman" w:cs="Times New Roman"/>
          <w:sz w:val="24"/>
        </w:rPr>
        <w:t>better yield</w:t>
      </w:r>
      <w:r w:rsidR="00D70939" w:rsidRPr="001F4FBC">
        <w:rPr>
          <w:rFonts w:ascii="Times New Roman" w:eastAsia="Times New Roman" w:hAnsi="Times New Roman" w:cs="Times New Roman"/>
          <w:sz w:val="24"/>
        </w:rPr>
        <w:t>,</w:t>
      </w:r>
      <w:r w:rsidR="0058135B" w:rsidRPr="001F4FBC">
        <w:rPr>
          <w:rFonts w:ascii="Times New Roman" w:eastAsia="Times New Roman" w:hAnsi="Times New Roman" w:cs="Times New Roman"/>
          <w:sz w:val="24"/>
        </w:rPr>
        <w:t xml:space="preserve"> </w:t>
      </w:r>
      <w:r w:rsidR="00267BE9" w:rsidRPr="001F4FBC">
        <w:rPr>
          <w:rFonts w:ascii="Times New Roman" w:eastAsia="Times New Roman" w:hAnsi="Times New Roman" w:cs="Times New Roman"/>
          <w:sz w:val="24"/>
        </w:rPr>
        <w:t>short reactions time</w:t>
      </w:r>
      <w:r w:rsidRPr="001F4FBC">
        <w:rPr>
          <w:rFonts w:ascii="Times New Roman" w:eastAsia="Times New Roman" w:hAnsi="Times New Roman" w:cs="Times New Roman"/>
          <w:sz w:val="24"/>
        </w:rPr>
        <w:t xml:space="preserve"> and</w:t>
      </w:r>
      <w:r w:rsidR="00D70939" w:rsidRPr="001F4FBC">
        <w:rPr>
          <w:rFonts w:ascii="Times New Roman" w:eastAsia="Times New Roman" w:hAnsi="Times New Roman" w:cs="Times New Roman"/>
          <w:sz w:val="24"/>
        </w:rPr>
        <w:t xml:space="preserve"> air protected</w:t>
      </w:r>
      <w:r w:rsidR="001D1631" w:rsidRPr="001F4FBC">
        <w:rPr>
          <w:rFonts w:ascii="Times New Roman" w:eastAsia="Times New Roman" w:hAnsi="Times New Roman" w:cs="Times New Roman"/>
          <w:sz w:val="24"/>
        </w:rPr>
        <w:t xml:space="preserve"> reactions</w:t>
      </w:r>
      <w:r w:rsidRPr="001F4FBC">
        <w:rPr>
          <w:rFonts w:ascii="Times New Roman" w:eastAsia="Times New Roman" w:hAnsi="Times New Roman" w:cs="Times New Roman"/>
          <w:sz w:val="24"/>
        </w:rPr>
        <w:t xml:space="preserve"> [63].</w:t>
      </w:r>
      <w:r w:rsidR="001D1631" w:rsidRPr="001F4FBC">
        <w:rPr>
          <w:rFonts w:ascii="Times New Roman" w:eastAsia="Times New Roman" w:hAnsi="Times New Roman" w:cs="Times New Roman"/>
          <w:sz w:val="24"/>
        </w:rPr>
        <w:t xml:space="preserve"> Furthermore, literature reviews explore</w:t>
      </w:r>
      <w:r w:rsidR="0058135B" w:rsidRPr="001F4FBC">
        <w:rPr>
          <w:rFonts w:ascii="Times New Roman" w:eastAsia="Times New Roman" w:hAnsi="Times New Roman" w:cs="Times New Roman"/>
          <w:sz w:val="24"/>
        </w:rPr>
        <w:t xml:space="preserve"> </w:t>
      </w:r>
      <w:r w:rsidR="000F402B" w:rsidRPr="001F4FBC">
        <w:rPr>
          <w:rFonts w:ascii="Times New Roman" w:eastAsia="Times New Roman" w:hAnsi="Times New Roman" w:cs="Times New Roman"/>
          <w:sz w:val="24"/>
        </w:rPr>
        <w:t>the synthesis and applications of p</w:t>
      </w:r>
      <w:r w:rsidRPr="001F4FBC">
        <w:rPr>
          <w:rFonts w:ascii="Times New Roman" w:eastAsia="Times New Roman" w:hAnsi="Times New Roman" w:cs="Times New Roman"/>
          <w:sz w:val="24"/>
        </w:rPr>
        <w:t>alladium (II) supported hydro</w:t>
      </w:r>
      <w:r w:rsidR="000F402B" w:rsidRPr="001F4FBC">
        <w:rPr>
          <w:rFonts w:ascii="Times New Roman" w:eastAsia="Times New Roman" w:hAnsi="Times New Roman" w:cs="Times New Roman"/>
          <w:sz w:val="24"/>
        </w:rPr>
        <w:t>-</w:t>
      </w:r>
      <w:proofErr w:type="spellStart"/>
      <w:r w:rsidR="00664192" w:rsidRPr="001F4FBC">
        <w:rPr>
          <w:rFonts w:ascii="Times New Roman" w:eastAsia="Times New Roman" w:hAnsi="Times New Roman" w:cs="Times New Roman"/>
          <w:sz w:val="24"/>
        </w:rPr>
        <w:t>talcites</w:t>
      </w:r>
      <w:proofErr w:type="spellEnd"/>
      <w:r w:rsidR="00664192" w:rsidRPr="001F4FBC">
        <w:rPr>
          <w:rFonts w:ascii="Times New Roman" w:eastAsia="Times New Roman" w:hAnsi="Times New Roman" w:cs="Times New Roman"/>
          <w:sz w:val="24"/>
        </w:rPr>
        <w:t xml:space="preserve"> (</w:t>
      </w:r>
      <w:r w:rsidR="001A6573" w:rsidRPr="001F4FBC">
        <w:rPr>
          <w:rFonts w:ascii="Times New Roman" w:eastAsia="Times New Roman" w:hAnsi="Times New Roman" w:cs="Times New Roman"/>
          <w:sz w:val="24"/>
        </w:rPr>
        <w:t>Pd-HT</w:t>
      </w:r>
      <w:proofErr w:type="gramStart"/>
      <w:r w:rsidR="001A6573" w:rsidRPr="001F4FBC">
        <w:rPr>
          <w:rFonts w:ascii="Times New Roman" w:eastAsia="Times New Roman" w:hAnsi="Times New Roman" w:cs="Times New Roman"/>
          <w:sz w:val="24"/>
        </w:rPr>
        <w:t>)</w:t>
      </w:r>
      <w:r w:rsidR="00006E67" w:rsidRPr="001F4FBC">
        <w:rPr>
          <w:rFonts w:ascii="Times New Roman" w:eastAsia="Times New Roman" w:hAnsi="Times New Roman" w:cs="Times New Roman"/>
          <w:sz w:val="24"/>
        </w:rPr>
        <w:t>[</w:t>
      </w:r>
      <w:proofErr w:type="gramEnd"/>
      <w:r w:rsidR="00006E67" w:rsidRPr="001F4FBC">
        <w:rPr>
          <w:rFonts w:ascii="Times New Roman" w:eastAsia="Times New Roman" w:hAnsi="Times New Roman" w:cs="Times New Roman"/>
          <w:sz w:val="24"/>
        </w:rPr>
        <w:t>64, 65]. Pd-HT also showed well functionality and reusability for</w:t>
      </w:r>
      <w:r w:rsidRPr="001F4FBC">
        <w:rPr>
          <w:rFonts w:ascii="Times New Roman" w:eastAsia="Times New Roman" w:hAnsi="Times New Roman" w:cs="Times New Roman"/>
          <w:sz w:val="24"/>
        </w:rPr>
        <w:t xml:space="preserve"> Heck reaction between </w:t>
      </w:r>
      <w:r w:rsidR="00006E67" w:rsidRPr="001F4FBC">
        <w:rPr>
          <w:rFonts w:ascii="Times New Roman" w:eastAsia="Times New Roman" w:hAnsi="Times New Roman" w:cs="Times New Roman"/>
          <w:sz w:val="24"/>
        </w:rPr>
        <w:lastRenderedPageBreak/>
        <w:t>olefins and aryl halide</w:t>
      </w:r>
      <w:r w:rsidR="00664192" w:rsidRPr="001F4FBC">
        <w:rPr>
          <w:rFonts w:ascii="Times New Roman" w:eastAsia="Times New Roman" w:hAnsi="Times New Roman" w:cs="Times New Roman"/>
          <w:sz w:val="24"/>
        </w:rPr>
        <w:t xml:space="preserve"> </w:t>
      </w:r>
      <w:r w:rsidR="00006E67" w:rsidRPr="001F4FBC">
        <w:rPr>
          <w:rFonts w:ascii="Times New Roman" w:eastAsia="Times New Roman" w:hAnsi="Times New Roman" w:cs="Times New Roman"/>
          <w:sz w:val="24"/>
        </w:rPr>
        <w:t>to make carbon-carbon coupling products with optimum yield</w:t>
      </w:r>
      <w:r w:rsidRPr="001F4FBC">
        <w:rPr>
          <w:rFonts w:ascii="Times New Roman" w:eastAsia="Times New Roman" w:hAnsi="Times New Roman" w:cs="Times New Roman"/>
          <w:sz w:val="24"/>
        </w:rPr>
        <w:t xml:space="preserve"> [67]. </w:t>
      </w:r>
      <w:r w:rsidRPr="001F4FBC">
        <w:rPr>
          <w:rFonts w:ascii="Times New Roman" w:eastAsia="TimesNewRoman" w:hAnsi="Times New Roman" w:cs="Times New Roman"/>
          <w:sz w:val="24"/>
        </w:rPr>
        <w:t xml:space="preserve">In </w:t>
      </w:r>
      <w:r w:rsidR="002C4BE4" w:rsidRPr="001F4FBC">
        <w:rPr>
          <w:rFonts w:ascii="Times New Roman" w:eastAsia="TimesNewRoman" w:hAnsi="Times New Roman" w:cs="Times New Roman"/>
          <w:sz w:val="24"/>
        </w:rPr>
        <w:t>functionalized</w:t>
      </w:r>
      <w:r w:rsidR="004E215D" w:rsidRPr="001F4FBC">
        <w:rPr>
          <w:rFonts w:ascii="Times New Roman" w:eastAsia="TimesNewRoman" w:hAnsi="Times New Roman" w:cs="Times New Roman"/>
          <w:sz w:val="24"/>
        </w:rPr>
        <w:t xml:space="preserve"> and activated</w:t>
      </w:r>
      <w:r w:rsidRPr="001F4FBC">
        <w:rPr>
          <w:rFonts w:ascii="Times New Roman" w:eastAsia="TimesNewRoman" w:hAnsi="Times New Roman" w:cs="Times New Roman"/>
          <w:sz w:val="24"/>
        </w:rPr>
        <w:t xml:space="preserve"> aromatics</w:t>
      </w:r>
      <w:r w:rsidR="004E215D" w:rsidRPr="001F4FBC">
        <w:rPr>
          <w:rFonts w:ascii="Times New Roman" w:eastAsia="TimesNewRoman" w:hAnsi="Times New Roman" w:cs="Times New Roman"/>
          <w:sz w:val="24"/>
        </w:rPr>
        <w:t>,</w:t>
      </w:r>
      <w:r w:rsidRPr="001F4FBC">
        <w:rPr>
          <w:rFonts w:ascii="Times New Roman" w:eastAsia="TimesNewRoman" w:hAnsi="Times New Roman" w:cs="Times New Roman"/>
          <w:sz w:val="24"/>
        </w:rPr>
        <w:t xml:space="preserve"> C</w:t>
      </w:r>
      <w:r w:rsidRPr="001F4FBC">
        <w:rPr>
          <w:rFonts w:ascii="Times New Roman" w:eastAsia="Times New Roman" w:hAnsi="Times New Roman" w:cs="Times New Roman"/>
          <w:sz w:val="24"/>
        </w:rPr>
        <w:t xml:space="preserve">–H bonds </w:t>
      </w:r>
      <w:r w:rsidR="004E215D" w:rsidRPr="001F4FBC">
        <w:rPr>
          <w:rFonts w:ascii="Times New Roman" w:eastAsia="Times New Roman" w:hAnsi="Times New Roman" w:cs="Times New Roman"/>
          <w:sz w:val="24"/>
        </w:rPr>
        <w:t>will be attacked by</w:t>
      </w:r>
      <w:r w:rsidR="00664192" w:rsidRPr="001F4FBC">
        <w:rPr>
          <w:rFonts w:ascii="Times New Roman" w:eastAsia="Times New Roman" w:hAnsi="Times New Roman" w:cs="Times New Roman"/>
          <w:sz w:val="24"/>
        </w:rPr>
        <w:t xml:space="preserve"> </w:t>
      </w:r>
      <w:r w:rsidR="004E215D" w:rsidRPr="001F4FBC">
        <w:rPr>
          <w:rFonts w:ascii="Times New Roman" w:eastAsia="TimesNewRoman" w:hAnsi="Times New Roman" w:cs="Times New Roman"/>
          <w:sz w:val="24"/>
        </w:rPr>
        <w:t>Pd-salts</w:t>
      </w:r>
      <w:r w:rsidR="00664192" w:rsidRPr="001F4FBC">
        <w:rPr>
          <w:rFonts w:ascii="Times New Roman" w:eastAsia="TimesNewRoman" w:hAnsi="Times New Roman" w:cs="Times New Roman"/>
          <w:sz w:val="24"/>
        </w:rPr>
        <w:t xml:space="preserve"> </w:t>
      </w:r>
      <w:r w:rsidRPr="001F4FBC">
        <w:rPr>
          <w:rFonts w:ascii="Times New Roman" w:eastAsia="Times New Roman" w:hAnsi="Times New Roman" w:cs="Times New Roman"/>
          <w:sz w:val="24"/>
        </w:rPr>
        <w:t>such as</w:t>
      </w:r>
      <w:r w:rsidR="004E215D" w:rsidRPr="001F4FBC">
        <w:rPr>
          <w:rFonts w:ascii="Times New Roman" w:eastAsia="Times New Roman" w:hAnsi="Times New Roman" w:cs="Times New Roman"/>
          <w:sz w:val="24"/>
        </w:rPr>
        <w:t xml:space="preserve"> </w:t>
      </w:r>
      <w:proofErr w:type="spellStart"/>
      <w:r w:rsidR="004E215D" w:rsidRPr="001F4FBC">
        <w:rPr>
          <w:rFonts w:ascii="Times New Roman" w:eastAsia="Times New Roman" w:hAnsi="Times New Roman" w:cs="Times New Roman"/>
          <w:sz w:val="24"/>
        </w:rPr>
        <w:t>aceto</w:t>
      </w:r>
      <w:proofErr w:type="spellEnd"/>
      <w:r w:rsidR="00664192" w:rsidRPr="001F4FBC">
        <w:rPr>
          <w:rFonts w:ascii="Times New Roman" w:eastAsia="Times New Roman" w:hAnsi="Times New Roman" w:cs="Times New Roman"/>
          <w:sz w:val="24"/>
        </w:rPr>
        <w:t xml:space="preserve"> </w:t>
      </w:r>
      <w:r w:rsidR="004E215D" w:rsidRPr="001F4FBC">
        <w:rPr>
          <w:rFonts w:ascii="Times New Roman" w:eastAsia="Times New Roman" w:hAnsi="Times New Roman" w:cs="Times New Roman"/>
          <w:sz w:val="24"/>
        </w:rPr>
        <w:t>aniline to make palladium carbon bond</w:t>
      </w:r>
      <w:r w:rsidRPr="001F4FBC">
        <w:rPr>
          <w:rFonts w:ascii="Times New Roman" w:eastAsia="Times New Roman" w:hAnsi="Times New Roman" w:cs="Times New Roman"/>
          <w:sz w:val="24"/>
        </w:rPr>
        <w:t xml:space="preserve"> that afterward</w:t>
      </w:r>
      <w:r w:rsidR="004E215D" w:rsidRPr="001F4FBC">
        <w:rPr>
          <w:rFonts w:ascii="Times New Roman" w:eastAsia="Times New Roman" w:hAnsi="Times New Roman" w:cs="Times New Roman"/>
          <w:sz w:val="24"/>
        </w:rPr>
        <w:t xml:space="preserve"> experience insertion of </w:t>
      </w:r>
      <w:proofErr w:type="spellStart"/>
      <w:r w:rsidR="00664192" w:rsidRPr="001F4FBC">
        <w:rPr>
          <w:rFonts w:ascii="Times New Roman" w:eastAsia="Times New Roman" w:hAnsi="Times New Roman" w:cs="Times New Roman"/>
          <w:sz w:val="24"/>
        </w:rPr>
        <w:t>alkene</w:t>
      </w:r>
      <w:proofErr w:type="spellEnd"/>
      <w:r w:rsidR="00664192" w:rsidRPr="001F4FBC">
        <w:rPr>
          <w:rFonts w:ascii="Times New Roman" w:eastAsia="Times New Roman" w:hAnsi="Times New Roman" w:cs="Times New Roman"/>
          <w:sz w:val="24"/>
        </w:rPr>
        <w:t xml:space="preserve"> [</w:t>
      </w:r>
      <w:r w:rsidR="00081107" w:rsidRPr="001F4FBC">
        <w:rPr>
          <w:rFonts w:ascii="Times New Roman" w:eastAsia="Times New Roman" w:hAnsi="Times New Roman" w:cs="Times New Roman"/>
          <w:sz w:val="24"/>
        </w:rPr>
        <w:t>68]. Palladium catalysis of carbon-carbon</w:t>
      </w:r>
      <w:r w:rsidRPr="001F4FBC">
        <w:rPr>
          <w:rFonts w:ascii="Times New Roman" w:eastAsia="Times New Roman" w:hAnsi="Times New Roman" w:cs="Times New Roman"/>
          <w:sz w:val="24"/>
        </w:rPr>
        <w:t xml:space="preserve"> bond formation is precisely </w:t>
      </w:r>
      <w:r w:rsidR="00081107" w:rsidRPr="001F4FBC">
        <w:rPr>
          <w:rFonts w:ascii="Times New Roman" w:eastAsia="Times New Roman" w:hAnsi="Times New Roman" w:cs="Times New Roman"/>
          <w:sz w:val="24"/>
        </w:rPr>
        <w:t>studied</w:t>
      </w:r>
      <w:r w:rsidRPr="001F4FBC">
        <w:rPr>
          <w:rFonts w:ascii="Times New Roman" w:eastAsia="Times New Roman" w:hAnsi="Times New Roman" w:cs="Times New Roman"/>
          <w:sz w:val="24"/>
        </w:rPr>
        <w:t xml:space="preserve"> from </w:t>
      </w:r>
      <w:r w:rsidR="00081107" w:rsidRPr="001F4FBC">
        <w:rPr>
          <w:rFonts w:ascii="Times New Roman" w:eastAsia="Times New Roman" w:hAnsi="Times New Roman" w:cs="Times New Roman"/>
          <w:sz w:val="24"/>
        </w:rPr>
        <w:t xml:space="preserve">the angles of </w:t>
      </w:r>
      <w:proofErr w:type="spellStart"/>
      <w:r w:rsidR="00081107" w:rsidRPr="001F4FBC">
        <w:rPr>
          <w:rFonts w:ascii="Times New Roman" w:eastAsia="Times New Roman" w:hAnsi="Times New Roman" w:cs="Times New Roman"/>
          <w:sz w:val="24"/>
        </w:rPr>
        <w:t>nano</w:t>
      </w:r>
      <w:proofErr w:type="spellEnd"/>
      <w:r w:rsidR="005D1D54" w:rsidRPr="001F4FBC">
        <w:rPr>
          <w:rFonts w:ascii="Times New Roman" w:eastAsia="Times New Roman" w:hAnsi="Times New Roman" w:cs="Times New Roman"/>
          <w:sz w:val="24"/>
        </w:rPr>
        <w:t xml:space="preserve"> </w:t>
      </w:r>
      <w:r w:rsidR="00081107" w:rsidRPr="001F4FBC">
        <w:rPr>
          <w:rFonts w:ascii="Times New Roman" w:eastAsia="Times New Roman" w:hAnsi="Times New Roman" w:cs="Times New Roman"/>
          <w:sz w:val="24"/>
        </w:rPr>
        <w:t>particle</w:t>
      </w:r>
      <w:r w:rsidR="001655A8" w:rsidRPr="001F4FBC">
        <w:rPr>
          <w:rFonts w:ascii="Times New Roman" w:eastAsia="Times New Roman" w:hAnsi="Times New Roman" w:cs="Times New Roman"/>
          <w:sz w:val="24"/>
        </w:rPr>
        <w:t xml:space="preserve"> whether these</w:t>
      </w:r>
      <w:r w:rsidRPr="001F4FBC">
        <w:rPr>
          <w:rFonts w:ascii="Times New Roman" w:eastAsia="Times New Roman" w:hAnsi="Times New Roman" w:cs="Times New Roman"/>
          <w:sz w:val="24"/>
        </w:rPr>
        <w:t xml:space="preserve"> are </w:t>
      </w:r>
      <w:r w:rsidR="00081107" w:rsidRPr="001F4FBC">
        <w:rPr>
          <w:rFonts w:ascii="Times New Roman" w:eastAsia="Times New Roman" w:hAnsi="Times New Roman" w:cs="Times New Roman"/>
          <w:sz w:val="24"/>
        </w:rPr>
        <w:t xml:space="preserve">heterogeneous or </w:t>
      </w:r>
      <w:r w:rsidR="001655A8" w:rsidRPr="001F4FBC">
        <w:rPr>
          <w:rFonts w:ascii="Times New Roman" w:eastAsia="Times New Roman" w:hAnsi="Times New Roman" w:cs="Times New Roman"/>
          <w:sz w:val="24"/>
        </w:rPr>
        <w:t>homogeneous</w:t>
      </w:r>
      <w:r w:rsidR="005D1D54" w:rsidRPr="001F4FBC">
        <w:rPr>
          <w:rFonts w:ascii="Times New Roman" w:eastAsia="Times New Roman" w:hAnsi="Times New Roman" w:cs="Times New Roman"/>
          <w:sz w:val="24"/>
        </w:rPr>
        <w:t xml:space="preserve"> </w:t>
      </w:r>
      <w:r w:rsidR="001655A8" w:rsidRPr="001F4FBC">
        <w:rPr>
          <w:rFonts w:ascii="Times New Roman" w:eastAsia="Times New Roman" w:hAnsi="Times New Roman" w:cs="Times New Roman"/>
          <w:sz w:val="24"/>
        </w:rPr>
        <w:t>pre-catalysts and</w:t>
      </w:r>
      <w:r w:rsidRPr="001F4FBC">
        <w:rPr>
          <w:rFonts w:ascii="Times New Roman" w:eastAsia="Times New Roman" w:hAnsi="Times New Roman" w:cs="Times New Roman"/>
          <w:sz w:val="24"/>
        </w:rPr>
        <w:t xml:space="preserve"> are deliberately</w:t>
      </w:r>
      <w:r w:rsidR="005D1D54" w:rsidRPr="001F4FBC">
        <w:rPr>
          <w:rFonts w:ascii="Times New Roman" w:eastAsia="Times New Roman" w:hAnsi="Times New Roman" w:cs="Times New Roman"/>
          <w:sz w:val="24"/>
        </w:rPr>
        <w:t xml:space="preserve"> </w:t>
      </w:r>
      <w:r w:rsidR="001655A8" w:rsidRPr="001F4FBC">
        <w:rPr>
          <w:rFonts w:ascii="Times New Roman" w:eastAsia="Times New Roman" w:hAnsi="Times New Roman" w:cs="Times New Roman"/>
          <w:sz w:val="24"/>
        </w:rPr>
        <w:t>produced or preformed</w:t>
      </w:r>
      <w:r w:rsidR="005D1D54" w:rsidRPr="001F4FBC">
        <w:rPr>
          <w:rFonts w:ascii="Times New Roman" w:eastAsia="Times New Roman" w:hAnsi="Times New Roman" w:cs="Times New Roman"/>
          <w:sz w:val="24"/>
        </w:rPr>
        <w:t xml:space="preserve"> </w:t>
      </w:r>
      <w:r w:rsidR="001655A8" w:rsidRPr="001F4FBC">
        <w:rPr>
          <w:rFonts w:ascii="Times New Roman" w:eastAsia="Times New Roman" w:hAnsi="Times New Roman" w:cs="Times New Roman"/>
          <w:sz w:val="24"/>
        </w:rPr>
        <w:t>from a Palladium</w:t>
      </w:r>
      <w:r w:rsidRPr="001F4FBC">
        <w:rPr>
          <w:rFonts w:ascii="Times New Roman" w:eastAsia="Times New Roman" w:hAnsi="Times New Roman" w:cs="Times New Roman"/>
          <w:sz w:val="24"/>
        </w:rPr>
        <w:t xml:space="preserve"> derivative</w:t>
      </w:r>
      <w:r w:rsidR="001655A8" w:rsidRPr="001F4FBC">
        <w:rPr>
          <w:rFonts w:ascii="Times New Roman" w:eastAsia="Times New Roman" w:hAnsi="Times New Roman" w:cs="Times New Roman"/>
          <w:sz w:val="24"/>
        </w:rPr>
        <w:t>s i.e.</w:t>
      </w:r>
      <w:r w:rsidRPr="001F4FBC">
        <w:rPr>
          <w:rFonts w:ascii="Times New Roman" w:eastAsia="Times New Roman" w:hAnsi="Times New Roman" w:cs="Times New Roman"/>
          <w:sz w:val="24"/>
        </w:rPr>
        <w:t xml:space="preserve"> Pd(</w:t>
      </w:r>
      <w:proofErr w:type="spellStart"/>
      <w:r w:rsidRPr="001F4FBC">
        <w:rPr>
          <w:rFonts w:ascii="Times New Roman" w:eastAsia="Times New Roman" w:hAnsi="Times New Roman" w:cs="Times New Roman"/>
          <w:sz w:val="24"/>
        </w:rPr>
        <w:t>OAc</w:t>
      </w:r>
      <w:proofErr w:type="spellEnd"/>
      <w:r w:rsidRPr="001F4FBC">
        <w:rPr>
          <w:rFonts w:ascii="Times New Roman" w:eastAsia="Times New Roman" w:hAnsi="Times New Roman" w:cs="Times New Roman"/>
          <w:sz w:val="24"/>
        </w:rPr>
        <w:t>)</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 xml:space="preserve">. The Heck coupling of </w:t>
      </w:r>
      <w:proofErr w:type="spellStart"/>
      <w:r w:rsidRPr="001F4FBC">
        <w:rPr>
          <w:rFonts w:ascii="Times New Roman" w:eastAsia="Times New Roman" w:hAnsi="Times New Roman" w:cs="Times New Roman"/>
          <w:sz w:val="24"/>
        </w:rPr>
        <w:t>halogenoarenes</w:t>
      </w:r>
      <w:proofErr w:type="spellEnd"/>
      <w:r w:rsidRPr="001F4FBC">
        <w:rPr>
          <w:rFonts w:ascii="Times New Roman" w:eastAsia="Times New Roman" w:hAnsi="Times New Roman" w:cs="Times New Roman"/>
          <w:sz w:val="24"/>
        </w:rPr>
        <w:t xml:space="preserve"> with olefins is the most studied reaction that mostly proceeds at high temperature (120-160</w:t>
      </w:r>
      <w:r w:rsidR="00D5522E" w:rsidRPr="001F4FBC">
        <w:rPr>
          <w:rFonts w:ascii="Times New Roman" w:eastAsia="Times New Roman" w:hAnsi="Times New Roman" w:cs="Times New Roman"/>
          <w:sz w:val="24"/>
        </w:rPr>
        <w:t xml:space="preserve"> °C).</w:t>
      </w:r>
      <w:r w:rsidRPr="001F4FBC">
        <w:rPr>
          <w:rFonts w:ascii="Times New Roman" w:eastAsia="Times New Roman" w:hAnsi="Times New Roman" w:cs="Times New Roman"/>
          <w:sz w:val="24"/>
        </w:rPr>
        <w:t xml:space="preserve"> Specie</w:t>
      </w:r>
      <w:r w:rsidR="000E4420" w:rsidRPr="001F4FBC">
        <w:rPr>
          <w:rFonts w:ascii="Times New Roman" w:eastAsia="Times New Roman" w:hAnsi="Times New Roman" w:cs="Times New Roman"/>
          <w:sz w:val="24"/>
        </w:rPr>
        <w:t>s generated from preformed Pd-</w:t>
      </w:r>
      <w:proofErr w:type="spellStart"/>
      <w:r w:rsidR="000E4420" w:rsidRPr="001F4FBC">
        <w:rPr>
          <w:rFonts w:ascii="Times New Roman" w:eastAsia="Times New Roman" w:hAnsi="Times New Roman" w:cs="Times New Roman"/>
          <w:sz w:val="24"/>
        </w:rPr>
        <w:t>nanoparticles</w:t>
      </w:r>
      <w:proofErr w:type="spellEnd"/>
      <w:r w:rsidR="000E4420" w:rsidRPr="001F4FBC">
        <w:rPr>
          <w:rFonts w:ascii="Times New Roman" w:eastAsia="Times New Roman" w:hAnsi="Times New Roman" w:cs="Times New Roman"/>
          <w:sz w:val="24"/>
        </w:rPr>
        <w:t xml:space="preserve"> can also catalyze other carbon-carbon coupling reactions such as </w:t>
      </w:r>
      <w:proofErr w:type="spellStart"/>
      <w:r w:rsidR="000E4420" w:rsidRPr="001F4FBC">
        <w:rPr>
          <w:rFonts w:ascii="Times New Roman" w:eastAsia="Times New Roman" w:hAnsi="Times New Roman" w:cs="Times New Roman"/>
          <w:sz w:val="24"/>
        </w:rPr>
        <w:t>Sonogashira</w:t>
      </w:r>
      <w:proofErr w:type="spellEnd"/>
      <w:r w:rsidR="000E4420" w:rsidRPr="001F4FBC">
        <w:rPr>
          <w:rFonts w:ascii="Times New Roman" w:eastAsia="Times New Roman" w:hAnsi="Times New Roman" w:cs="Times New Roman"/>
          <w:sz w:val="24"/>
        </w:rPr>
        <w:t>,</w:t>
      </w:r>
      <w:r w:rsidR="005D1D54"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 xml:space="preserve">Suzuki, </w:t>
      </w:r>
      <w:proofErr w:type="spellStart"/>
      <w:r w:rsidRPr="001F4FBC">
        <w:rPr>
          <w:rFonts w:ascii="Times New Roman" w:eastAsia="Times New Roman" w:hAnsi="Times New Roman" w:cs="Times New Roman"/>
          <w:sz w:val="24"/>
        </w:rPr>
        <w:t>Stille</w:t>
      </w:r>
      <w:proofErr w:type="spellEnd"/>
      <w:r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Hiyama</w:t>
      </w:r>
      <w:proofErr w:type="spellEnd"/>
      <w:r w:rsidRPr="001F4FBC">
        <w:rPr>
          <w:rFonts w:ascii="Times New Roman" w:eastAsia="Times New Roman" w:hAnsi="Times New Roman" w:cs="Times New Roman"/>
          <w:sz w:val="24"/>
        </w:rPr>
        <w:t>,</w:t>
      </w:r>
      <w:r w:rsidR="005D1D54" w:rsidRPr="001F4FBC">
        <w:rPr>
          <w:rFonts w:ascii="Times New Roman" w:eastAsia="Times New Roman" w:hAnsi="Times New Roman" w:cs="Times New Roman"/>
          <w:sz w:val="24"/>
        </w:rPr>
        <w:t xml:space="preserve"> </w:t>
      </w:r>
      <w:r w:rsidR="000E4420" w:rsidRPr="001F4FBC">
        <w:rPr>
          <w:rFonts w:ascii="Times New Roman" w:eastAsia="Times New Roman" w:hAnsi="Times New Roman" w:cs="Times New Roman"/>
          <w:sz w:val="24"/>
        </w:rPr>
        <w:t>Tsuji-</w:t>
      </w:r>
      <w:proofErr w:type="spellStart"/>
      <w:r w:rsidR="000E4420" w:rsidRPr="001F4FBC">
        <w:rPr>
          <w:rFonts w:ascii="Times New Roman" w:eastAsia="Times New Roman" w:hAnsi="Times New Roman" w:cs="Times New Roman"/>
          <w:sz w:val="24"/>
        </w:rPr>
        <w:t>Trost</w:t>
      </w:r>
      <w:proofErr w:type="spellEnd"/>
      <w:r w:rsidR="000E4420" w:rsidRPr="001F4FBC">
        <w:rPr>
          <w:rFonts w:ascii="Times New Roman" w:eastAsia="Times New Roman" w:hAnsi="Times New Roman" w:cs="Times New Roman"/>
          <w:sz w:val="24"/>
        </w:rPr>
        <w:t>,</w:t>
      </w:r>
      <w:r w:rsidR="005D1D54" w:rsidRPr="001F4FBC">
        <w:rPr>
          <w:rFonts w:ascii="Times New Roman" w:eastAsia="Times New Roman" w:hAnsi="Times New Roman" w:cs="Times New Roman"/>
          <w:sz w:val="24"/>
        </w:rPr>
        <w:t xml:space="preserve"> </w:t>
      </w:r>
      <w:proofErr w:type="spellStart"/>
      <w:r w:rsidR="000E4420" w:rsidRPr="001F4FBC">
        <w:rPr>
          <w:rFonts w:ascii="Times New Roman" w:eastAsia="Times New Roman" w:hAnsi="Times New Roman" w:cs="Times New Roman"/>
          <w:sz w:val="24"/>
        </w:rPr>
        <w:t>Ullmann</w:t>
      </w:r>
      <w:proofErr w:type="spellEnd"/>
      <w:r w:rsidR="000E4420" w:rsidRPr="001F4FBC">
        <w:rPr>
          <w:rFonts w:ascii="Times New Roman" w:eastAsia="Times New Roman" w:hAnsi="Times New Roman" w:cs="Times New Roman"/>
          <w:sz w:val="24"/>
        </w:rPr>
        <w:t>,</w:t>
      </w:r>
      <w:r w:rsidR="005D1D54" w:rsidRPr="001F4FBC">
        <w:rPr>
          <w:rFonts w:ascii="Times New Roman" w:eastAsia="Times New Roman" w:hAnsi="Times New Roman" w:cs="Times New Roman"/>
          <w:sz w:val="24"/>
        </w:rPr>
        <w:t xml:space="preserve"> </w:t>
      </w:r>
      <w:proofErr w:type="spellStart"/>
      <w:r w:rsidRPr="001F4FBC">
        <w:rPr>
          <w:rFonts w:ascii="Times New Roman" w:eastAsia="Times New Roman" w:hAnsi="Times New Roman" w:cs="Times New Roman"/>
          <w:sz w:val="24"/>
        </w:rPr>
        <w:t>Corriu-Kumada</w:t>
      </w:r>
      <w:proofErr w:type="spellEnd"/>
      <w:r w:rsidRPr="001F4FBC">
        <w:rPr>
          <w:rFonts w:ascii="Times New Roman" w:eastAsia="Times New Roman" w:hAnsi="Times New Roman" w:cs="Times New Roman"/>
          <w:sz w:val="24"/>
        </w:rPr>
        <w:t xml:space="preserve">, and </w:t>
      </w:r>
      <w:proofErr w:type="spellStart"/>
      <w:r w:rsidR="000E4420" w:rsidRPr="001F4FBC">
        <w:rPr>
          <w:rFonts w:ascii="Times New Roman" w:eastAsia="Times New Roman" w:hAnsi="Times New Roman" w:cs="Times New Roman"/>
          <w:sz w:val="24"/>
        </w:rPr>
        <w:t>Negishi</w:t>
      </w:r>
      <w:proofErr w:type="spellEnd"/>
      <w:r w:rsidR="00B05A11" w:rsidRPr="001F4FBC">
        <w:rPr>
          <w:rFonts w:ascii="Times New Roman" w:eastAsia="Times New Roman" w:hAnsi="Times New Roman" w:cs="Times New Roman"/>
          <w:sz w:val="24"/>
        </w:rPr>
        <w:t>. Leaching of active Palladium</w:t>
      </w:r>
      <w:r w:rsidRPr="001F4FBC">
        <w:rPr>
          <w:rFonts w:ascii="Times New Roman" w:eastAsia="Times New Roman" w:hAnsi="Times New Roman" w:cs="Times New Roman"/>
          <w:sz w:val="24"/>
        </w:rPr>
        <w:t xml:space="preserve"> atoms from the Pd</w:t>
      </w:r>
      <w:r w:rsidR="00B05A11" w:rsidRPr="001F4FBC">
        <w:rPr>
          <w:rFonts w:ascii="Times New Roman" w:eastAsia="Times New Roman" w:hAnsi="Times New Roman" w:cs="Times New Roman"/>
          <w:sz w:val="24"/>
        </w:rPr>
        <w:t>-</w:t>
      </w:r>
      <w:proofErr w:type="spellStart"/>
      <w:r w:rsidR="00B05A11" w:rsidRPr="001F4FBC">
        <w:rPr>
          <w:rFonts w:ascii="Times New Roman" w:eastAsia="Times New Roman" w:hAnsi="Times New Roman" w:cs="Times New Roman"/>
          <w:sz w:val="24"/>
        </w:rPr>
        <w:t>nanoparticles</w:t>
      </w:r>
      <w:proofErr w:type="spellEnd"/>
      <w:r w:rsidRPr="001F4FBC">
        <w:rPr>
          <w:rFonts w:ascii="Times New Roman" w:eastAsia="Times New Roman" w:hAnsi="Times New Roman" w:cs="Times New Roman"/>
          <w:sz w:val="24"/>
        </w:rPr>
        <w:t xml:space="preserve"> for catalysis of these reactions, may also supply a practicable molecular mechanistic pl</w:t>
      </w:r>
      <w:r w:rsidR="001925CF" w:rsidRPr="001F4FBC">
        <w:rPr>
          <w:rFonts w:ascii="Times New Roman" w:eastAsia="Times New Roman" w:hAnsi="Times New Roman" w:cs="Times New Roman"/>
          <w:sz w:val="24"/>
        </w:rPr>
        <w:t>an of action. Thus, Pd-</w:t>
      </w:r>
      <w:proofErr w:type="spellStart"/>
      <w:r w:rsidR="001925CF" w:rsidRPr="001F4FBC">
        <w:rPr>
          <w:rFonts w:ascii="Times New Roman" w:eastAsia="Times New Roman" w:hAnsi="Times New Roman" w:cs="Times New Roman"/>
          <w:sz w:val="24"/>
        </w:rPr>
        <w:t>nanoparticles</w:t>
      </w:r>
      <w:proofErr w:type="spellEnd"/>
      <w:r w:rsidR="003E1713" w:rsidRPr="001F4FBC">
        <w:rPr>
          <w:rFonts w:ascii="Times New Roman" w:eastAsia="Times New Roman" w:hAnsi="Times New Roman" w:cs="Times New Roman"/>
          <w:sz w:val="24"/>
        </w:rPr>
        <w:t xml:space="preserve"> </w:t>
      </w:r>
      <w:r w:rsidR="001925CF" w:rsidRPr="001F4FBC">
        <w:rPr>
          <w:rFonts w:ascii="Times New Roman" w:eastAsia="Times New Roman" w:hAnsi="Times New Roman" w:cs="Times New Roman"/>
          <w:sz w:val="24"/>
        </w:rPr>
        <w:t>acts as precursor</w:t>
      </w:r>
      <w:r w:rsidRPr="001F4FBC">
        <w:rPr>
          <w:rFonts w:ascii="Times New Roman" w:eastAsia="Times New Roman" w:hAnsi="Times New Roman" w:cs="Times New Roman"/>
          <w:sz w:val="24"/>
        </w:rPr>
        <w:t xml:space="preserve"> of catalytically active P</w:t>
      </w:r>
      <w:r w:rsidR="001925CF" w:rsidRPr="001F4FBC">
        <w:rPr>
          <w:rFonts w:ascii="Times New Roman" w:eastAsia="Times New Roman" w:hAnsi="Times New Roman" w:cs="Times New Roman"/>
          <w:sz w:val="24"/>
        </w:rPr>
        <w:t>alla</w:t>
      </w:r>
      <w:r w:rsidRPr="001F4FBC">
        <w:rPr>
          <w:rFonts w:ascii="Times New Roman" w:eastAsia="Times New Roman" w:hAnsi="Times New Roman" w:cs="Times New Roman"/>
          <w:sz w:val="24"/>
        </w:rPr>
        <w:t>d</w:t>
      </w:r>
      <w:r w:rsidR="001925CF" w:rsidRPr="001F4FBC">
        <w:rPr>
          <w:rFonts w:ascii="Times New Roman" w:eastAsia="Times New Roman" w:hAnsi="Times New Roman" w:cs="Times New Roman"/>
          <w:sz w:val="24"/>
        </w:rPr>
        <w:t>ium specie</w:t>
      </w:r>
      <w:r w:rsidR="002D569D" w:rsidRPr="001F4FBC">
        <w:rPr>
          <w:rFonts w:ascii="Times New Roman" w:eastAsia="Times New Roman" w:hAnsi="Times New Roman" w:cs="Times New Roman"/>
          <w:sz w:val="24"/>
        </w:rPr>
        <w:t xml:space="preserve"> i.e. the Pd-</w:t>
      </w:r>
      <w:proofErr w:type="spellStart"/>
      <w:r w:rsidR="002D569D" w:rsidRPr="001F4FBC">
        <w:rPr>
          <w:rFonts w:ascii="Times New Roman" w:eastAsia="Times New Roman" w:hAnsi="Times New Roman" w:cs="Times New Roman"/>
          <w:sz w:val="24"/>
        </w:rPr>
        <w:t>nanoparticles</w:t>
      </w:r>
      <w:proofErr w:type="spellEnd"/>
      <w:r w:rsidR="00A01825" w:rsidRPr="001F4FBC">
        <w:rPr>
          <w:rFonts w:ascii="Times New Roman" w:eastAsia="Times New Roman" w:hAnsi="Times New Roman" w:cs="Times New Roman"/>
          <w:sz w:val="24"/>
        </w:rPr>
        <w:t xml:space="preserve"> are pre-catalysts of carbon-carbon coupling </w:t>
      </w:r>
      <w:r w:rsidR="00BB5593" w:rsidRPr="001F4FBC">
        <w:rPr>
          <w:rFonts w:ascii="Times New Roman" w:eastAsia="Times New Roman" w:hAnsi="Times New Roman" w:cs="Times New Roman"/>
          <w:sz w:val="24"/>
        </w:rPr>
        <w:t>reactions [</w:t>
      </w:r>
      <w:r w:rsidRPr="001F4FBC">
        <w:rPr>
          <w:rFonts w:ascii="Times New Roman" w:eastAsia="Times New Roman" w:hAnsi="Times New Roman" w:cs="Times New Roman"/>
          <w:sz w:val="24"/>
        </w:rPr>
        <w:t xml:space="preserve">69].Platinum and palladium based reactions </w:t>
      </w:r>
      <w:r w:rsidR="00FB657D" w:rsidRPr="001F4FBC">
        <w:rPr>
          <w:rFonts w:ascii="Times New Roman" w:eastAsia="Times New Roman" w:hAnsi="Times New Roman" w:cs="Times New Roman"/>
          <w:sz w:val="24"/>
        </w:rPr>
        <w:t>catalyzed</w:t>
      </w:r>
      <w:r w:rsidRPr="001F4FBC">
        <w:rPr>
          <w:rFonts w:ascii="Times New Roman" w:eastAsia="Times New Roman" w:hAnsi="Times New Roman" w:cs="Times New Roman"/>
          <w:sz w:val="24"/>
        </w:rPr>
        <w:t xml:space="preserve"> by polymer-supported </w:t>
      </w:r>
      <w:r w:rsidR="00FB657D" w:rsidRPr="001F4FBC">
        <w:rPr>
          <w:rFonts w:ascii="Times New Roman" w:eastAsia="Times New Roman" w:hAnsi="Times New Roman" w:cs="Times New Roman"/>
          <w:sz w:val="24"/>
        </w:rPr>
        <w:t>transition</w:t>
      </w:r>
      <w:r w:rsidRPr="001F4FBC">
        <w:rPr>
          <w:rFonts w:ascii="Times New Roman" w:eastAsia="Times New Roman" w:hAnsi="Times New Roman" w:cs="Times New Roman"/>
          <w:sz w:val="24"/>
        </w:rPr>
        <w:t xml:space="preserve"> metal complexes of</w:t>
      </w:r>
      <w:r w:rsidR="00FB657D" w:rsidRPr="001F4FBC">
        <w:rPr>
          <w:rFonts w:ascii="Times New Roman" w:eastAsia="Times New Roman" w:hAnsi="Times New Roman" w:cs="Times New Roman"/>
          <w:sz w:val="24"/>
        </w:rPr>
        <w:t xml:space="preserve"> said metals are summarized in T</w:t>
      </w:r>
      <w:r w:rsidRPr="001F4FBC">
        <w:rPr>
          <w:rFonts w:ascii="Times New Roman" w:eastAsia="Times New Roman" w:hAnsi="Times New Roman" w:cs="Times New Roman"/>
          <w:sz w:val="24"/>
        </w:rPr>
        <w:t>able</w:t>
      </w:r>
      <w:r w:rsidR="00F95BD3" w:rsidRPr="001F4FBC">
        <w:rPr>
          <w:rFonts w:ascii="Times New Roman" w:eastAsia="Times New Roman" w:hAnsi="Times New Roman" w:cs="Times New Roman"/>
          <w:sz w:val="24"/>
        </w:rPr>
        <w:t xml:space="preserve"> 2</w:t>
      </w:r>
      <w:r w:rsidRPr="001F4FBC">
        <w:rPr>
          <w:rFonts w:ascii="Times New Roman" w:eastAsia="Times New Roman" w:hAnsi="Times New Roman" w:cs="Times New Roman"/>
          <w:sz w:val="24"/>
        </w:rPr>
        <w:t>.</w:t>
      </w:r>
    </w:p>
    <w:p w:rsidR="00763575" w:rsidRPr="001F4FBC" w:rsidRDefault="00763575">
      <w:pPr>
        <w:spacing w:after="0" w:line="360" w:lineRule="auto"/>
        <w:jc w:val="both"/>
        <w:rPr>
          <w:rFonts w:ascii="Times New Roman" w:eastAsia="Times New Roman" w:hAnsi="Times New Roman" w:cs="Times New Roman"/>
          <w:sz w:val="24"/>
        </w:rPr>
      </w:pPr>
    </w:p>
    <w:p w:rsidR="00763575" w:rsidRPr="001F4FBC" w:rsidRDefault="00763575">
      <w:pPr>
        <w:spacing w:after="0" w:line="360" w:lineRule="auto"/>
        <w:jc w:val="both"/>
        <w:rPr>
          <w:rFonts w:ascii="Times New Roman" w:eastAsia="Times New Roman" w:hAnsi="Times New Roman" w:cs="Times New Roman"/>
          <w:sz w:val="24"/>
        </w:rPr>
      </w:pPr>
    </w:p>
    <w:p w:rsidR="0023133B" w:rsidRPr="001F4FBC" w:rsidRDefault="0023133B">
      <w:pPr>
        <w:spacing w:after="0" w:line="360" w:lineRule="auto"/>
        <w:jc w:val="both"/>
        <w:rPr>
          <w:rFonts w:ascii="Times New Roman" w:eastAsia="Times New Roman" w:hAnsi="Times New Roman" w:cs="Times New Roman"/>
          <w:sz w:val="24"/>
        </w:rPr>
      </w:pPr>
    </w:p>
    <w:tbl>
      <w:tblPr>
        <w:tblW w:w="0" w:type="auto"/>
        <w:tblInd w:w="98" w:type="dxa"/>
        <w:tblCellMar>
          <w:left w:w="10" w:type="dxa"/>
          <w:right w:w="10" w:type="dxa"/>
        </w:tblCellMar>
        <w:tblLook w:val="04A0"/>
      </w:tblPr>
      <w:tblGrid>
        <w:gridCol w:w="1809"/>
        <w:gridCol w:w="4216"/>
        <w:gridCol w:w="1975"/>
        <w:gridCol w:w="1336"/>
      </w:tblGrid>
      <w:tr w:rsidR="008B15FE" w:rsidRPr="001F4FBC" w:rsidTr="00D97A0D">
        <w:trPr>
          <w:trHeight w:val="623"/>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B15FE" w:rsidRPr="001F4FBC" w:rsidRDefault="008B15FE" w:rsidP="00CF666E">
            <w:pPr>
              <w:spacing w:after="0" w:line="360" w:lineRule="auto"/>
              <w:jc w:val="center"/>
              <w:rPr>
                <w:rFonts w:ascii="Times New Roman" w:eastAsia="Times New Roman" w:hAnsi="Times New Roman" w:cs="Times New Roman"/>
                <w:b/>
                <w:sz w:val="24"/>
              </w:rPr>
            </w:pPr>
            <w:r w:rsidRPr="001F4FBC">
              <w:rPr>
                <w:rFonts w:ascii="Times New Roman" w:eastAsia="Times New Roman" w:hAnsi="Times New Roman" w:cs="Times New Roman"/>
                <w:b/>
                <w:sz w:val="24"/>
              </w:rPr>
              <w:t>Metal Complexes</w:t>
            </w:r>
          </w:p>
        </w:tc>
        <w:tc>
          <w:tcPr>
            <w:tcW w:w="4216"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B15FE" w:rsidRPr="001F4FBC" w:rsidRDefault="008B15FE">
            <w:pPr>
              <w:spacing w:after="0" w:line="360" w:lineRule="auto"/>
              <w:jc w:val="center"/>
              <w:rPr>
                <w:rFonts w:ascii="Times New Roman" w:hAnsi="Times New Roman" w:cs="Times New Roman"/>
              </w:rPr>
            </w:pPr>
            <w:r w:rsidRPr="001F4FBC">
              <w:rPr>
                <w:rFonts w:ascii="Times New Roman" w:eastAsia="Times New Roman" w:hAnsi="Times New Roman" w:cs="Times New Roman"/>
                <w:b/>
                <w:sz w:val="24"/>
              </w:rPr>
              <w:t>Polymer</w:t>
            </w:r>
            <w:r w:rsidR="00C54669" w:rsidRPr="001F4FBC">
              <w:rPr>
                <w:rFonts w:ascii="Times New Roman" w:eastAsia="Times New Roman" w:hAnsi="Times New Roman" w:cs="Times New Roman"/>
                <w:b/>
                <w:sz w:val="24"/>
              </w:rPr>
              <w:t>s</w:t>
            </w:r>
          </w:p>
        </w:tc>
        <w:tc>
          <w:tcPr>
            <w:tcW w:w="197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B15FE" w:rsidRPr="001F4FBC" w:rsidRDefault="008B15FE">
            <w:pPr>
              <w:spacing w:after="0" w:line="360" w:lineRule="auto"/>
              <w:jc w:val="center"/>
              <w:rPr>
                <w:rFonts w:ascii="Times New Roman" w:hAnsi="Times New Roman" w:cs="Times New Roman"/>
              </w:rPr>
            </w:pPr>
            <w:r w:rsidRPr="001F4FBC">
              <w:rPr>
                <w:rFonts w:ascii="Times New Roman" w:eastAsia="Times New Roman" w:hAnsi="Times New Roman" w:cs="Times New Roman"/>
                <w:b/>
                <w:sz w:val="24"/>
              </w:rPr>
              <w:t>Substrate</w:t>
            </w:r>
            <w:r w:rsidR="00C54669" w:rsidRPr="001F4FBC">
              <w:rPr>
                <w:rFonts w:ascii="Times New Roman" w:eastAsia="Times New Roman" w:hAnsi="Times New Roman" w:cs="Times New Roman"/>
                <w:b/>
                <w:sz w:val="24"/>
              </w:rPr>
              <w:t>s</w:t>
            </w:r>
          </w:p>
        </w:tc>
        <w:tc>
          <w:tcPr>
            <w:tcW w:w="1336"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B15FE" w:rsidRPr="001F4FBC" w:rsidRDefault="008B15FE">
            <w:pPr>
              <w:spacing w:after="0" w:line="360" w:lineRule="auto"/>
              <w:jc w:val="center"/>
              <w:rPr>
                <w:rFonts w:ascii="Times New Roman" w:hAnsi="Times New Roman" w:cs="Times New Roman"/>
              </w:rPr>
            </w:pPr>
            <w:r w:rsidRPr="001F4FBC">
              <w:rPr>
                <w:rFonts w:ascii="Times New Roman" w:eastAsia="Times New Roman" w:hAnsi="Times New Roman" w:cs="Times New Roman"/>
                <w:b/>
                <w:sz w:val="24"/>
              </w:rPr>
              <w:t>Reference</w:t>
            </w:r>
            <w:r w:rsidR="00C54669" w:rsidRPr="001F4FBC">
              <w:rPr>
                <w:rFonts w:ascii="Times New Roman" w:eastAsia="Times New Roman" w:hAnsi="Times New Roman" w:cs="Times New Roman"/>
                <w:b/>
                <w:sz w:val="24"/>
              </w:rPr>
              <w:t>s</w:t>
            </w:r>
          </w:p>
        </w:tc>
      </w:tr>
      <w:tr w:rsidR="008B15FE" w:rsidRPr="001F4FBC" w:rsidTr="00D97A0D">
        <w:trPr>
          <w:trHeight w:val="622"/>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B15FE" w:rsidRPr="001F4FBC" w:rsidRDefault="008B15FE">
            <w:pPr>
              <w:spacing w:after="0" w:line="360" w:lineRule="auto"/>
              <w:jc w:val="center"/>
              <w:rPr>
                <w:rFonts w:ascii="Times New Roman" w:eastAsia="Times New Roman" w:hAnsi="Times New Roman" w:cs="Times New Roman"/>
                <w:b/>
                <w:sz w:val="24"/>
              </w:rPr>
            </w:pPr>
            <w:r w:rsidRPr="001F4FBC">
              <w:rPr>
                <w:rFonts w:ascii="Times New Roman" w:eastAsia="Times New Roman" w:hAnsi="Times New Roman" w:cs="Times New Roman"/>
                <w:b/>
                <w:sz w:val="24"/>
              </w:rPr>
              <w:t>Hydrogenation</w:t>
            </w:r>
          </w:p>
        </w:tc>
        <w:tc>
          <w:tcPr>
            <w:tcW w:w="4216"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B15FE" w:rsidRPr="001F4FBC" w:rsidRDefault="008B15FE">
            <w:pPr>
              <w:spacing w:after="0" w:line="360" w:lineRule="auto"/>
              <w:jc w:val="center"/>
              <w:rPr>
                <w:rFonts w:ascii="Times New Roman" w:eastAsia="Times New Roman" w:hAnsi="Times New Roman" w:cs="Times New Roman"/>
                <w:b/>
                <w:sz w:val="24"/>
              </w:rPr>
            </w:pPr>
          </w:p>
        </w:tc>
        <w:tc>
          <w:tcPr>
            <w:tcW w:w="197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B15FE" w:rsidRPr="001F4FBC" w:rsidRDefault="008B15FE">
            <w:pPr>
              <w:spacing w:after="0" w:line="360" w:lineRule="auto"/>
              <w:jc w:val="center"/>
              <w:rPr>
                <w:rFonts w:ascii="Times New Roman" w:eastAsia="Times New Roman" w:hAnsi="Times New Roman" w:cs="Times New Roman"/>
                <w:b/>
                <w:sz w:val="24"/>
              </w:rPr>
            </w:pPr>
          </w:p>
        </w:tc>
        <w:tc>
          <w:tcPr>
            <w:tcW w:w="1336"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B15FE" w:rsidRPr="001F4FBC" w:rsidRDefault="008B15FE">
            <w:pPr>
              <w:spacing w:after="0" w:line="360" w:lineRule="auto"/>
              <w:jc w:val="center"/>
              <w:rPr>
                <w:rFonts w:ascii="Times New Roman" w:eastAsia="Times New Roman" w:hAnsi="Times New Roman" w:cs="Times New Roman"/>
                <w:b/>
                <w:sz w:val="24"/>
              </w:rPr>
            </w:pPr>
          </w:p>
        </w:tc>
      </w:tr>
      <w:tr w:rsidR="00741E37" w:rsidRPr="001F4FBC" w:rsidTr="00D97A0D">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PtCI</w:t>
            </w:r>
            <w:r w:rsidRPr="001F4FBC">
              <w:rPr>
                <w:rFonts w:ascii="Times New Roman" w:eastAsia="Times New Roman" w:hAnsi="Times New Roman" w:cs="Times New Roman"/>
                <w:sz w:val="24"/>
                <w:vertAlign w:val="subscript"/>
              </w:rPr>
              <w:t>2</w:t>
            </w:r>
          </w:p>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PdCI</w:t>
            </w:r>
            <w:r w:rsidRPr="001F4FBC">
              <w:rPr>
                <w:rFonts w:ascii="Times New Roman" w:eastAsia="Times New Roman" w:hAnsi="Times New Roman" w:cs="Times New Roman"/>
                <w:sz w:val="24"/>
                <w:vertAlign w:val="subscript"/>
              </w:rPr>
              <w:t>2</w:t>
            </w:r>
          </w:p>
        </w:tc>
        <w:tc>
          <w:tcPr>
            <w:tcW w:w="4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240" w:lineRule="auto"/>
              <w:jc w:val="both"/>
              <w:rPr>
                <w:rFonts w:ascii="Times New Roman" w:eastAsia="Times New Roman" w:hAnsi="Times New Roman" w:cs="Times New Roman"/>
                <w:sz w:val="24"/>
              </w:rPr>
            </w:pPr>
            <w:proofErr w:type="spellStart"/>
            <w:r w:rsidRPr="001F4FBC">
              <w:rPr>
                <w:rFonts w:ascii="Times New Roman" w:eastAsia="Times New Roman" w:hAnsi="Times New Roman" w:cs="Times New Roman"/>
                <w:sz w:val="24"/>
              </w:rPr>
              <w:t>phosphenated</w:t>
            </w:r>
            <w:proofErr w:type="spellEnd"/>
            <w:r w:rsidRPr="001F4FBC">
              <w:rPr>
                <w:rFonts w:ascii="Times New Roman" w:eastAsia="Times New Roman" w:hAnsi="Times New Roman" w:cs="Times New Roman"/>
                <w:sz w:val="24"/>
              </w:rPr>
              <w:t xml:space="preserve"> polystyrene </w:t>
            </w:r>
          </w:p>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w:t>
            </w:r>
            <w:proofErr w:type="spellStart"/>
            <w:r w:rsidRPr="001F4FBC">
              <w:rPr>
                <w:rFonts w:ascii="Times New Roman" w:eastAsia="Times New Roman" w:hAnsi="Times New Roman" w:cs="Times New Roman"/>
                <w:sz w:val="24"/>
              </w:rPr>
              <w:t>divinyl</w:t>
            </w:r>
            <w:proofErr w:type="spellEnd"/>
            <w:r w:rsidRPr="001F4FBC">
              <w:rPr>
                <w:rFonts w:ascii="Times New Roman" w:eastAsia="Times New Roman" w:hAnsi="Times New Roman" w:cs="Times New Roman"/>
                <w:sz w:val="24"/>
              </w:rPr>
              <w:t xml:space="preserve"> benzene</w:t>
            </w:r>
          </w:p>
        </w:tc>
        <w:tc>
          <w:tcPr>
            <w:tcW w:w="19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soybean methyl ester </w:t>
            </w:r>
          </w:p>
          <w:p w:rsidR="00E92D61" w:rsidRPr="001F4FBC" w:rsidRDefault="00E92D61">
            <w:pPr>
              <w:spacing w:after="0" w:line="360" w:lineRule="auto"/>
              <w:jc w:val="both"/>
              <w:rPr>
                <w:rFonts w:ascii="Times New Roman" w:hAnsi="Times New Roman" w:cs="Times New Roman"/>
              </w:rPr>
            </w:pPr>
          </w:p>
        </w:tc>
        <w:tc>
          <w:tcPr>
            <w:tcW w:w="13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D72CE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70</w:t>
            </w:r>
          </w:p>
        </w:tc>
      </w:tr>
      <w:tr w:rsidR="00741E37" w:rsidRPr="001F4FBC" w:rsidTr="00D97A0D">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K</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PdCI</w:t>
            </w:r>
            <w:r w:rsidRPr="001F4FBC">
              <w:rPr>
                <w:rFonts w:ascii="Times New Roman" w:eastAsia="Times New Roman" w:hAnsi="Times New Roman" w:cs="Times New Roman"/>
                <w:sz w:val="24"/>
                <w:vertAlign w:val="subscript"/>
              </w:rPr>
              <w:t>4</w:t>
            </w:r>
          </w:p>
        </w:tc>
        <w:tc>
          <w:tcPr>
            <w:tcW w:w="4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360" w:lineRule="auto"/>
              <w:jc w:val="both"/>
              <w:rPr>
                <w:rFonts w:ascii="Times New Roman" w:hAnsi="Times New Roman" w:cs="Times New Roman"/>
              </w:rPr>
            </w:pPr>
            <w:proofErr w:type="spellStart"/>
            <w:r w:rsidRPr="001F4FBC">
              <w:rPr>
                <w:rFonts w:ascii="Times New Roman" w:eastAsia="Times New Roman" w:hAnsi="Times New Roman" w:cs="Times New Roman"/>
                <w:sz w:val="24"/>
              </w:rPr>
              <w:t>Arnberlyst</w:t>
            </w:r>
            <w:proofErr w:type="spellEnd"/>
            <w:r w:rsidRPr="001F4FBC">
              <w:rPr>
                <w:rFonts w:ascii="Times New Roman" w:eastAsia="Times New Roman" w:hAnsi="Times New Roman" w:cs="Times New Roman"/>
                <w:sz w:val="24"/>
              </w:rPr>
              <w:t xml:space="preserve"> A27</w:t>
            </w:r>
          </w:p>
        </w:tc>
        <w:tc>
          <w:tcPr>
            <w:tcW w:w="19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240" w:lineRule="auto"/>
              <w:jc w:val="both"/>
              <w:rPr>
                <w:rFonts w:ascii="Times New Roman" w:eastAsia="Times New Roman" w:hAnsi="Times New Roman" w:cs="Times New Roman"/>
                <w:sz w:val="24"/>
              </w:rPr>
            </w:pPr>
            <w:proofErr w:type="spellStart"/>
            <w:r w:rsidRPr="001F4FBC">
              <w:rPr>
                <w:rFonts w:ascii="Times New Roman" w:eastAsia="Times New Roman" w:hAnsi="Times New Roman" w:cs="Times New Roman"/>
                <w:sz w:val="24"/>
              </w:rPr>
              <w:t>cyclohexene</w:t>
            </w:r>
            <w:proofErr w:type="spellEnd"/>
          </w:p>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styrene</w:t>
            </w:r>
          </w:p>
        </w:tc>
        <w:tc>
          <w:tcPr>
            <w:tcW w:w="13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D72CE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71</w:t>
            </w:r>
          </w:p>
        </w:tc>
      </w:tr>
      <w:tr w:rsidR="00741E37" w:rsidRPr="001F4FBC" w:rsidTr="00D97A0D">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360" w:lineRule="auto"/>
              <w:jc w:val="both"/>
              <w:rPr>
                <w:rFonts w:ascii="Times New Roman" w:hAnsi="Times New Roman" w:cs="Times New Roman"/>
              </w:rPr>
            </w:pPr>
            <w:proofErr w:type="spellStart"/>
            <w:r w:rsidRPr="001F4FBC">
              <w:rPr>
                <w:rFonts w:ascii="Times New Roman" w:eastAsia="Times New Roman" w:hAnsi="Times New Roman" w:cs="Times New Roman"/>
                <w:b/>
                <w:sz w:val="24"/>
              </w:rPr>
              <w:t>Hydrosilylatien</w:t>
            </w:r>
            <w:proofErr w:type="spellEnd"/>
          </w:p>
        </w:tc>
        <w:tc>
          <w:tcPr>
            <w:tcW w:w="4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E92D61">
            <w:pPr>
              <w:spacing w:after="0" w:line="360" w:lineRule="auto"/>
              <w:jc w:val="both"/>
              <w:rPr>
                <w:rFonts w:ascii="Times New Roman" w:eastAsia="Arial" w:hAnsi="Times New Roman" w:cs="Times New Roman"/>
              </w:rPr>
            </w:pPr>
          </w:p>
        </w:tc>
        <w:tc>
          <w:tcPr>
            <w:tcW w:w="19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E92D61">
            <w:pPr>
              <w:spacing w:after="0" w:line="360" w:lineRule="auto"/>
              <w:jc w:val="both"/>
              <w:rPr>
                <w:rFonts w:ascii="Times New Roman" w:eastAsia="Arial" w:hAnsi="Times New Roman" w:cs="Times New Roman"/>
              </w:rPr>
            </w:pPr>
          </w:p>
        </w:tc>
        <w:tc>
          <w:tcPr>
            <w:tcW w:w="13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E92D61">
            <w:pPr>
              <w:spacing w:after="0" w:line="360" w:lineRule="auto"/>
              <w:jc w:val="both"/>
              <w:rPr>
                <w:rFonts w:ascii="Times New Roman" w:eastAsia="Arial" w:hAnsi="Times New Roman" w:cs="Times New Roman"/>
              </w:rPr>
            </w:pPr>
          </w:p>
        </w:tc>
      </w:tr>
      <w:tr w:rsidR="00741E37" w:rsidRPr="001F4FBC" w:rsidTr="00D97A0D">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RhC</w:t>
            </w:r>
            <w:r w:rsidRPr="001F4FBC">
              <w:rPr>
                <w:rFonts w:ascii="Times New Roman" w:eastAsia="Times New Roman" w:hAnsi="Times New Roman" w:cs="Times New Roman"/>
                <w:sz w:val="24"/>
                <w:vertAlign w:val="subscript"/>
              </w:rPr>
              <w:t>3</w:t>
            </w:r>
            <w:r w:rsidRPr="001F4FBC">
              <w:rPr>
                <w:rFonts w:ascii="Times New Roman" w:eastAsia="Times New Roman" w:hAnsi="Times New Roman" w:cs="Times New Roman"/>
                <w:sz w:val="24"/>
              </w:rPr>
              <w:t xml:space="preserve"> or 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PtCI</w:t>
            </w:r>
            <w:r w:rsidRPr="001F4FBC">
              <w:rPr>
                <w:rFonts w:ascii="Times New Roman" w:eastAsia="Times New Roman" w:hAnsi="Times New Roman" w:cs="Times New Roman"/>
                <w:sz w:val="24"/>
                <w:vertAlign w:val="subscript"/>
              </w:rPr>
              <w:t>4</w:t>
            </w:r>
          </w:p>
        </w:tc>
        <w:tc>
          <w:tcPr>
            <w:tcW w:w="4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cross-linked polystyrene  -</w:t>
            </w:r>
            <w:proofErr w:type="spellStart"/>
            <w:r w:rsidRPr="001F4FBC">
              <w:rPr>
                <w:rFonts w:ascii="Times New Roman" w:eastAsia="Times New Roman" w:hAnsi="Times New Roman" w:cs="Times New Roman"/>
                <w:sz w:val="24"/>
              </w:rPr>
              <w:t>divinyl</w:t>
            </w:r>
            <w:proofErr w:type="spellEnd"/>
            <w:r w:rsidRPr="001F4FBC">
              <w:rPr>
                <w:rFonts w:ascii="Times New Roman" w:eastAsia="Times New Roman" w:hAnsi="Times New Roman" w:cs="Times New Roman"/>
                <w:sz w:val="24"/>
              </w:rPr>
              <w:t xml:space="preserve"> benzene substituted with -CH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 xml:space="preserve">CN </w:t>
            </w:r>
            <w:proofErr w:type="spellStart"/>
            <w:r w:rsidRPr="001F4FBC">
              <w:rPr>
                <w:rFonts w:ascii="Times New Roman" w:eastAsia="Times New Roman" w:hAnsi="Times New Roman" w:cs="Times New Roman"/>
                <w:sz w:val="24"/>
              </w:rPr>
              <w:t>polymethacrylate</w:t>
            </w:r>
            <w:proofErr w:type="spellEnd"/>
            <w:r w:rsidRPr="001F4FBC">
              <w:rPr>
                <w:rFonts w:ascii="Times New Roman" w:eastAsia="Times New Roman" w:hAnsi="Times New Roman" w:cs="Times New Roman"/>
                <w:sz w:val="24"/>
              </w:rPr>
              <w:t xml:space="preserve"> with ester group</w:t>
            </w:r>
          </w:p>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–CH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PPh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 or -CH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NMe</w:t>
            </w:r>
            <w:r w:rsidRPr="001F4FBC">
              <w:rPr>
                <w:rFonts w:ascii="Times New Roman" w:eastAsia="Times New Roman" w:hAnsi="Times New Roman" w:cs="Times New Roman"/>
                <w:sz w:val="24"/>
                <w:vertAlign w:val="subscript"/>
              </w:rPr>
              <w:t>2</w:t>
            </w:r>
          </w:p>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-OC</w:t>
            </w:r>
            <w:r w:rsidRPr="001F4FBC">
              <w:rPr>
                <w:rFonts w:ascii="Times New Roman" w:eastAsia="Times New Roman" w:hAnsi="Times New Roman" w:cs="Times New Roman"/>
                <w:sz w:val="24"/>
                <w:vertAlign w:val="subscript"/>
              </w:rPr>
              <w:t>6</w:t>
            </w:r>
            <w:r w:rsidRPr="001F4FBC">
              <w:rPr>
                <w:rFonts w:ascii="Times New Roman" w:eastAsia="Times New Roman" w:hAnsi="Times New Roman" w:cs="Times New Roman"/>
                <w:sz w:val="24"/>
              </w:rPr>
              <w:t>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PPh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 xml:space="preserve"> or -O(CH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CN or -O(CH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w:t>
            </w:r>
            <w:r w:rsidRPr="001F4FBC">
              <w:rPr>
                <w:rFonts w:ascii="Times New Roman" w:eastAsia="Times New Roman" w:hAnsi="Times New Roman" w:cs="Times New Roman"/>
                <w:sz w:val="24"/>
                <w:vertAlign w:val="subscript"/>
              </w:rPr>
              <w:t>3</w:t>
            </w:r>
            <w:r w:rsidRPr="001F4FBC">
              <w:rPr>
                <w:rFonts w:ascii="Times New Roman" w:eastAsia="Times New Roman" w:hAnsi="Times New Roman" w:cs="Times New Roman"/>
                <w:sz w:val="24"/>
              </w:rPr>
              <w:t>PPh</w:t>
            </w:r>
            <w:r w:rsidRPr="001F4FBC">
              <w:rPr>
                <w:rFonts w:ascii="Times New Roman" w:eastAsia="Times New Roman" w:hAnsi="Times New Roman" w:cs="Times New Roman"/>
                <w:sz w:val="24"/>
                <w:vertAlign w:val="subscript"/>
              </w:rPr>
              <w:t>3</w:t>
            </w:r>
            <w:r w:rsidRPr="001F4FBC">
              <w:rPr>
                <w:rFonts w:ascii="Times New Roman" w:eastAsia="Times New Roman" w:hAnsi="Times New Roman" w:cs="Times New Roman"/>
                <w:sz w:val="24"/>
              </w:rPr>
              <w:t xml:space="preserve"> or -O(CH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NMe</w:t>
            </w:r>
            <w:r w:rsidRPr="001F4FBC">
              <w:rPr>
                <w:rFonts w:ascii="Times New Roman" w:eastAsia="Times New Roman" w:hAnsi="Times New Roman" w:cs="Times New Roman"/>
                <w:sz w:val="24"/>
                <w:vertAlign w:val="subscript"/>
              </w:rPr>
              <w:t xml:space="preserve">2 </w:t>
            </w:r>
          </w:p>
          <w:p w:rsidR="00E92D61" w:rsidRPr="001F4FBC" w:rsidRDefault="00BC4C50">
            <w:pPr>
              <w:spacing w:after="0" w:line="240" w:lineRule="auto"/>
              <w:jc w:val="both"/>
              <w:rPr>
                <w:rFonts w:ascii="Times New Roman" w:eastAsia="Times New Roman" w:hAnsi="Times New Roman" w:cs="Times New Roman"/>
                <w:sz w:val="24"/>
              </w:rPr>
            </w:pPr>
            <w:proofErr w:type="spellStart"/>
            <w:r w:rsidRPr="001F4FBC">
              <w:rPr>
                <w:rFonts w:ascii="Times New Roman" w:eastAsia="Times New Roman" w:hAnsi="Times New Roman" w:cs="Times New Roman"/>
                <w:sz w:val="24"/>
              </w:rPr>
              <w:t>Amberlyst</w:t>
            </w:r>
            <w:proofErr w:type="spellEnd"/>
            <w:r w:rsidRPr="001F4FBC">
              <w:rPr>
                <w:rFonts w:ascii="Times New Roman" w:eastAsia="Times New Roman" w:hAnsi="Times New Roman" w:cs="Times New Roman"/>
                <w:sz w:val="24"/>
              </w:rPr>
              <w:t xml:space="preserve"> A21</w:t>
            </w:r>
          </w:p>
          <w:p w:rsidR="00E92D61" w:rsidRPr="001F4FBC" w:rsidRDefault="00BC4C50">
            <w:pPr>
              <w:spacing w:after="0" w:line="240" w:lineRule="auto"/>
              <w:jc w:val="both"/>
              <w:rPr>
                <w:rFonts w:ascii="Times New Roman" w:hAnsi="Times New Roman" w:cs="Times New Roman"/>
              </w:rPr>
            </w:pPr>
            <w:r w:rsidRPr="001F4FBC">
              <w:rPr>
                <w:rFonts w:ascii="Times New Roman" w:eastAsia="Times New Roman" w:hAnsi="Times New Roman" w:cs="Times New Roman"/>
                <w:sz w:val="24"/>
              </w:rPr>
              <w:lastRenderedPageBreak/>
              <w:t>ally1 chloride-</w:t>
            </w:r>
            <w:proofErr w:type="spellStart"/>
            <w:r w:rsidRPr="001F4FBC">
              <w:rPr>
                <w:rFonts w:ascii="Times New Roman" w:eastAsia="Times New Roman" w:hAnsi="Times New Roman" w:cs="Times New Roman"/>
                <w:sz w:val="24"/>
              </w:rPr>
              <w:t>divinylbenzene</w:t>
            </w:r>
            <w:proofErr w:type="spellEnd"/>
            <w:r w:rsidRPr="001F4FBC">
              <w:rPr>
                <w:rFonts w:ascii="Times New Roman" w:eastAsia="Times New Roman" w:hAnsi="Times New Roman" w:cs="Times New Roman"/>
                <w:sz w:val="24"/>
              </w:rPr>
              <w:t xml:space="preserve">  copolymer with –CH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PPh</w:t>
            </w:r>
            <w:r w:rsidRPr="001F4FBC">
              <w:rPr>
                <w:rFonts w:ascii="Times New Roman" w:eastAsia="Times New Roman" w:hAnsi="Times New Roman" w:cs="Times New Roman"/>
                <w:sz w:val="24"/>
                <w:vertAlign w:val="subscript"/>
              </w:rPr>
              <w:t>2</w:t>
            </w:r>
            <w:r w:rsidRPr="001F4FBC">
              <w:rPr>
                <w:rFonts w:ascii="Times New Roman" w:eastAsia="Times New Roman" w:hAnsi="Times New Roman" w:cs="Times New Roman"/>
                <w:sz w:val="24"/>
              </w:rPr>
              <w:t xml:space="preserve">  functional group</w:t>
            </w:r>
          </w:p>
        </w:tc>
        <w:tc>
          <w:tcPr>
            <w:tcW w:w="19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lastRenderedPageBreak/>
              <w:t>hex-I-</w:t>
            </w:r>
            <w:proofErr w:type="spellStart"/>
            <w:r w:rsidRPr="001F4FBC">
              <w:rPr>
                <w:rFonts w:ascii="Times New Roman" w:eastAsia="Times New Roman" w:hAnsi="Times New Roman" w:cs="Times New Roman"/>
                <w:sz w:val="24"/>
              </w:rPr>
              <w:t>ene</w:t>
            </w:r>
            <w:proofErr w:type="spellEnd"/>
          </w:p>
          <w:p w:rsidR="00E92D61" w:rsidRPr="001F4FBC" w:rsidRDefault="00BC4C50">
            <w:pPr>
              <w:spacing w:after="0" w:line="240" w:lineRule="auto"/>
              <w:jc w:val="both"/>
              <w:rPr>
                <w:rFonts w:ascii="Times New Roman" w:eastAsia="Times New Roman" w:hAnsi="Times New Roman" w:cs="Times New Roman"/>
                <w:sz w:val="24"/>
              </w:rPr>
            </w:pPr>
            <w:proofErr w:type="spellStart"/>
            <w:r w:rsidRPr="001F4FBC">
              <w:rPr>
                <w:rFonts w:ascii="Times New Roman" w:eastAsia="Times New Roman" w:hAnsi="Times New Roman" w:cs="Times New Roman"/>
                <w:sz w:val="24"/>
              </w:rPr>
              <w:t>hept</w:t>
            </w:r>
            <w:proofErr w:type="spellEnd"/>
            <w:r w:rsidRPr="001F4FBC">
              <w:rPr>
                <w:rFonts w:ascii="Times New Roman" w:eastAsia="Times New Roman" w:hAnsi="Times New Roman" w:cs="Times New Roman"/>
                <w:sz w:val="24"/>
              </w:rPr>
              <w:t>-I-</w:t>
            </w:r>
            <w:proofErr w:type="spellStart"/>
            <w:r w:rsidRPr="001F4FBC">
              <w:rPr>
                <w:rFonts w:ascii="Times New Roman" w:eastAsia="Times New Roman" w:hAnsi="Times New Roman" w:cs="Times New Roman"/>
                <w:sz w:val="24"/>
              </w:rPr>
              <w:t>ene</w:t>
            </w:r>
            <w:proofErr w:type="spellEnd"/>
          </w:p>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 xml:space="preserve">with </w:t>
            </w:r>
            <w:proofErr w:type="spellStart"/>
            <w:r w:rsidRPr="001F4FBC">
              <w:rPr>
                <w:rFonts w:ascii="Times New Roman" w:eastAsia="Times New Roman" w:hAnsi="Times New Roman" w:cs="Times New Roman"/>
                <w:sz w:val="24"/>
              </w:rPr>
              <w:t>HSi</w:t>
            </w:r>
            <w:proofErr w:type="spellEnd"/>
            <w:r w:rsidRPr="001F4FBC">
              <w:rPr>
                <w:rFonts w:ascii="Times New Roman" w:eastAsia="Times New Roman" w:hAnsi="Times New Roman" w:cs="Times New Roman"/>
                <w:sz w:val="24"/>
              </w:rPr>
              <w:t>(</w:t>
            </w:r>
            <w:proofErr w:type="spellStart"/>
            <w:r w:rsidRPr="001F4FBC">
              <w:rPr>
                <w:rFonts w:ascii="Times New Roman" w:eastAsia="Times New Roman" w:hAnsi="Times New Roman" w:cs="Times New Roman"/>
                <w:sz w:val="24"/>
              </w:rPr>
              <w:t>OEt</w:t>
            </w:r>
            <w:proofErr w:type="spellEnd"/>
            <w:r w:rsidRPr="001F4FBC">
              <w:rPr>
                <w:rFonts w:ascii="Times New Roman" w:eastAsia="Times New Roman" w:hAnsi="Times New Roman" w:cs="Times New Roman"/>
                <w:sz w:val="24"/>
              </w:rPr>
              <w:t>)</w:t>
            </w:r>
            <w:r w:rsidRPr="001F4FBC">
              <w:rPr>
                <w:rFonts w:ascii="Times New Roman" w:eastAsia="Times New Roman" w:hAnsi="Times New Roman" w:cs="Times New Roman"/>
                <w:sz w:val="24"/>
                <w:vertAlign w:val="subscript"/>
              </w:rPr>
              <w:t>3</w:t>
            </w:r>
          </w:p>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or HSiCI</w:t>
            </w:r>
            <w:r w:rsidRPr="001F4FBC">
              <w:rPr>
                <w:rFonts w:ascii="Times New Roman" w:eastAsia="Times New Roman" w:hAnsi="Times New Roman" w:cs="Times New Roman"/>
                <w:sz w:val="24"/>
                <w:vertAlign w:val="subscript"/>
              </w:rPr>
              <w:t xml:space="preserve">3 </w:t>
            </w:r>
            <w:r w:rsidRPr="001F4FBC">
              <w:rPr>
                <w:rFonts w:ascii="Times New Roman" w:eastAsia="Times New Roman" w:hAnsi="Times New Roman" w:cs="Times New Roman"/>
                <w:sz w:val="24"/>
              </w:rPr>
              <w:t>or HSiEt</w:t>
            </w:r>
            <w:r w:rsidRPr="001F4FBC">
              <w:rPr>
                <w:rFonts w:ascii="Times New Roman" w:eastAsia="Times New Roman" w:hAnsi="Times New Roman" w:cs="Times New Roman"/>
                <w:sz w:val="24"/>
                <w:vertAlign w:val="subscript"/>
              </w:rPr>
              <w:t>3</w:t>
            </w:r>
          </w:p>
        </w:tc>
        <w:tc>
          <w:tcPr>
            <w:tcW w:w="13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72</w:t>
            </w:r>
          </w:p>
        </w:tc>
      </w:tr>
      <w:tr w:rsidR="00741E37" w:rsidRPr="001F4FBC" w:rsidTr="00D97A0D">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573064">
            <w:pPr>
              <w:spacing w:after="0" w:line="360" w:lineRule="auto"/>
              <w:jc w:val="both"/>
              <w:rPr>
                <w:rFonts w:ascii="Times New Roman" w:hAnsi="Times New Roman" w:cs="Times New Roman"/>
              </w:rPr>
            </w:pPr>
            <w:proofErr w:type="spellStart"/>
            <w:r w:rsidRPr="001F4FBC">
              <w:rPr>
                <w:rFonts w:ascii="Times New Roman" w:eastAsia="Times New Roman" w:hAnsi="Times New Roman" w:cs="Times New Roman"/>
                <w:b/>
                <w:sz w:val="24"/>
              </w:rPr>
              <w:lastRenderedPageBreak/>
              <w:t>Acetoxylation</w:t>
            </w:r>
            <w:proofErr w:type="spellEnd"/>
          </w:p>
        </w:tc>
        <w:tc>
          <w:tcPr>
            <w:tcW w:w="4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E92D61">
            <w:pPr>
              <w:spacing w:after="0" w:line="360" w:lineRule="auto"/>
              <w:jc w:val="both"/>
              <w:rPr>
                <w:rFonts w:ascii="Times New Roman" w:eastAsia="Arial" w:hAnsi="Times New Roman" w:cs="Times New Roman"/>
              </w:rPr>
            </w:pPr>
          </w:p>
        </w:tc>
        <w:tc>
          <w:tcPr>
            <w:tcW w:w="19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E92D61">
            <w:pPr>
              <w:spacing w:after="0" w:line="360" w:lineRule="auto"/>
              <w:jc w:val="both"/>
              <w:rPr>
                <w:rFonts w:ascii="Times New Roman" w:eastAsia="Arial" w:hAnsi="Times New Roman" w:cs="Times New Roman"/>
              </w:rPr>
            </w:pPr>
          </w:p>
        </w:tc>
        <w:tc>
          <w:tcPr>
            <w:tcW w:w="13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E92D61">
            <w:pPr>
              <w:spacing w:after="0" w:line="360" w:lineRule="auto"/>
              <w:jc w:val="both"/>
              <w:rPr>
                <w:rFonts w:ascii="Times New Roman" w:eastAsia="Arial" w:hAnsi="Times New Roman" w:cs="Times New Roman"/>
              </w:rPr>
            </w:pPr>
          </w:p>
        </w:tc>
      </w:tr>
      <w:tr w:rsidR="00741E37" w:rsidRPr="001F4FBC" w:rsidTr="00D97A0D">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PdCI</w:t>
            </w:r>
            <w:r w:rsidRPr="001F4FBC">
              <w:rPr>
                <w:rFonts w:ascii="Times New Roman" w:eastAsia="Times New Roman" w:hAnsi="Times New Roman" w:cs="Times New Roman"/>
                <w:sz w:val="24"/>
                <w:vertAlign w:val="subscript"/>
              </w:rPr>
              <w:t>2</w:t>
            </w:r>
          </w:p>
        </w:tc>
        <w:tc>
          <w:tcPr>
            <w:tcW w:w="4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360" w:lineRule="auto"/>
              <w:jc w:val="both"/>
              <w:rPr>
                <w:rFonts w:ascii="Times New Roman" w:hAnsi="Times New Roman" w:cs="Times New Roman"/>
              </w:rPr>
            </w:pPr>
            <w:proofErr w:type="spellStart"/>
            <w:r w:rsidRPr="001F4FBC">
              <w:rPr>
                <w:rFonts w:ascii="Times New Roman" w:eastAsia="Times New Roman" w:hAnsi="Times New Roman" w:cs="Times New Roman"/>
                <w:sz w:val="24"/>
              </w:rPr>
              <w:t>phosphenated</w:t>
            </w:r>
            <w:proofErr w:type="spellEnd"/>
            <w:r w:rsidRPr="001F4FBC">
              <w:rPr>
                <w:rFonts w:ascii="Times New Roman" w:eastAsia="Times New Roman" w:hAnsi="Times New Roman" w:cs="Times New Roman"/>
                <w:sz w:val="24"/>
              </w:rPr>
              <w:t xml:space="preserve"> silica</w:t>
            </w:r>
          </w:p>
        </w:tc>
        <w:tc>
          <w:tcPr>
            <w:tcW w:w="19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ethylene</w:t>
            </w:r>
          </w:p>
          <w:p w:rsidR="00E92D61" w:rsidRPr="001F4FBC" w:rsidRDefault="00BC4C50">
            <w:pPr>
              <w:spacing w:after="0" w:line="24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propylene</w:t>
            </w:r>
          </w:p>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isobutene</w:t>
            </w:r>
          </w:p>
        </w:tc>
        <w:tc>
          <w:tcPr>
            <w:tcW w:w="13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D61" w:rsidRPr="001F4FBC" w:rsidRDefault="00BC4C50">
            <w:pPr>
              <w:spacing w:after="0" w:line="360" w:lineRule="auto"/>
              <w:jc w:val="both"/>
              <w:rPr>
                <w:rFonts w:ascii="Times New Roman" w:hAnsi="Times New Roman" w:cs="Times New Roman"/>
              </w:rPr>
            </w:pPr>
            <w:r w:rsidRPr="001F4FBC">
              <w:rPr>
                <w:rFonts w:ascii="Times New Roman" w:eastAsia="Times New Roman" w:hAnsi="Times New Roman" w:cs="Times New Roman"/>
                <w:sz w:val="24"/>
              </w:rPr>
              <w:t>73</w:t>
            </w:r>
          </w:p>
        </w:tc>
      </w:tr>
    </w:tbl>
    <w:p w:rsidR="00D97A0D" w:rsidRPr="001F4FBC" w:rsidRDefault="00D97A0D" w:rsidP="00BC6887">
      <w:pPr>
        <w:spacing w:after="0" w:line="360" w:lineRule="auto"/>
        <w:jc w:val="center"/>
        <w:rPr>
          <w:rFonts w:ascii="Times New Roman" w:eastAsia="Times New Roman" w:hAnsi="Times New Roman" w:cs="Times New Roman"/>
          <w:b/>
          <w:i/>
          <w:sz w:val="24"/>
          <w:szCs w:val="24"/>
        </w:rPr>
      </w:pPr>
    </w:p>
    <w:p w:rsidR="00E92D61" w:rsidRPr="001F4FBC" w:rsidRDefault="00F95BD3" w:rsidP="00BC6887">
      <w:pPr>
        <w:spacing w:after="0" w:line="360" w:lineRule="auto"/>
        <w:jc w:val="center"/>
        <w:rPr>
          <w:rFonts w:ascii="Times New Roman" w:eastAsia="Times New Roman" w:hAnsi="Times New Roman" w:cs="Times New Roman"/>
          <w:b/>
          <w:i/>
          <w:sz w:val="20"/>
          <w:szCs w:val="20"/>
        </w:rPr>
      </w:pPr>
      <w:r w:rsidRPr="001F4FBC">
        <w:rPr>
          <w:rFonts w:ascii="Times New Roman" w:eastAsia="Times New Roman" w:hAnsi="Times New Roman" w:cs="Times New Roman"/>
          <w:b/>
          <w:i/>
          <w:sz w:val="24"/>
          <w:szCs w:val="24"/>
        </w:rPr>
        <w:t>Table 2</w:t>
      </w:r>
      <w:r w:rsidR="00BC6887" w:rsidRPr="001F4FBC">
        <w:rPr>
          <w:rFonts w:ascii="Times New Roman" w:eastAsia="Times New Roman" w:hAnsi="Times New Roman" w:cs="Times New Roman"/>
          <w:b/>
          <w:i/>
          <w:sz w:val="24"/>
          <w:szCs w:val="24"/>
        </w:rPr>
        <w:t>:</w:t>
      </w:r>
      <w:r w:rsidR="00BC6887" w:rsidRPr="001F4FBC">
        <w:rPr>
          <w:rFonts w:ascii="Times New Roman" w:eastAsia="Times New Roman" w:hAnsi="Times New Roman" w:cs="Times New Roman"/>
          <w:b/>
          <w:i/>
          <w:sz w:val="20"/>
          <w:szCs w:val="20"/>
        </w:rPr>
        <w:t xml:space="preserve"> Reactions </w:t>
      </w:r>
      <w:proofErr w:type="spellStart"/>
      <w:r w:rsidR="00BC6887" w:rsidRPr="001F4FBC">
        <w:rPr>
          <w:rFonts w:ascii="Times New Roman" w:eastAsia="Times New Roman" w:hAnsi="Times New Roman" w:cs="Times New Roman"/>
          <w:b/>
          <w:i/>
          <w:sz w:val="20"/>
          <w:szCs w:val="20"/>
        </w:rPr>
        <w:t>Catalysed</w:t>
      </w:r>
      <w:proofErr w:type="spellEnd"/>
      <w:r w:rsidR="00BC6887" w:rsidRPr="001F4FBC">
        <w:rPr>
          <w:rFonts w:ascii="Times New Roman" w:eastAsia="Times New Roman" w:hAnsi="Times New Roman" w:cs="Times New Roman"/>
          <w:b/>
          <w:i/>
          <w:sz w:val="20"/>
          <w:szCs w:val="20"/>
        </w:rPr>
        <w:t xml:space="preserve"> by Polymer-Supported Transition Metal Complexes</w:t>
      </w:r>
    </w:p>
    <w:p w:rsidR="00AD4FAF" w:rsidRPr="001F4FBC" w:rsidRDefault="00AD4FAF">
      <w:pPr>
        <w:spacing w:after="0" w:line="360" w:lineRule="auto"/>
        <w:jc w:val="both"/>
        <w:rPr>
          <w:rFonts w:ascii="Times New Roman" w:eastAsia="Times New Roman" w:hAnsi="Times New Roman" w:cs="Times New Roman"/>
          <w:b/>
          <w:sz w:val="28"/>
        </w:rPr>
      </w:pPr>
    </w:p>
    <w:p w:rsidR="00E92D61" w:rsidRPr="001F4FBC" w:rsidRDefault="00BC4C50">
      <w:pPr>
        <w:spacing w:after="0" w:line="360" w:lineRule="auto"/>
        <w:jc w:val="both"/>
        <w:rPr>
          <w:rFonts w:ascii="Times New Roman" w:eastAsia="Times New Roman" w:hAnsi="Times New Roman" w:cs="Times New Roman"/>
          <w:b/>
          <w:sz w:val="28"/>
        </w:rPr>
      </w:pPr>
      <w:r w:rsidRPr="001F4FBC">
        <w:rPr>
          <w:rFonts w:ascii="Times New Roman" w:eastAsia="Times New Roman" w:hAnsi="Times New Roman" w:cs="Times New Roman"/>
          <w:b/>
          <w:sz w:val="28"/>
        </w:rPr>
        <w:t>Conclusion:</w:t>
      </w:r>
    </w:p>
    <w:p w:rsidR="008B13B5" w:rsidRPr="001F4FBC" w:rsidRDefault="00BC4C50" w:rsidP="00C631B6">
      <w:pPr>
        <w:spacing w:after="0" w:line="360" w:lineRule="auto"/>
        <w:jc w:val="both"/>
        <w:rPr>
          <w:rFonts w:ascii="Times New Roman" w:eastAsia="Times New Roman" w:hAnsi="Times New Roman" w:cs="Times New Roman"/>
          <w:sz w:val="24"/>
        </w:rPr>
      </w:pPr>
      <w:r w:rsidRPr="001F4FBC">
        <w:rPr>
          <w:rFonts w:ascii="Times New Roman" w:eastAsia="Times New Roman" w:hAnsi="Times New Roman" w:cs="Times New Roman"/>
          <w:sz w:val="24"/>
        </w:rPr>
        <w:t>This review reveals that research interest in transition metal complexes of platinum and palladium in catalysis has increased within short time. Heterogeneous catalytic system was mainly used for synthesis. But now scientists are stepping toward homogeneous systems which have many advantages over heterogeneous system. The technological hurdles in using homogeneous catalysts have undoubtedly been the main reason in initiating this work. It is to be expected that the benefits that homogeneous catalysts sometimes have to give over their heterogeneous counter parts can be understood by putting the catalyst on a polymer support. As</w:t>
      </w:r>
      <w:r w:rsidR="00226C83" w:rsidRPr="001F4FBC">
        <w:rPr>
          <w:rFonts w:ascii="Times New Roman" w:eastAsia="Times New Roman" w:hAnsi="Times New Roman" w:cs="Times New Roman"/>
          <w:sz w:val="24"/>
        </w:rPr>
        <w:t xml:space="preserve"> </w:t>
      </w:r>
      <w:r w:rsidRPr="001F4FBC">
        <w:rPr>
          <w:rFonts w:ascii="Times New Roman" w:eastAsia="Times New Roman" w:hAnsi="Times New Roman" w:cs="Times New Roman"/>
          <w:sz w:val="24"/>
        </w:rPr>
        <w:t>the working of these systems has only started to be investigated, it continues at an increas</w:t>
      </w:r>
      <w:r w:rsidR="00A44BE0" w:rsidRPr="001F4FBC">
        <w:rPr>
          <w:rFonts w:ascii="Times New Roman" w:eastAsia="Times New Roman" w:hAnsi="Times New Roman" w:cs="Times New Roman"/>
          <w:sz w:val="24"/>
        </w:rPr>
        <w:t>ing rate undoubtedly.</w:t>
      </w:r>
    </w:p>
    <w:p w:rsidR="008B13B5" w:rsidRPr="001F4FBC" w:rsidRDefault="003B33D9" w:rsidP="008B13B5">
      <w:pPr>
        <w:rPr>
          <w:rFonts w:ascii="Times New Roman" w:eastAsia="Times New Roman" w:hAnsi="Times New Roman" w:cs="Times New Roman"/>
          <w:b/>
          <w:sz w:val="24"/>
        </w:rPr>
      </w:pPr>
      <w:r w:rsidRPr="001F4FBC">
        <w:rPr>
          <w:rFonts w:ascii="Times New Roman" w:eastAsia="Times New Roman" w:hAnsi="Times New Roman" w:cs="Times New Roman"/>
          <w:b/>
          <w:sz w:val="24"/>
        </w:rPr>
        <w:t>Acknowledgement:</w:t>
      </w:r>
    </w:p>
    <w:p w:rsidR="003B33D9" w:rsidRPr="001F4FBC" w:rsidRDefault="003B33D9" w:rsidP="008B13B5">
      <w:pPr>
        <w:rPr>
          <w:rFonts w:ascii="Times New Roman" w:eastAsia="Times New Roman" w:hAnsi="Times New Roman" w:cs="Times New Roman"/>
          <w:sz w:val="24"/>
        </w:rPr>
      </w:pPr>
      <w:r w:rsidRPr="001F4FBC">
        <w:rPr>
          <w:rFonts w:ascii="Times New Roman" w:eastAsia="Times New Roman" w:hAnsi="Times New Roman" w:cs="Times New Roman"/>
          <w:sz w:val="24"/>
        </w:rPr>
        <w:t>I specially thanks to HEC for providing Indigenous PhD fellowship batch VII and to Dr. Muhammad Danish and Dr. Muhammad Ali Mohsin for helping me in manuscript writing.</w:t>
      </w:r>
    </w:p>
    <w:p w:rsidR="008B13B5" w:rsidRPr="001F4FBC" w:rsidRDefault="008B13B5" w:rsidP="008B13B5">
      <w:pPr>
        <w:pStyle w:val="Heading3"/>
        <w:spacing w:line="360" w:lineRule="auto"/>
      </w:pPr>
      <w:r w:rsidRPr="001F4FBC">
        <w:t>References:</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p>
    <w:p w:rsidR="008B13B5" w:rsidRPr="001F4FBC" w:rsidRDefault="008B13B5" w:rsidP="008B13B5">
      <w:pPr>
        <w:pStyle w:val="NoSpacing"/>
        <w:numPr>
          <w:ilvl w:val="0"/>
          <w:numId w:val="6"/>
        </w:numPr>
        <w:tabs>
          <w:tab w:val="clear" w:pos="720"/>
          <w:tab w:val="num" w:pos="360"/>
        </w:tabs>
        <w:spacing w:line="360" w:lineRule="auto"/>
        <w:ind w:left="360"/>
        <w:jc w:val="both"/>
        <w:rPr>
          <w:rFonts w:ascii="Times New Roman" w:hAnsi="Times New Roman"/>
          <w:sz w:val="24"/>
          <w:szCs w:val="24"/>
        </w:rPr>
      </w:pPr>
      <w:proofErr w:type="spellStart"/>
      <w:r w:rsidRPr="001F4FBC">
        <w:rPr>
          <w:rFonts w:ascii="Times New Roman" w:hAnsi="Times New Roman"/>
          <w:sz w:val="24"/>
          <w:szCs w:val="24"/>
        </w:rPr>
        <w:t>Rafique</w:t>
      </w:r>
      <w:proofErr w:type="spellEnd"/>
      <w:r w:rsidRPr="001F4FBC">
        <w:rPr>
          <w:rFonts w:ascii="Times New Roman" w:hAnsi="Times New Roman"/>
          <w:sz w:val="24"/>
          <w:szCs w:val="24"/>
        </w:rPr>
        <w:t xml:space="preserve"> S, </w:t>
      </w:r>
      <w:proofErr w:type="spellStart"/>
      <w:r w:rsidRPr="001F4FBC">
        <w:rPr>
          <w:rFonts w:ascii="Times New Roman" w:hAnsi="Times New Roman"/>
          <w:sz w:val="24"/>
          <w:szCs w:val="24"/>
        </w:rPr>
        <w:t>Idrees</w:t>
      </w:r>
      <w:proofErr w:type="spellEnd"/>
      <w:r w:rsidRPr="001F4FBC">
        <w:rPr>
          <w:rFonts w:ascii="Times New Roman" w:hAnsi="Times New Roman"/>
          <w:sz w:val="24"/>
          <w:szCs w:val="24"/>
        </w:rPr>
        <w:t xml:space="preserve"> M, </w:t>
      </w:r>
      <w:proofErr w:type="spellStart"/>
      <w:r w:rsidRPr="001F4FBC">
        <w:rPr>
          <w:rFonts w:ascii="Times New Roman" w:hAnsi="Times New Roman"/>
          <w:sz w:val="24"/>
          <w:szCs w:val="24"/>
        </w:rPr>
        <w:t>Nasim</w:t>
      </w:r>
      <w:proofErr w:type="spellEnd"/>
      <w:r w:rsidRPr="001F4FBC">
        <w:rPr>
          <w:rFonts w:ascii="Times New Roman" w:hAnsi="Times New Roman"/>
          <w:sz w:val="24"/>
          <w:szCs w:val="24"/>
        </w:rPr>
        <w:t xml:space="preserve"> A, Akbar H, </w:t>
      </w:r>
      <w:proofErr w:type="spellStart"/>
      <w:r w:rsidRPr="001F4FBC">
        <w:rPr>
          <w:rFonts w:ascii="Times New Roman" w:hAnsi="Times New Roman"/>
          <w:sz w:val="24"/>
          <w:szCs w:val="24"/>
        </w:rPr>
        <w:t>Athar</w:t>
      </w:r>
      <w:proofErr w:type="spellEnd"/>
      <w:r w:rsidRPr="001F4FBC">
        <w:rPr>
          <w:rFonts w:ascii="Times New Roman" w:hAnsi="Times New Roman"/>
          <w:sz w:val="24"/>
          <w:szCs w:val="24"/>
        </w:rPr>
        <w:t xml:space="preserve"> A (2010)  J Biotech </w:t>
      </w:r>
      <w:proofErr w:type="spellStart"/>
      <w:r w:rsidRPr="001F4FBC">
        <w:rPr>
          <w:rFonts w:ascii="Times New Roman" w:hAnsi="Times New Roman"/>
          <w:sz w:val="24"/>
          <w:szCs w:val="24"/>
        </w:rPr>
        <w:t>Molec</w:t>
      </w:r>
      <w:proofErr w:type="spellEnd"/>
      <w:r w:rsidRPr="001F4FBC">
        <w:rPr>
          <w:rFonts w:ascii="Times New Roman" w:hAnsi="Times New Roman"/>
          <w:sz w:val="24"/>
          <w:szCs w:val="24"/>
        </w:rPr>
        <w:t xml:space="preserve"> Bio Rev 5:38-45.</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2.   Rosenberg B, Van Camp L, </w:t>
      </w:r>
      <w:proofErr w:type="spellStart"/>
      <w:r w:rsidRPr="001F4FBC">
        <w:rPr>
          <w:rFonts w:ascii="Times New Roman" w:hAnsi="Times New Roman" w:cs="Times New Roman"/>
          <w:sz w:val="24"/>
          <w:szCs w:val="24"/>
        </w:rPr>
        <w:t>Trosko</w:t>
      </w:r>
      <w:proofErr w:type="spellEnd"/>
      <w:r w:rsidRPr="001F4FBC">
        <w:rPr>
          <w:rFonts w:ascii="Times New Roman" w:hAnsi="Times New Roman" w:cs="Times New Roman"/>
          <w:sz w:val="24"/>
          <w:szCs w:val="24"/>
        </w:rPr>
        <w:t xml:space="preserve"> JF, </w:t>
      </w:r>
      <w:proofErr w:type="spellStart"/>
      <w:r w:rsidRPr="001F4FBC">
        <w:rPr>
          <w:rFonts w:ascii="Times New Roman" w:hAnsi="Times New Roman" w:cs="Times New Roman"/>
          <w:sz w:val="24"/>
          <w:szCs w:val="24"/>
        </w:rPr>
        <w:t>Mansour</w:t>
      </w:r>
      <w:proofErr w:type="spellEnd"/>
      <w:r w:rsidRPr="001F4FBC">
        <w:rPr>
          <w:rFonts w:ascii="Times New Roman" w:hAnsi="Times New Roman" w:cs="Times New Roman"/>
          <w:sz w:val="24"/>
          <w:szCs w:val="24"/>
        </w:rPr>
        <w:t xml:space="preserve"> VH (</w:t>
      </w:r>
      <w:r w:rsidRPr="001F4FBC">
        <w:rPr>
          <w:rFonts w:ascii="Times New Roman" w:hAnsi="Times New Roman" w:cs="Times New Roman"/>
          <w:bCs/>
          <w:sz w:val="24"/>
          <w:szCs w:val="24"/>
        </w:rPr>
        <w:t xml:space="preserve">1969) </w:t>
      </w:r>
      <w:r w:rsidRPr="001F4FBC">
        <w:rPr>
          <w:rFonts w:ascii="Times New Roman" w:hAnsi="Times New Roman" w:cs="Times New Roman"/>
          <w:iCs/>
          <w:sz w:val="24"/>
          <w:szCs w:val="24"/>
        </w:rPr>
        <w:t xml:space="preserve">Nature 5191: </w:t>
      </w:r>
      <w:r w:rsidRPr="001F4FBC">
        <w:rPr>
          <w:rFonts w:ascii="Times New Roman" w:hAnsi="Times New Roman" w:cs="Times New Roman"/>
          <w:sz w:val="24"/>
          <w:szCs w:val="24"/>
        </w:rPr>
        <w:t>222-285.</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3. Hacker MP, </w:t>
      </w:r>
      <w:proofErr w:type="spellStart"/>
      <w:r w:rsidRPr="001F4FBC">
        <w:rPr>
          <w:rFonts w:ascii="Times New Roman" w:hAnsi="Times New Roman" w:cs="Times New Roman"/>
          <w:sz w:val="24"/>
          <w:szCs w:val="24"/>
        </w:rPr>
        <w:t>Douple</w:t>
      </w:r>
      <w:proofErr w:type="spellEnd"/>
      <w:r w:rsidRPr="001F4FBC">
        <w:rPr>
          <w:rFonts w:ascii="Times New Roman" w:hAnsi="Times New Roman" w:cs="Times New Roman"/>
          <w:sz w:val="24"/>
          <w:szCs w:val="24"/>
        </w:rPr>
        <w:t xml:space="preserve"> EB, </w:t>
      </w:r>
      <w:proofErr w:type="spellStart"/>
      <w:r w:rsidRPr="001F4FBC">
        <w:rPr>
          <w:rFonts w:ascii="Times New Roman" w:hAnsi="Times New Roman" w:cs="Times New Roman"/>
          <w:sz w:val="24"/>
          <w:szCs w:val="24"/>
        </w:rPr>
        <w:t>Krakoff</w:t>
      </w:r>
      <w:proofErr w:type="spellEnd"/>
      <w:r w:rsidRPr="001F4FBC">
        <w:rPr>
          <w:rFonts w:ascii="Times New Roman" w:hAnsi="Times New Roman" w:cs="Times New Roman"/>
          <w:sz w:val="24"/>
          <w:szCs w:val="24"/>
        </w:rPr>
        <w:t xml:space="preserve"> IH (Ed) (1984) </w:t>
      </w:r>
      <w:r w:rsidRPr="001F4FBC">
        <w:rPr>
          <w:rFonts w:ascii="Times New Roman" w:hAnsi="Times New Roman" w:cs="Times New Roman"/>
          <w:iCs/>
          <w:sz w:val="24"/>
          <w:szCs w:val="24"/>
        </w:rPr>
        <w:t>In</w:t>
      </w:r>
      <w:r w:rsidR="0045019F" w:rsidRPr="001F4FBC">
        <w:rPr>
          <w:rFonts w:ascii="Times New Roman" w:hAnsi="Times New Roman" w:cs="Times New Roman"/>
          <w:iCs/>
          <w:sz w:val="24"/>
          <w:szCs w:val="24"/>
        </w:rPr>
        <w:t xml:space="preserve"> </w:t>
      </w:r>
      <w:r w:rsidRPr="001F4FBC">
        <w:rPr>
          <w:rFonts w:ascii="Times New Roman" w:hAnsi="Times New Roman" w:cs="Times New Roman"/>
          <w:iCs/>
          <w:sz w:val="24"/>
          <w:szCs w:val="24"/>
        </w:rPr>
        <w:t>Platinum Coordination Complexes in Cancer Chemotherapy</w:t>
      </w:r>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Martinus-</w:t>
      </w:r>
      <w:proofErr w:type="gramStart"/>
      <w:r w:rsidRPr="001F4FBC">
        <w:rPr>
          <w:rFonts w:ascii="Times New Roman" w:hAnsi="Times New Roman" w:cs="Times New Roman"/>
          <w:sz w:val="24"/>
          <w:szCs w:val="24"/>
        </w:rPr>
        <w:t>Nijhoff</w:t>
      </w:r>
      <w:proofErr w:type="spellEnd"/>
      <w:r w:rsidRPr="001F4FBC">
        <w:rPr>
          <w:rFonts w:ascii="Times New Roman" w:hAnsi="Times New Roman" w:cs="Times New Roman"/>
          <w:sz w:val="24"/>
          <w:szCs w:val="24"/>
        </w:rPr>
        <w:t xml:space="preserve"> ,</w:t>
      </w:r>
      <w:proofErr w:type="gramEnd"/>
      <w:r w:rsidRPr="001F4FBC">
        <w:rPr>
          <w:rFonts w:ascii="Times New Roman" w:hAnsi="Times New Roman" w:cs="Times New Roman"/>
          <w:sz w:val="24"/>
          <w:szCs w:val="24"/>
        </w:rPr>
        <w:t xml:space="preserve"> B. Eds.</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4.   </w:t>
      </w:r>
      <w:proofErr w:type="spellStart"/>
      <w:r w:rsidRPr="001F4FBC">
        <w:rPr>
          <w:rFonts w:ascii="Times New Roman" w:hAnsi="Times New Roman" w:cs="Times New Roman"/>
          <w:sz w:val="24"/>
          <w:szCs w:val="24"/>
        </w:rPr>
        <w:t>Nicolini</w:t>
      </w:r>
      <w:proofErr w:type="spellEnd"/>
      <w:r w:rsidRPr="001F4FBC">
        <w:rPr>
          <w:rFonts w:ascii="Times New Roman" w:hAnsi="Times New Roman" w:cs="Times New Roman"/>
          <w:sz w:val="24"/>
          <w:szCs w:val="24"/>
        </w:rPr>
        <w:t xml:space="preserve"> M (Ed) (1988) </w:t>
      </w:r>
      <w:r w:rsidRPr="001F4FBC">
        <w:rPr>
          <w:rFonts w:ascii="Times New Roman" w:hAnsi="Times New Roman" w:cs="Times New Roman"/>
          <w:iCs/>
          <w:sz w:val="24"/>
          <w:szCs w:val="24"/>
        </w:rPr>
        <w:t>In</w:t>
      </w:r>
      <w:r w:rsidR="0045019F" w:rsidRPr="001F4FBC">
        <w:rPr>
          <w:rFonts w:ascii="Times New Roman" w:hAnsi="Times New Roman" w:cs="Times New Roman"/>
          <w:iCs/>
          <w:sz w:val="24"/>
          <w:szCs w:val="24"/>
        </w:rPr>
        <w:t xml:space="preserve"> </w:t>
      </w:r>
      <w:r w:rsidRPr="001F4FBC">
        <w:rPr>
          <w:rFonts w:ascii="Times New Roman" w:hAnsi="Times New Roman" w:cs="Times New Roman"/>
          <w:iCs/>
          <w:sz w:val="24"/>
          <w:szCs w:val="24"/>
        </w:rPr>
        <w:t>Platinum and other Metal Coordination Compounds in Cancer chemotherapy,</w:t>
      </w:r>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Martinus-Nijhoff</w:t>
      </w:r>
      <w:proofErr w:type="spellEnd"/>
      <w:r w:rsidRPr="001F4FBC">
        <w:rPr>
          <w:rFonts w:ascii="Times New Roman" w:hAnsi="Times New Roman" w:cs="Times New Roman"/>
          <w:sz w:val="24"/>
          <w:szCs w:val="24"/>
        </w:rPr>
        <w:t>, B. Eds.</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5.   Holloway CE, </w:t>
      </w:r>
      <w:proofErr w:type="spellStart"/>
      <w:r w:rsidRPr="001F4FBC">
        <w:rPr>
          <w:rFonts w:ascii="Times New Roman" w:hAnsi="Times New Roman" w:cs="Times New Roman"/>
          <w:sz w:val="24"/>
          <w:szCs w:val="24"/>
        </w:rPr>
        <w:t>Melnik</w:t>
      </w:r>
      <w:proofErr w:type="spellEnd"/>
      <w:r w:rsidRPr="001F4FBC">
        <w:rPr>
          <w:rFonts w:ascii="Times New Roman" w:hAnsi="Times New Roman" w:cs="Times New Roman"/>
          <w:sz w:val="24"/>
          <w:szCs w:val="24"/>
        </w:rPr>
        <w:t xml:space="preserve"> M (</w:t>
      </w:r>
      <w:r w:rsidRPr="001F4FBC">
        <w:rPr>
          <w:rFonts w:ascii="Times New Roman" w:hAnsi="Times New Roman" w:cs="Times New Roman"/>
          <w:bCs/>
          <w:sz w:val="24"/>
          <w:szCs w:val="24"/>
        </w:rPr>
        <w:t xml:space="preserve">2002) </w:t>
      </w:r>
      <w:r w:rsidRPr="001F4FBC">
        <w:rPr>
          <w:rFonts w:ascii="Times New Roman" w:hAnsi="Times New Roman" w:cs="Times New Roman"/>
          <w:iCs/>
          <w:sz w:val="24"/>
          <w:szCs w:val="24"/>
        </w:rPr>
        <w:t xml:space="preserve">Rev </w:t>
      </w:r>
      <w:proofErr w:type="spellStart"/>
      <w:r w:rsidRPr="001F4FBC">
        <w:rPr>
          <w:rFonts w:ascii="Times New Roman" w:hAnsi="Times New Roman" w:cs="Times New Roman"/>
          <w:iCs/>
          <w:sz w:val="24"/>
          <w:szCs w:val="24"/>
        </w:rPr>
        <w:t>Inorg</w:t>
      </w:r>
      <w:proofErr w:type="spellEnd"/>
      <w:r w:rsidRPr="001F4FBC">
        <w:rPr>
          <w:rFonts w:ascii="Times New Roman" w:hAnsi="Times New Roman" w:cs="Times New Roman"/>
          <w:iCs/>
          <w:sz w:val="24"/>
          <w:szCs w:val="24"/>
        </w:rPr>
        <w:t xml:space="preserve"> Chem22:</w:t>
      </w:r>
      <w:r w:rsidRPr="001F4FBC">
        <w:rPr>
          <w:rFonts w:ascii="Times New Roman" w:hAnsi="Times New Roman" w:cs="Times New Roman"/>
          <w:sz w:val="24"/>
          <w:szCs w:val="24"/>
        </w:rPr>
        <w:t>163-291.</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lastRenderedPageBreak/>
        <w:t xml:space="preserve">6.   Holloway CE, </w:t>
      </w:r>
      <w:proofErr w:type="spellStart"/>
      <w:r w:rsidRPr="001F4FBC">
        <w:rPr>
          <w:rFonts w:ascii="Times New Roman" w:hAnsi="Times New Roman" w:cs="Times New Roman"/>
          <w:sz w:val="24"/>
          <w:szCs w:val="24"/>
        </w:rPr>
        <w:t>Melnik</w:t>
      </w:r>
      <w:proofErr w:type="spellEnd"/>
      <w:r w:rsidRPr="001F4FBC">
        <w:rPr>
          <w:rFonts w:ascii="Times New Roman" w:hAnsi="Times New Roman" w:cs="Times New Roman"/>
          <w:sz w:val="24"/>
          <w:szCs w:val="24"/>
        </w:rPr>
        <w:t xml:space="preserve"> M (</w:t>
      </w:r>
      <w:r w:rsidRPr="001F4FBC">
        <w:rPr>
          <w:rFonts w:ascii="Times New Roman" w:hAnsi="Times New Roman" w:cs="Times New Roman"/>
          <w:bCs/>
          <w:sz w:val="24"/>
          <w:szCs w:val="24"/>
        </w:rPr>
        <w:t>2003)</w:t>
      </w:r>
      <w:r w:rsidR="007F789F" w:rsidRPr="001F4FBC">
        <w:rPr>
          <w:rFonts w:ascii="Times New Roman" w:hAnsi="Times New Roman" w:cs="Times New Roman"/>
          <w:bCs/>
          <w:sz w:val="24"/>
          <w:szCs w:val="24"/>
        </w:rPr>
        <w:t xml:space="preserve"> </w:t>
      </w:r>
      <w:r w:rsidRPr="001F4FBC">
        <w:rPr>
          <w:rFonts w:ascii="Times New Roman" w:hAnsi="Times New Roman" w:cs="Times New Roman"/>
          <w:iCs/>
          <w:sz w:val="24"/>
          <w:szCs w:val="24"/>
        </w:rPr>
        <w:t xml:space="preserve">Rev </w:t>
      </w:r>
      <w:proofErr w:type="spellStart"/>
      <w:r w:rsidRPr="001F4FBC">
        <w:rPr>
          <w:rFonts w:ascii="Times New Roman" w:hAnsi="Times New Roman" w:cs="Times New Roman"/>
          <w:iCs/>
          <w:sz w:val="24"/>
          <w:szCs w:val="24"/>
        </w:rPr>
        <w:t>Inorg</w:t>
      </w:r>
      <w:proofErr w:type="spellEnd"/>
      <w:r w:rsidRPr="001F4FBC">
        <w:rPr>
          <w:rFonts w:ascii="Times New Roman" w:hAnsi="Times New Roman" w:cs="Times New Roman"/>
          <w:iCs/>
          <w:sz w:val="24"/>
          <w:szCs w:val="24"/>
        </w:rPr>
        <w:t xml:space="preserve"> Chem23:</w:t>
      </w:r>
      <w:r w:rsidRPr="001F4FBC">
        <w:rPr>
          <w:rFonts w:ascii="Times New Roman" w:hAnsi="Times New Roman" w:cs="Times New Roman"/>
          <w:sz w:val="24"/>
          <w:szCs w:val="24"/>
        </w:rPr>
        <w:t>125-287.</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7.   Holloway CE, </w:t>
      </w:r>
      <w:proofErr w:type="spellStart"/>
      <w:r w:rsidRPr="001F4FBC">
        <w:rPr>
          <w:rFonts w:ascii="Times New Roman" w:hAnsi="Times New Roman" w:cs="Times New Roman"/>
          <w:sz w:val="24"/>
          <w:szCs w:val="24"/>
        </w:rPr>
        <w:t>Melnik</w:t>
      </w:r>
      <w:proofErr w:type="spellEnd"/>
      <w:r w:rsidRPr="001F4FBC">
        <w:rPr>
          <w:rFonts w:ascii="Times New Roman" w:hAnsi="Times New Roman" w:cs="Times New Roman"/>
          <w:sz w:val="24"/>
          <w:szCs w:val="24"/>
        </w:rPr>
        <w:t xml:space="preserve"> M (</w:t>
      </w:r>
      <w:r w:rsidRPr="001F4FBC">
        <w:rPr>
          <w:rFonts w:ascii="Times New Roman" w:hAnsi="Times New Roman" w:cs="Times New Roman"/>
          <w:bCs/>
          <w:sz w:val="24"/>
          <w:szCs w:val="24"/>
        </w:rPr>
        <w:t>2004)</w:t>
      </w:r>
      <w:r w:rsidR="007F789F" w:rsidRPr="001F4FBC">
        <w:rPr>
          <w:rFonts w:ascii="Times New Roman" w:hAnsi="Times New Roman" w:cs="Times New Roman"/>
          <w:bCs/>
          <w:sz w:val="24"/>
          <w:szCs w:val="24"/>
        </w:rPr>
        <w:t xml:space="preserve"> </w:t>
      </w:r>
      <w:r w:rsidRPr="001F4FBC">
        <w:rPr>
          <w:rFonts w:ascii="Times New Roman" w:hAnsi="Times New Roman" w:cs="Times New Roman"/>
          <w:iCs/>
          <w:sz w:val="24"/>
          <w:szCs w:val="24"/>
        </w:rPr>
        <w:t xml:space="preserve">Rev </w:t>
      </w:r>
      <w:proofErr w:type="spellStart"/>
      <w:r w:rsidRPr="001F4FBC">
        <w:rPr>
          <w:rFonts w:ascii="Times New Roman" w:hAnsi="Times New Roman" w:cs="Times New Roman"/>
          <w:iCs/>
          <w:sz w:val="24"/>
          <w:szCs w:val="24"/>
        </w:rPr>
        <w:t>Inorg</w:t>
      </w:r>
      <w:proofErr w:type="spellEnd"/>
      <w:r w:rsidRPr="001F4FBC">
        <w:rPr>
          <w:rFonts w:ascii="Times New Roman" w:hAnsi="Times New Roman" w:cs="Times New Roman"/>
          <w:iCs/>
          <w:sz w:val="24"/>
          <w:szCs w:val="24"/>
        </w:rPr>
        <w:t xml:space="preserve"> Chem24:</w:t>
      </w:r>
      <w:r w:rsidRPr="001F4FBC">
        <w:rPr>
          <w:rFonts w:ascii="Times New Roman" w:hAnsi="Times New Roman" w:cs="Times New Roman"/>
          <w:sz w:val="24"/>
          <w:szCs w:val="24"/>
        </w:rPr>
        <w:t>301-400.</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8.   Holloway CE, </w:t>
      </w:r>
      <w:proofErr w:type="spellStart"/>
      <w:r w:rsidRPr="001F4FBC">
        <w:rPr>
          <w:rFonts w:ascii="Times New Roman" w:hAnsi="Times New Roman" w:cs="Times New Roman"/>
          <w:sz w:val="24"/>
          <w:szCs w:val="24"/>
        </w:rPr>
        <w:t>Melnik</w:t>
      </w:r>
      <w:proofErr w:type="spellEnd"/>
      <w:r w:rsidRPr="001F4FBC">
        <w:rPr>
          <w:rFonts w:ascii="Times New Roman" w:hAnsi="Times New Roman" w:cs="Times New Roman"/>
          <w:sz w:val="24"/>
          <w:szCs w:val="24"/>
        </w:rPr>
        <w:t xml:space="preserve"> M (2005) </w:t>
      </w:r>
      <w:r w:rsidRPr="001F4FBC">
        <w:rPr>
          <w:rFonts w:ascii="Times New Roman" w:hAnsi="Times New Roman" w:cs="Times New Roman"/>
          <w:iCs/>
          <w:sz w:val="24"/>
          <w:szCs w:val="24"/>
        </w:rPr>
        <w:t xml:space="preserve">Rev </w:t>
      </w:r>
      <w:proofErr w:type="spellStart"/>
      <w:r w:rsidRPr="001F4FBC">
        <w:rPr>
          <w:rFonts w:ascii="Times New Roman" w:hAnsi="Times New Roman" w:cs="Times New Roman"/>
          <w:iCs/>
          <w:sz w:val="24"/>
          <w:szCs w:val="24"/>
        </w:rPr>
        <w:t>Inorg</w:t>
      </w:r>
      <w:proofErr w:type="spellEnd"/>
      <w:r w:rsidRPr="001F4FBC">
        <w:rPr>
          <w:rFonts w:ascii="Times New Roman" w:hAnsi="Times New Roman" w:cs="Times New Roman"/>
          <w:iCs/>
          <w:sz w:val="24"/>
          <w:szCs w:val="24"/>
        </w:rPr>
        <w:t xml:space="preserve"> Chem25:</w:t>
      </w:r>
      <w:r w:rsidRPr="001F4FBC">
        <w:rPr>
          <w:rFonts w:ascii="Times New Roman" w:hAnsi="Times New Roman" w:cs="Times New Roman"/>
          <w:sz w:val="24"/>
          <w:szCs w:val="24"/>
        </w:rPr>
        <w:t>93-270.</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9.   </w:t>
      </w:r>
      <w:proofErr w:type="spellStart"/>
      <w:r w:rsidRPr="001F4FBC">
        <w:rPr>
          <w:rFonts w:ascii="Times New Roman" w:hAnsi="Times New Roman" w:cs="Times New Roman"/>
          <w:sz w:val="24"/>
          <w:szCs w:val="24"/>
        </w:rPr>
        <w:t>Islami-Moghaddam</w:t>
      </w:r>
      <w:proofErr w:type="spellEnd"/>
      <w:r w:rsidRPr="001F4FBC">
        <w:rPr>
          <w:rFonts w:ascii="Times New Roman" w:hAnsi="Times New Roman" w:cs="Times New Roman"/>
          <w:sz w:val="24"/>
          <w:szCs w:val="24"/>
        </w:rPr>
        <w:t xml:space="preserve"> M, </w:t>
      </w:r>
      <w:proofErr w:type="spellStart"/>
      <w:r w:rsidRPr="001F4FBC">
        <w:rPr>
          <w:rFonts w:ascii="Times New Roman" w:hAnsi="Times New Roman" w:cs="Times New Roman"/>
          <w:sz w:val="24"/>
          <w:szCs w:val="24"/>
        </w:rPr>
        <w:t>Mansouri-Torshizi</w:t>
      </w:r>
      <w:proofErr w:type="spellEnd"/>
      <w:r w:rsidRPr="001F4FBC">
        <w:rPr>
          <w:rFonts w:ascii="Times New Roman" w:hAnsi="Times New Roman" w:cs="Times New Roman"/>
          <w:sz w:val="24"/>
          <w:szCs w:val="24"/>
        </w:rPr>
        <w:t xml:space="preserve"> H, </w:t>
      </w:r>
      <w:proofErr w:type="spellStart"/>
      <w:r w:rsidRPr="001F4FBC">
        <w:rPr>
          <w:rFonts w:ascii="Times New Roman" w:hAnsi="Times New Roman" w:cs="Times New Roman"/>
          <w:sz w:val="24"/>
          <w:szCs w:val="24"/>
        </w:rPr>
        <w:t>Divaslar</w:t>
      </w:r>
      <w:proofErr w:type="spellEnd"/>
      <w:r w:rsidRPr="001F4FBC">
        <w:rPr>
          <w:rFonts w:ascii="Times New Roman" w:hAnsi="Times New Roman" w:cs="Times New Roman"/>
          <w:sz w:val="24"/>
          <w:szCs w:val="24"/>
        </w:rPr>
        <w:t xml:space="preserve"> A, </w:t>
      </w:r>
      <w:proofErr w:type="spellStart"/>
      <w:r w:rsidRPr="001F4FBC">
        <w:rPr>
          <w:rFonts w:ascii="Times New Roman" w:hAnsi="Times New Roman" w:cs="Times New Roman"/>
          <w:sz w:val="24"/>
          <w:szCs w:val="24"/>
        </w:rPr>
        <w:t>Saboury</w:t>
      </w:r>
      <w:proofErr w:type="spellEnd"/>
      <w:r w:rsidRPr="001F4FBC">
        <w:rPr>
          <w:rFonts w:ascii="Times New Roman" w:hAnsi="Times New Roman" w:cs="Times New Roman"/>
          <w:sz w:val="24"/>
          <w:szCs w:val="24"/>
        </w:rPr>
        <w:t xml:space="preserve"> A (</w:t>
      </w:r>
      <w:r w:rsidRPr="001F4FBC">
        <w:rPr>
          <w:rFonts w:ascii="Times New Roman" w:hAnsi="Times New Roman" w:cs="Times New Roman"/>
          <w:bCs/>
          <w:sz w:val="24"/>
          <w:szCs w:val="24"/>
        </w:rPr>
        <w:t>2009)</w:t>
      </w:r>
      <w:r w:rsidRPr="001F4FBC">
        <w:rPr>
          <w:rFonts w:ascii="Times New Roman" w:hAnsi="Times New Roman" w:cs="Times New Roman"/>
          <w:iCs/>
          <w:sz w:val="24"/>
          <w:szCs w:val="24"/>
        </w:rPr>
        <w:t xml:space="preserve">J Iran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Soc 6(3):</w:t>
      </w:r>
      <w:r w:rsidRPr="001F4FBC">
        <w:rPr>
          <w:rFonts w:ascii="Times New Roman" w:hAnsi="Times New Roman" w:cs="Times New Roman"/>
          <w:sz w:val="24"/>
          <w:szCs w:val="24"/>
        </w:rPr>
        <w:t>552-569.</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10. </w:t>
      </w:r>
      <w:proofErr w:type="spellStart"/>
      <w:r w:rsidRPr="001F4FBC">
        <w:rPr>
          <w:rFonts w:ascii="Times New Roman" w:hAnsi="Times New Roman" w:cs="Times New Roman"/>
          <w:sz w:val="24"/>
          <w:szCs w:val="24"/>
        </w:rPr>
        <w:t>Belluco</w:t>
      </w:r>
      <w:proofErr w:type="spellEnd"/>
      <w:r w:rsidRPr="001F4FBC">
        <w:rPr>
          <w:rFonts w:ascii="Times New Roman" w:hAnsi="Times New Roman" w:cs="Times New Roman"/>
          <w:sz w:val="24"/>
          <w:szCs w:val="24"/>
        </w:rPr>
        <w:t xml:space="preserve"> U (Ed) (1973) </w:t>
      </w:r>
      <w:r w:rsidRPr="001F4FBC">
        <w:rPr>
          <w:rFonts w:ascii="Times New Roman" w:hAnsi="Times New Roman" w:cs="Times New Roman"/>
          <w:iCs/>
          <w:sz w:val="24"/>
          <w:szCs w:val="24"/>
        </w:rPr>
        <w:t xml:space="preserve">In </w:t>
      </w:r>
      <w:proofErr w:type="spellStart"/>
      <w:r w:rsidRPr="001F4FBC">
        <w:rPr>
          <w:rFonts w:ascii="Times New Roman" w:hAnsi="Times New Roman" w:cs="Times New Roman"/>
          <w:iCs/>
          <w:sz w:val="24"/>
          <w:szCs w:val="24"/>
        </w:rPr>
        <w:t>Organometallic</w:t>
      </w:r>
      <w:proofErr w:type="spellEnd"/>
      <w:r w:rsidRPr="001F4FBC">
        <w:rPr>
          <w:rFonts w:ascii="Times New Roman" w:hAnsi="Times New Roman" w:cs="Times New Roman"/>
          <w:iCs/>
          <w:sz w:val="24"/>
          <w:szCs w:val="24"/>
        </w:rPr>
        <w:t xml:space="preserve"> and Coordination Chemistry of Platinum</w:t>
      </w:r>
      <w:r w:rsidRPr="001F4FBC">
        <w:rPr>
          <w:rFonts w:ascii="Times New Roman" w:hAnsi="Times New Roman" w:cs="Times New Roman"/>
          <w:sz w:val="24"/>
          <w:szCs w:val="24"/>
        </w:rPr>
        <w:t>. New York.</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11.  </w:t>
      </w:r>
      <w:proofErr w:type="spellStart"/>
      <w:r w:rsidRPr="001F4FBC">
        <w:rPr>
          <w:rFonts w:ascii="Times New Roman" w:hAnsi="Times New Roman" w:cs="Times New Roman"/>
          <w:sz w:val="24"/>
          <w:szCs w:val="24"/>
        </w:rPr>
        <w:t>Melnik</w:t>
      </w:r>
      <w:proofErr w:type="spellEnd"/>
      <w:r w:rsidRPr="001F4FBC">
        <w:rPr>
          <w:rFonts w:ascii="Times New Roman" w:hAnsi="Times New Roman" w:cs="Times New Roman"/>
          <w:sz w:val="24"/>
          <w:szCs w:val="24"/>
        </w:rPr>
        <w:t xml:space="preserve"> M, Holloway CE (</w:t>
      </w:r>
      <w:r w:rsidRPr="001F4FBC">
        <w:rPr>
          <w:rFonts w:ascii="Times New Roman" w:hAnsi="Times New Roman" w:cs="Times New Roman"/>
          <w:bCs/>
          <w:sz w:val="24"/>
          <w:szCs w:val="24"/>
        </w:rPr>
        <w:t>2006)</w:t>
      </w:r>
      <w:r w:rsidR="00737956" w:rsidRPr="001F4FBC">
        <w:rPr>
          <w:rFonts w:ascii="Times New Roman" w:hAnsi="Times New Roman" w:cs="Times New Roman"/>
          <w:bCs/>
          <w:sz w:val="24"/>
          <w:szCs w:val="24"/>
        </w:rPr>
        <w:t xml:space="preserve"> </w:t>
      </w:r>
      <w:r w:rsidRPr="001F4FBC">
        <w:rPr>
          <w:rFonts w:ascii="Times New Roman" w:hAnsi="Times New Roman" w:cs="Times New Roman"/>
          <w:iCs/>
          <w:sz w:val="24"/>
          <w:szCs w:val="24"/>
        </w:rPr>
        <w:t xml:space="preserve">Rev </w:t>
      </w:r>
      <w:proofErr w:type="spellStart"/>
      <w:r w:rsidRPr="001F4FBC">
        <w:rPr>
          <w:rFonts w:ascii="Times New Roman" w:hAnsi="Times New Roman" w:cs="Times New Roman"/>
          <w:iCs/>
          <w:sz w:val="24"/>
          <w:szCs w:val="24"/>
        </w:rPr>
        <w:t>Coord</w:t>
      </w:r>
      <w:proofErr w:type="spellEnd"/>
      <w:r w:rsidRPr="001F4FBC">
        <w:rPr>
          <w:rFonts w:ascii="Times New Roman" w:hAnsi="Times New Roman" w:cs="Times New Roman"/>
          <w:iCs/>
          <w:sz w:val="24"/>
          <w:szCs w:val="24"/>
        </w:rPr>
        <w:t xml:space="preserve"> Chem250:</w:t>
      </w:r>
      <w:r w:rsidRPr="001F4FBC">
        <w:rPr>
          <w:rFonts w:ascii="Times New Roman" w:hAnsi="Times New Roman" w:cs="Times New Roman"/>
          <w:sz w:val="24"/>
          <w:szCs w:val="24"/>
        </w:rPr>
        <w:t>2261-2270.</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12. </w:t>
      </w:r>
      <w:proofErr w:type="spellStart"/>
      <w:r w:rsidRPr="001F4FBC">
        <w:rPr>
          <w:rFonts w:ascii="Times New Roman" w:hAnsi="Times New Roman" w:cs="Times New Roman"/>
          <w:sz w:val="24"/>
          <w:szCs w:val="24"/>
        </w:rPr>
        <w:t>Negishi</w:t>
      </w:r>
      <w:proofErr w:type="spellEnd"/>
      <w:r w:rsidRPr="001F4FBC">
        <w:rPr>
          <w:rFonts w:ascii="Times New Roman" w:hAnsi="Times New Roman" w:cs="Times New Roman"/>
          <w:sz w:val="24"/>
          <w:szCs w:val="24"/>
        </w:rPr>
        <w:t xml:space="preserve"> E (Ed) (2002) Handbook of </w:t>
      </w:r>
      <w:proofErr w:type="spellStart"/>
      <w:r w:rsidRPr="001F4FBC">
        <w:rPr>
          <w:rFonts w:ascii="Times New Roman" w:hAnsi="Times New Roman" w:cs="Times New Roman"/>
          <w:sz w:val="24"/>
          <w:szCs w:val="24"/>
        </w:rPr>
        <w:t>organopalladium</w:t>
      </w:r>
      <w:proofErr w:type="spellEnd"/>
      <w:r w:rsidRPr="001F4FBC">
        <w:rPr>
          <w:rFonts w:ascii="Times New Roman" w:hAnsi="Times New Roman" w:cs="Times New Roman"/>
          <w:sz w:val="24"/>
          <w:szCs w:val="24"/>
        </w:rPr>
        <w:t xml:space="preserve"> chemistry for organic synthesis, Wiley, New York.</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13. </w:t>
      </w:r>
      <w:proofErr w:type="spellStart"/>
      <w:r w:rsidRPr="001F4FBC">
        <w:rPr>
          <w:rFonts w:ascii="Times New Roman" w:hAnsi="Times New Roman" w:cs="Times New Roman"/>
          <w:sz w:val="24"/>
          <w:szCs w:val="24"/>
        </w:rPr>
        <w:t>Murahashi</w:t>
      </w:r>
      <w:proofErr w:type="spellEnd"/>
      <w:r w:rsidRPr="001F4FBC">
        <w:rPr>
          <w:rFonts w:ascii="Times New Roman" w:hAnsi="Times New Roman" w:cs="Times New Roman"/>
          <w:sz w:val="24"/>
          <w:szCs w:val="24"/>
        </w:rPr>
        <w:t xml:space="preserve"> T, Kurosawa H (2002) Rev </w:t>
      </w:r>
      <w:proofErr w:type="spellStart"/>
      <w:r w:rsidRPr="001F4FBC">
        <w:rPr>
          <w:rFonts w:ascii="Times New Roman" w:hAnsi="Times New Roman" w:cs="Times New Roman"/>
          <w:sz w:val="24"/>
          <w:szCs w:val="24"/>
        </w:rPr>
        <w:t>Coord</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Chem</w:t>
      </w:r>
      <w:proofErr w:type="spellEnd"/>
      <w:r w:rsidRPr="001F4FBC">
        <w:rPr>
          <w:rFonts w:ascii="Times New Roman" w:hAnsi="Times New Roman" w:cs="Times New Roman"/>
          <w:sz w:val="24"/>
          <w:szCs w:val="24"/>
        </w:rPr>
        <w:t xml:space="preserve"> 231:207–228.</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14. </w:t>
      </w:r>
      <w:proofErr w:type="spellStart"/>
      <w:r w:rsidRPr="001F4FBC">
        <w:rPr>
          <w:rFonts w:ascii="Times New Roman" w:hAnsi="Times New Roman" w:cs="Times New Roman"/>
          <w:sz w:val="24"/>
          <w:szCs w:val="24"/>
        </w:rPr>
        <w:t>Markert</w:t>
      </w:r>
      <w:proofErr w:type="spellEnd"/>
      <w:r w:rsidRPr="001F4FBC">
        <w:rPr>
          <w:rFonts w:ascii="Times New Roman" w:hAnsi="Times New Roman" w:cs="Times New Roman"/>
          <w:sz w:val="24"/>
          <w:szCs w:val="24"/>
        </w:rPr>
        <w:t xml:space="preserve"> C, </w:t>
      </w:r>
      <w:proofErr w:type="spellStart"/>
      <w:r w:rsidRPr="001F4FBC">
        <w:rPr>
          <w:rFonts w:ascii="Times New Roman" w:hAnsi="Times New Roman" w:cs="Times New Roman"/>
          <w:sz w:val="24"/>
          <w:szCs w:val="24"/>
        </w:rPr>
        <w:t>Neuburger</w:t>
      </w:r>
      <w:proofErr w:type="spellEnd"/>
      <w:r w:rsidRPr="001F4FBC">
        <w:rPr>
          <w:rFonts w:ascii="Times New Roman" w:hAnsi="Times New Roman" w:cs="Times New Roman"/>
          <w:sz w:val="24"/>
          <w:szCs w:val="24"/>
        </w:rPr>
        <w:t xml:space="preserve"> M, </w:t>
      </w:r>
      <w:proofErr w:type="spellStart"/>
      <w:r w:rsidRPr="001F4FBC">
        <w:rPr>
          <w:rFonts w:ascii="Times New Roman" w:hAnsi="Times New Roman" w:cs="Times New Roman"/>
          <w:sz w:val="24"/>
          <w:szCs w:val="24"/>
        </w:rPr>
        <w:t>Kulicke</w:t>
      </w:r>
      <w:proofErr w:type="spellEnd"/>
      <w:r w:rsidRPr="001F4FBC">
        <w:rPr>
          <w:rFonts w:ascii="Times New Roman" w:hAnsi="Times New Roman" w:cs="Times New Roman"/>
          <w:sz w:val="24"/>
          <w:szCs w:val="24"/>
        </w:rPr>
        <w:t xml:space="preserve"> K, </w:t>
      </w:r>
      <w:proofErr w:type="spellStart"/>
      <w:r w:rsidRPr="001F4FBC">
        <w:rPr>
          <w:rFonts w:ascii="Times New Roman" w:hAnsi="Times New Roman" w:cs="Times New Roman"/>
          <w:sz w:val="24"/>
          <w:szCs w:val="24"/>
        </w:rPr>
        <w:t>Meuwly</w:t>
      </w:r>
      <w:proofErr w:type="spellEnd"/>
      <w:r w:rsidRPr="001F4FBC">
        <w:rPr>
          <w:rFonts w:ascii="Times New Roman" w:hAnsi="Times New Roman" w:cs="Times New Roman"/>
          <w:sz w:val="24"/>
          <w:szCs w:val="24"/>
        </w:rPr>
        <w:t xml:space="preserve"> M, </w:t>
      </w:r>
      <w:proofErr w:type="spellStart"/>
      <w:r w:rsidRPr="001F4FBC">
        <w:rPr>
          <w:rFonts w:ascii="Times New Roman" w:hAnsi="Times New Roman" w:cs="Times New Roman"/>
          <w:sz w:val="24"/>
          <w:szCs w:val="24"/>
        </w:rPr>
        <w:t>Pfaltz</w:t>
      </w:r>
      <w:proofErr w:type="spellEnd"/>
      <w:r w:rsidRPr="001F4FBC">
        <w:rPr>
          <w:rFonts w:ascii="Times New Roman" w:hAnsi="Times New Roman" w:cs="Times New Roman"/>
          <w:sz w:val="24"/>
          <w:szCs w:val="24"/>
        </w:rPr>
        <w:t xml:space="preserve"> A (2007) </w:t>
      </w:r>
      <w:proofErr w:type="spellStart"/>
      <w:r w:rsidRPr="001F4FBC">
        <w:rPr>
          <w:rFonts w:ascii="Times New Roman" w:hAnsi="Times New Roman" w:cs="Times New Roman"/>
          <w:sz w:val="24"/>
          <w:szCs w:val="24"/>
        </w:rPr>
        <w:t>Angew</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Chem</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Int</w:t>
      </w:r>
      <w:proofErr w:type="spellEnd"/>
      <w:r w:rsidRPr="001F4FBC">
        <w:rPr>
          <w:rFonts w:ascii="Times New Roman" w:hAnsi="Times New Roman" w:cs="Times New Roman"/>
          <w:sz w:val="24"/>
          <w:szCs w:val="24"/>
        </w:rPr>
        <w:t xml:space="preserve"> Ed</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46:5892–5895.</w:t>
      </w:r>
    </w:p>
    <w:p w:rsidR="008B13B5" w:rsidRPr="001F4FBC" w:rsidRDefault="008B13B5" w:rsidP="008B13B5">
      <w:pPr>
        <w:spacing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15. Hama T, </w:t>
      </w:r>
      <w:proofErr w:type="spellStart"/>
      <w:r w:rsidRPr="001F4FBC">
        <w:rPr>
          <w:rFonts w:ascii="Times New Roman" w:hAnsi="Times New Roman" w:cs="Times New Roman"/>
          <w:sz w:val="24"/>
          <w:szCs w:val="24"/>
        </w:rPr>
        <w:t>Hartwig</w:t>
      </w:r>
      <w:proofErr w:type="spellEnd"/>
      <w:r w:rsidRPr="001F4FBC">
        <w:rPr>
          <w:rFonts w:ascii="Times New Roman" w:hAnsi="Times New Roman" w:cs="Times New Roman"/>
          <w:sz w:val="24"/>
          <w:szCs w:val="24"/>
        </w:rPr>
        <w:t xml:space="preserve"> JF (2008)</w:t>
      </w:r>
      <w:r w:rsidR="00150C47" w:rsidRPr="001F4FBC">
        <w:rPr>
          <w:rFonts w:ascii="Times New Roman" w:hAnsi="Times New Roman" w:cs="Times New Roman"/>
          <w:sz w:val="24"/>
          <w:szCs w:val="24"/>
        </w:rPr>
        <w:t xml:space="preserve"> </w:t>
      </w:r>
      <w:r w:rsidRPr="001F4FBC">
        <w:rPr>
          <w:rStyle w:val="Emphasis"/>
          <w:rFonts w:ascii="Times New Roman" w:hAnsi="Times New Roman" w:cs="Times New Roman"/>
          <w:i w:val="0"/>
          <w:iCs w:val="0"/>
          <w:sz w:val="24"/>
          <w:szCs w:val="24"/>
        </w:rPr>
        <w:t>α-</w:t>
      </w:r>
      <w:proofErr w:type="spellStart"/>
      <w:r w:rsidRPr="001F4FBC">
        <w:rPr>
          <w:rStyle w:val="Emphasis"/>
          <w:rFonts w:ascii="Times New Roman" w:hAnsi="Times New Roman" w:cs="Times New Roman"/>
          <w:i w:val="0"/>
          <w:iCs w:val="0"/>
          <w:sz w:val="24"/>
          <w:szCs w:val="24"/>
        </w:rPr>
        <w:t>Arylation</w:t>
      </w:r>
      <w:proofErr w:type="spellEnd"/>
      <w:r w:rsidRPr="001F4FBC">
        <w:rPr>
          <w:rStyle w:val="Emphasis"/>
          <w:rFonts w:ascii="Times New Roman" w:hAnsi="Times New Roman" w:cs="Times New Roman"/>
          <w:i w:val="0"/>
          <w:iCs w:val="0"/>
          <w:sz w:val="24"/>
          <w:szCs w:val="24"/>
        </w:rPr>
        <w:t xml:space="preserve"> of Esters Catalyzed by the </w:t>
      </w:r>
      <w:proofErr w:type="gramStart"/>
      <w:r w:rsidRPr="001F4FBC">
        <w:rPr>
          <w:rStyle w:val="Emphasis"/>
          <w:rFonts w:ascii="Times New Roman" w:hAnsi="Times New Roman" w:cs="Times New Roman"/>
          <w:i w:val="0"/>
          <w:iCs w:val="0"/>
          <w:sz w:val="24"/>
          <w:szCs w:val="24"/>
        </w:rPr>
        <w:t>Pd(</w:t>
      </w:r>
      <w:proofErr w:type="gramEnd"/>
      <w:r w:rsidRPr="001F4FBC">
        <w:rPr>
          <w:rStyle w:val="Emphasis"/>
          <w:rFonts w:ascii="Times New Roman" w:hAnsi="Times New Roman" w:cs="Times New Roman"/>
          <w:i w:val="0"/>
          <w:iCs w:val="0"/>
          <w:sz w:val="24"/>
          <w:szCs w:val="24"/>
        </w:rPr>
        <w:t xml:space="preserve">I) </w:t>
      </w:r>
      <w:proofErr w:type="spellStart"/>
      <w:r w:rsidRPr="001F4FBC">
        <w:rPr>
          <w:rStyle w:val="Emphasis"/>
          <w:rFonts w:ascii="Times New Roman" w:hAnsi="Times New Roman" w:cs="Times New Roman"/>
          <w:i w:val="0"/>
          <w:iCs w:val="0"/>
          <w:sz w:val="24"/>
          <w:szCs w:val="24"/>
        </w:rPr>
        <w:t>Dimer</w:t>
      </w:r>
      <w:proofErr w:type="spellEnd"/>
      <w:r w:rsidRPr="001F4FBC">
        <w:rPr>
          <w:rStyle w:val="Emphasis"/>
          <w:rFonts w:ascii="Times New Roman" w:hAnsi="Times New Roman" w:cs="Times New Roman"/>
          <w:i w:val="0"/>
          <w:iCs w:val="0"/>
          <w:sz w:val="24"/>
          <w:szCs w:val="24"/>
        </w:rPr>
        <w:t xml:space="preserve"> {[P(t-Bu)</w:t>
      </w:r>
      <w:r w:rsidRPr="001F4FBC">
        <w:rPr>
          <w:rStyle w:val="Emphasis"/>
          <w:rFonts w:ascii="Times New Roman" w:hAnsi="Times New Roman" w:cs="Times New Roman"/>
          <w:i w:val="0"/>
          <w:iCs w:val="0"/>
          <w:sz w:val="24"/>
          <w:szCs w:val="24"/>
          <w:vertAlign w:val="subscript"/>
        </w:rPr>
        <w:t>3</w:t>
      </w:r>
      <w:r w:rsidRPr="001F4FBC">
        <w:rPr>
          <w:rStyle w:val="Emphasis"/>
          <w:rFonts w:ascii="Times New Roman" w:hAnsi="Times New Roman" w:cs="Times New Roman"/>
          <w:i w:val="0"/>
          <w:iCs w:val="0"/>
          <w:sz w:val="24"/>
          <w:szCs w:val="24"/>
        </w:rPr>
        <w:t>]</w:t>
      </w:r>
      <w:proofErr w:type="spellStart"/>
      <w:r w:rsidRPr="001F4FBC">
        <w:rPr>
          <w:rStyle w:val="Emphasis"/>
          <w:rFonts w:ascii="Times New Roman" w:hAnsi="Times New Roman" w:cs="Times New Roman"/>
          <w:i w:val="0"/>
          <w:iCs w:val="0"/>
          <w:sz w:val="24"/>
          <w:szCs w:val="24"/>
        </w:rPr>
        <w:t>PdBr</w:t>
      </w:r>
      <w:proofErr w:type="spellEnd"/>
      <w:r w:rsidRPr="001F4FBC">
        <w:rPr>
          <w:rStyle w:val="Emphasis"/>
          <w:rFonts w:ascii="Times New Roman" w:hAnsi="Times New Roman" w:cs="Times New Roman"/>
          <w:i w:val="0"/>
          <w:iCs w:val="0"/>
          <w:sz w:val="24"/>
          <w:szCs w:val="24"/>
        </w:rPr>
        <w:t>}</w:t>
      </w:r>
      <w:r w:rsidRPr="001F4FBC">
        <w:rPr>
          <w:rStyle w:val="Emphasis"/>
          <w:rFonts w:ascii="Times New Roman" w:hAnsi="Times New Roman" w:cs="Times New Roman"/>
          <w:i w:val="0"/>
          <w:iCs w:val="0"/>
          <w:sz w:val="24"/>
          <w:szCs w:val="24"/>
          <w:vertAlign w:val="subscript"/>
        </w:rPr>
        <w:t>2</w:t>
      </w:r>
      <w:r w:rsidRPr="001F4FBC">
        <w:rPr>
          <w:rStyle w:val="Emphasis"/>
          <w:rFonts w:ascii="Times New Roman" w:hAnsi="Times New Roman" w:cs="Times New Roman"/>
          <w:i w:val="0"/>
          <w:iCs w:val="0"/>
          <w:sz w:val="24"/>
          <w:szCs w:val="24"/>
        </w:rPr>
        <w:t>.</w:t>
      </w:r>
      <w:r w:rsidRPr="001F4FBC">
        <w:rPr>
          <w:rFonts w:ascii="Times New Roman" w:hAnsi="Times New Roman" w:cs="Times New Roman"/>
          <w:sz w:val="24"/>
          <w:szCs w:val="24"/>
        </w:rPr>
        <w:t xml:space="preserve"> Org </w:t>
      </w:r>
      <w:proofErr w:type="spellStart"/>
      <w:r w:rsidRPr="001F4FBC">
        <w:rPr>
          <w:rFonts w:ascii="Times New Roman" w:hAnsi="Times New Roman" w:cs="Times New Roman"/>
          <w:sz w:val="24"/>
          <w:szCs w:val="24"/>
        </w:rPr>
        <w:t>Lett</w:t>
      </w:r>
      <w:proofErr w:type="spellEnd"/>
      <w:r w:rsidRPr="001F4FBC">
        <w:rPr>
          <w:rFonts w:ascii="Times New Roman" w:hAnsi="Times New Roman" w:cs="Times New Roman"/>
          <w:sz w:val="24"/>
          <w:szCs w:val="24"/>
        </w:rPr>
        <w:t xml:space="preserve"> 10:1545–1548.</w:t>
      </w:r>
    </w:p>
    <w:p w:rsidR="008B13B5" w:rsidRPr="001F4FBC" w:rsidRDefault="008B13B5" w:rsidP="008B13B5">
      <w:pPr>
        <w:autoSpaceDE w:val="0"/>
        <w:autoSpaceDN w:val="0"/>
        <w:adjustRightInd w:val="0"/>
        <w:spacing w:after="0" w:line="360" w:lineRule="auto"/>
        <w:rPr>
          <w:rFonts w:ascii="Times New Roman" w:hAnsi="Times New Roman" w:cs="Times New Roman"/>
          <w:bCs/>
          <w:sz w:val="24"/>
          <w:szCs w:val="24"/>
        </w:rPr>
      </w:pPr>
      <w:r w:rsidRPr="001F4FBC">
        <w:rPr>
          <w:rFonts w:ascii="Times New Roman" w:hAnsi="Times New Roman" w:cs="Times New Roman"/>
          <w:bCs/>
          <w:sz w:val="24"/>
          <w:szCs w:val="24"/>
        </w:rPr>
        <w:t>16. Smart C (1985) SERVPR-233-2658 UC Category: 61f DE85012172.</w:t>
      </w:r>
    </w:p>
    <w:p w:rsidR="008B13B5" w:rsidRPr="001F4FBC" w:rsidRDefault="008B13B5" w:rsidP="008B13B5">
      <w:pPr>
        <w:autoSpaceDE w:val="0"/>
        <w:autoSpaceDN w:val="0"/>
        <w:adjustRightInd w:val="0"/>
        <w:spacing w:after="0" w:line="360" w:lineRule="auto"/>
        <w:rPr>
          <w:rFonts w:ascii="Times New Roman" w:hAnsi="Times New Roman" w:cs="Times New Roman"/>
          <w:bCs/>
          <w:sz w:val="24"/>
          <w:szCs w:val="24"/>
        </w:rPr>
      </w:pPr>
      <w:r w:rsidRPr="001F4FBC">
        <w:rPr>
          <w:rFonts w:ascii="Times New Roman" w:hAnsi="Times New Roman" w:cs="Times New Roman"/>
          <w:bCs/>
          <w:sz w:val="24"/>
          <w:szCs w:val="24"/>
        </w:rPr>
        <w:t xml:space="preserve">17.  Foley P, </w:t>
      </w:r>
      <w:proofErr w:type="spellStart"/>
      <w:r w:rsidRPr="001F4FBC">
        <w:rPr>
          <w:rFonts w:ascii="Times New Roman" w:hAnsi="Times New Roman" w:cs="Times New Roman"/>
          <w:bCs/>
          <w:sz w:val="24"/>
          <w:szCs w:val="24"/>
        </w:rPr>
        <w:t>Dicosimo</w:t>
      </w:r>
      <w:proofErr w:type="spellEnd"/>
      <w:r w:rsidRPr="001F4FBC">
        <w:rPr>
          <w:rFonts w:ascii="Times New Roman" w:hAnsi="Times New Roman" w:cs="Times New Roman"/>
          <w:bCs/>
          <w:sz w:val="24"/>
          <w:szCs w:val="24"/>
        </w:rPr>
        <w:t xml:space="preserve"> R, </w:t>
      </w:r>
      <w:proofErr w:type="spellStart"/>
      <w:r w:rsidRPr="001F4FBC">
        <w:rPr>
          <w:rFonts w:ascii="Times New Roman" w:hAnsi="Times New Roman" w:cs="Times New Roman"/>
          <w:bCs/>
          <w:sz w:val="24"/>
          <w:szCs w:val="24"/>
        </w:rPr>
        <w:t>Whitesides</w:t>
      </w:r>
      <w:proofErr w:type="spellEnd"/>
      <w:r w:rsidRPr="001F4FBC">
        <w:rPr>
          <w:rFonts w:ascii="Times New Roman" w:hAnsi="Times New Roman" w:cs="Times New Roman"/>
          <w:bCs/>
          <w:sz w:val="24"/>
          <w:szCs w:val="24"/>
        </w:rPr>
        <w:t xml:space="preserve"> GM (1980)</w:t>
      </w:r>
      <w:r w:rsidRPr="001F4FBC">
        <w:rPr>
          <w:rFonts w:ascii="Times New Roman" w:hAnsi="Times New Roman" w:cs="Times New Roman"/>
          <w:sz w:val="24"/>
          <w:szCs w:val="24"/>
        </w:rPr>
        <w:t xml:space="preserve"> The Mechanism of Thermal Decomposition of </w:t>
      </w:r>
      <w:proofErr w:type="spellStart"/>
      <w:proofErr w:type="gramStart"/>
      <w:r w:rsidRPr="001F4FBC">
        <w:rPr>
          <w:rFonts w:ascii="Times New Roman" w:hAnsi="Times New Roman" w:cs="Times New Roman"/>
          <w:sz w:val="24"/>
          <w:szCs w:val="24"/>
        </w:rPr>
        <w:t>Dineopentylbis</w:t>
      </w:r>
      <w:proofErr w:type="spellEnd"/>
      <w:r w:rsidRPr="001F4FBC">
        <w:rPr>
          <w:rFonts w:ascii="Times New Roman" w:hAnsi="Times New Roman" w:cs="Times New Roman"/>
          <w:sz w:val="24"/>
          <w:szCs w:val="24"/>
        </w:rPr>
        <w:t>(</w:t>
      </w:r>
      <w:proofErr w:type="spellStart"/>
      <w:proofErr w:type="gramEnd"/>
      <w:r w:rsidRPr="001F4FBC">
        <w:rPr>
          <w:rFonts w:ascii="Times New Roman" w:hAnsi="Times New Roman" w:cs="Times New Roman"/>
          <w:sz w:val="24"/>
          <w:szCs w:val="24"/>
        </w:rPr>
        <w:t>triethyl-phosphine</w:t>
      </w:r>
      <w:proofErr w:type="spellEnd"/>
      <w:r w:rsidRPr="001F4FBC">
        <w:rPr>
          <w:rFonts w:ascii="Times New Roman" w:hAnsi="Times New Roman" w:cs="Times New Roman"/>
          <w:sz w:val="24"/>
          <w:szCs w:val="24"/>
        </w:rPr>
        <w:t xml:space="preserve">)platinum(II): Formation of </w:t>
      </w:r>
      <w:proofErr w:type="spellStart"/>
      <w:r w:rsidRPr="001F4FBC">
        <w:rPr>
          <w:rFonts w:ascii="Times New Roman" w:hAnsi="Times New Roman" w:cs="Times New Roman"/>
          <w:sz w:val="24"/>
          <w:szCs w:val="24"/>
        </w:rPr>
        <w:t>Bis</w:t>
      </w:r>
      <w:proofErr w:type="spellEnd"/>
      <w:r w:rsidRPr="001F4FBC">
        <w:rPr>
          <w:rFonts w:ascii="Times New Roman" w:hAnsi="Times New Roman" w:cs="Times New Roman"/>
          <w:sz w:val="24"/>
          <w:szCs w:val="24"/>
        </w:rPr>
        <w:t>(</w:t>
      </w:r>
      <w:proofErr w:type="spellStart"/>
      <w:r w:rsidRPr="001F4FBC">
        <w:rPr>
          <w:rFonts w:ascii="Times New Roman" w:hAnsi="Times New Roman" w:cs="Times New Roman"/>
          <w:sz w:val="24"/>
          <w:szCs w:val="24"/>
        </w:rPr>
        <w:t>triethylphosphine</w:t>
      </w:r>
      <w:proofErr w:type="spellEnd"/>
      <w:r w:rsidRPr="001F4FBC">
        <w:rPr>
          <w:rFonts w:ascii="Times New Roman" w:hAnsi="Times New Roman" w:cs="Times New Roman"/>
          <w:sz w:val="24"/>
          <w:szCs w:val="24"/>
        </w:rPr>
        <w:t>)-3,3-dimethylplatinacyclobutane.</w:t>
      </w:r>
      <w:r w:rsidRPr="001F4FBC">
        <w:rPr>
          <w:rFonts w:ascii="Times New Roman" w:hAnsi="Times New Roman" w:cs="Times New Roman"/>
          <w:iCs/>
          <w:sz w:val="24"/>
          <w:szCs w:val="24"/>
        </w:rPr>
        <w:t xml:space="preserve">J </w:t>
      </w:r>
      <w:r w:rsidRPr="001F4FBC">
        <w:rPr>
          <w:rFonts w:ascii="Times New Roman" w:hAnsi="Times New Roman" w:cs="Times New Roman"/>
          <w:bCs/>
          <w:iCs/>
          <w:sz w:val="24"/>
          <w:szCs w:val="24"/>
        </w:rPr>
        <w:t xml:space="preserve">Am </w:t>
      </w:r>
      <w:proofErr w:type="spellStart"/>
      <w:r w:rsidRPr="001F4FBC">
        <w:rPr>
          <w:rFonts w:ascii="Times New Roman" w:hAnsi="Times New Roman" w:cs="Times New Roman"/>
          <w:bCs/>
          <w:iCs/>
          <w:sz w:val="24"/>
          <w:szCs w:val="24"/>
        </w:rPr>
        <w:t>Chem</w:t>
      </w:r>
      <w:proofErr w:type="spellEnd"/>
      <w:r w:rsidRPr="001F4FBC">
        <w:rPr>
          <w:rFonts w:ascii="Times New Roman" w:hAnsi="Times New Roman" w:cs="Times New Roman"/>
          <w:bCs/>
          <w:iCs/>
          <w:sz w:val="24"/>
          <w:szCs w:val="24"/>
        </w:rPr>
        <w:t xml:space="preserve"> </w:t>
      </w:r>
      <w:r w:rsidRPr="001F4FBC">
        <w:rPr>
          <w:rFonts w:ascii="Times New Roman" w:hAnsi="Times New Roman" w:cs="Times New Roman"/>
          <w:bCs/>
          <w:sz w:val="24"/>
          <w:szCs w:val="24"/>
        </w:rPr>
        <w:t>Soc 102:6713-6725.</w:t>
      </w:r>
    </w:p>
    <w:p w:rsidR="008B13B5" w:rsidRPr="001F4FBC" w:rsidRDefault="008B13B5" w:rsidP="008B13B5">
      <w:pPr>
        <w:autoSpaceDE w:val="0"/>
        <w:autoSpaceDN w:val="0"/>
        <w:adjustRightInd w:val="0"/>
        <w:spacing w:after="0" w:line="360" w:lineRule="auto"/>
        <w:rPr>
          <w:rFonts w:ascii="Times New Roman" w:hAnsi="Times New Roman" w:cs="Times New Roman"/>
          <w:bCs/>
          <w:iCs/>
          <w:sz w:val="24"/>
          <w:szCs w:val="24"/>
        </w:rPr>
      </w:pPr>
      <w:r w:rsidRPr="001F4FBC">
        <w:rPr>
          <w:rFonts w:ascii="Times New Roman" w:hAnsi="Times New Roman" w:cs="Times New Roman"/>
          <w:bCs/>
          <w:sz w:val="24"/>
          <w:szCs w:val="24"/>
        </w:rPr>
        <w:t xml:space="preserve">18.  McCarthy TJ, </w:t>
      </w:r>
      <w:proofErr w:type="spellStart"/>
      <w:r w:rsidRPr="001F4FBC">
        <w:rPr>
          <w:rFonts w:ascii="Times New Roman" w:hAnsi="Times New Roman" w:cs="Times New Roman"/>
          <w:bCs/>
          <w:sz w:val="24"/>
          <w:szCs w:val="24"/>
        </w:rPr>
        <w:t>Nuzzo</w:t>
      </w:r>
      <w:proofErr w:type="spellEnd"/>
      <w:r w:rsidRPr="001F4FBC">
        <w:rPr>
          <w:rFonts w:ascii="Times New Roman" w:hAnsi="Times New Roman" w:cs="Times New Roman"/>
          <w:bCs/>
          <w:sz w:val="24"/>
          <w:szCs w:val="24"/>
        </w:rPr>
        <w:t xml:space="preserve"> RG, </w:t>
      </w:r>
      <w:proofErr w:type="spellStart"/>
      <w:r w:rsidRPr="001F4FBC">
        <w:rPr>
          <w:rFonts w:ascii="Times New Roman" w:hAnsi="Times New Roman" w:cs="Times New Roman"/>
          <w:bCs/>
          <w:sz w:val="24"/>
          <w:szCs w:val="24"/>
        </w:rPr>
        <w:t>Whitesides</w:t>
      </w:r>
      <w:proofErr w:type="spellEnd"/>
      <w:r w:rsidRPr="001F4FBC">
        <w:rPr>
          <w:rFonts w:ascii="Times New Roman" w:hAnsi="Times New Roman" w:cs="Times New Roman"/>
          <w:bCs/>
          <w:sz w:val="24"/>
          <w:szCs w:val="24"/>
        </w:rPr>
        <w:t xml:space="preserve"> GM (1981)</w:t>
      </w:r>
      <w:r w:rsidRPr="001F4FBC">
        <w:rPr>
          <w:rFonts w:ascii="Times New Roman" w:hAnsi="Times New Roman" w:cs="Times New Roman"/>
          <w:sz w:val="24"/>
          <w:szCs w:val="24"/>
        </w:rPr>
        <w:t xml:space="preserve"> Mechanisms of Thermal Decomposition of </w:t>
      </w:r>
      <w:proofErr w:type="spellStart"/>
      <w:proofErr w:type="gramStart"/>
      <w:r w:rsidRPr="001F4FBC">
        <w:rPr>
          <w:rFonts w:ascii="Times New Roman" w:hAnsi="Times New Roman" w:cs="Times New Roman"/>
          <w:sz w:val="24"/>
          <w:szCs w:val="24"/>
        </w:rPr>
        <w:t>Diethylbis</w:t>
      </w:r>
      <w:proofErr w:type="spellEnd"/>
      <w:r w:rsidRPr="001F4FBC">
        <w:rPr>
          <w:rFonts w:ascii="Times New Roman" w:hAnsi="Times New Roman" w:cs="Times New Roman"/>
          <w:sz w:val="24"/>
          <w:szCs w:val="24"/>
        </w:rPr>
        <w:t>(</w:t>
      </w:r>
      <w:proofErr w:type="spellStart"/>
      <w:proofErr w:type="gramEnd"/>
      <w:r w:rsidRPr="001F4FBC">
        <w:rPr>
          <w:rFonts w:ascii="Times New Roman" w:hAnsi="Times New Roman" w:cs="Times New Roman"/>
          <w:sz w:val="24"/>
          <w:szCs w:val="24"/>
        </w:rPr>
        <w:t>triethylphosphine</w:t>
      </w:r>
      <w:proofErr w:type="spellEnd"/>
      <w:r w:rsidRPr="001F4FBC">
        <w:rPr>
          <w:rFonts w:ascii="Times New Roman" w:hAnsi="Times New Roman" w:cs="Times New Roman"/>
          <w:sz w:val="24"/>
          <w:szCs w:val="24"/>
        </w:rPr>
        <w:t>)-platinum(II).</w:t>
      </w:r>
      <w:r w:rsidRPr="001F4FBC">
        <w:rPr>
          <w:rFonts w:ascii="Times New Roman" w:hAnsi="Times New Roman" w:cs="Times New Roman"/>
          <w:bCs/>
          <w:sz w:val="24"/>
          <w:szCs w:val="24"/>
        </w:rPr>
        <w:t xml:space="preserve"> J </w:t>
      </w:r>
      <w:r w:rsidRPr="001F4FBC">
        <w:rPr>
          <w:rFonts w:ascii="Times New Roman" w:hAnsi="Times New Roman" w:cs="Times New Roman"/>
          <w:bCs/>
          <w:iCs/>
          <w:sz w:val="24"/>
          <w:szCs w:val="24"/>
        </w:rPr>
        <w:t xml:space="preserve">Am </w:t>
      </w:r>
      <w:proofErr w:type="spellStart"/>
      <w:r w:rsidRPr="001F4FBC">
        <w:rPr>
          <w:rFonts w:ascii="Times New Roman" w:hAnsi="Times New Roman" w:cs="Times New Roman"/>
          <w:bCs/>
          <w:iCs/>
          <w:sz w:val="24"/>
          <w:szCs w:val="24"/>
        </w:rPr>
        <w:t>Chem</w:t>
      </w:r>
      <w:proofErr w:type="spellEnd"/>
      <w:r w:rsidRPr="001F4FBC">
        <w:rPr>
          <w:rFonts w:ascii="Times New Roman" w:hAnsi="Times New Roman" w:cs="Times New Roman"/>
          <w:bCs/>
          <w:iCs/>
          <w:sz w:val="24"/>
          <w:szCs w:val="24"/>
        </w:rPr>
        <w:t xml:space="preserve"> </w:t>
      </w:r>
      <w:r w:rsidRPr="001F4FBC">
        <w:rPr>
          <w:rFonts w:ascii="Times New Roman" w:hAnsi="Times New Roman" w:cs="Times New Roman"/>
          <w:bCs/>
          <w:sz w:val="24"/>
          <w:szCs w:val="24"/>
        </w:rPr>
        <w:t>Soc 103:3396-3403.</w:t>
      </w:r>
    </w:p>
    <w:p w:rsidR="008B13B5" w:rsidRPr="001F4FBC" w:rsidRDefault="008B13B5" w:rsidP="008B13B5">
      <w:pPr>
        <w:autoSpaceDE w:val="0"/>
        <w:autoSpaceDN w:val="0"/>
        <w:adjustRightInd w:val="0"/>
        <w:spacing w:after="0" w:line="360" w:lineRule="auto"/>
        <w:rPr>
          <w:rFonts w:ascii="Times New Roman" w:hAnsi="Times New Roman" w:cs="Times New Roman"/>
          <w:bCs/>
          <w:iCs/>
          <w:sz w:val="24"/>
          <w:szCs w:val="24"/>
        </w:rPr>
      </w:pPr>
      <w:r w:rsidRPr="001F4FBC">
        <w:rPr>
          <w:rFonts w:ascii="Times New Roman" w:hAnsi="Times New Roman" w:cs="Times New Roman"/>
          <w:bCs/>
          <w:sz w:val="24"/>
          <w:szCs w:val="24"/>
        </w:rPr>
        <w:t xml:space="preserve">19.  McCarthy TJ, </w:t>
      </w:r>
      <w:proofErr w:type="spellStart"/>
      <w:r w:rsidRPr="001F4FBC">
        <w:rPr>
          <w:rFonts w:ascii="Times New Roman" w:hAnsi="Times New Roman" w:cs="Times New Roman"/>
          <w:bCs/>
          <w:sz w:val="24"/>
          <w:szCs w:val="24"/>
        </w:rPr>
        <w:t>Nuzzo</w:t>
      </w:r>
      <w:proofErr w:type="spellEnd"/>
      <w:r w:rsidRPr="001F4FBC">
        <w:rPr>
          <w:rFonts w:ascii="Times New Roman" w:hAnsi="Times New Roman" w:cs="Times New Roman"/>
          <w:bCs/>
          <w:sz w:val="24"/>
          <w:szCs w:val="24"/>
        </w:rPr>
        <w:t xml:space="preserve"> RG, </w:t>
      </w:r>
      <w:proofErr w:type="spellStart"/>
      <w:r w:rsidRPr="001F4FBC">
        <w:rPr>
          <w:rFonts w:ascii="Times New Roman" w:hAnsi="Times New Roman" w:cs="Times New Roman"/>
          <w:bCs/>
          <w:sz w:val="24"/>
          <w:szCs w:val="24"/>
        </w:rPr>
        <w:t>Whitesides</w:t>
      </w:r>
      <w:proofErr w:type="spellEnd"/>
      <w:r w:rsidRPr="001F4FBC">
        <w:rPr>
          <w:rFonts w:ascii="Times New Roman" w:hAnsi="Times New Roman" w:cs="Times New Roman"/>
          <w:bCs/>
          <w:sz w:val="24"/>
          <w:szCs w:val="24"/>
        </w:rPr>
        <w:t xml:space="preserve"> GM (1981)</w:t>
      </w:r>
      <w:r w:rsidRPr="001F4FBC">
        <w:rPr>
          <w:rFonts w:ascii="Times New Roman" w:hAnsi="Times New Roman" w:cs="Times New Roman"/>
          <w:sz w:val="24"/>
          <w:szCs w:val="24"/>
        </w:rPr>
        <w:t xml:space="preserve"> Thermal Decomposition of Di(</w:t>
      </w:r>
      <w:proofErr w:type="spellStart"/>
      <w:r w:rsidRPr="001F4FBC">
        <w:rPr>
          <w:rFonts w:ascii="Times New Roman" w:hAnsi="Times New Roman" w:cs="Times New Roman"/>
          <w:sz w:val="24"/>
          <w:szCs w:val="24"/>
        </w:rPr>
        <w:t>Cycloalkyl</w:t>
      </w:r>
      <w:proofErr w:type="spellEnd"/>
      <w:r w:rsidRPr="001F4FBC">
        <w:rPr>
          <w:rFonts w:ascii="Times New Roman" w:hAnsi="Times New Roman" w:cs="Times New Roman"/>
          <w:sz w:val="24"/>
          <w:szCs w:val="24"/>
        </w:rPr>
        <w:t>)</w:t>
      </w:r>
      <w:proofErr w:type="spellStart"/>
      <w:r w:rsidRPr="001F4FBC">
        <w:rPr>
          <w:rFonts w:ascii="Times New Roman" w:hAnsi="Times New Roman" w:cs="Times New Roman"/>
          <w:sz w:val="24"/>
          <w:szCs w:val="24"/>
        </w:rPr>
        <w:t>bis</w:t>
      </w:r>
      <w:proofErr w:type="spellEnd"/>
      <w:r w:rsidRPr="001F4FBC">
        <w:rPr>
          <w:rFonts w:ascii="Times New Roman" w:hAnsi="Times New Roman" w:cs="Times New Roman"/>
          <w:sz w:val="24"/>
          <w:szCs w:val="24"/>
        </w:rPr>
        <w:t>(</w:t>
      </w:r>
      <w:proofErr w:type="spellStart"/>
      <w:r w:rsidRPr="001F4FBC">
        <w:rPr>
          <w:rFonts w:ascii="Times New Roman" w:hAnsi="Times New Roman" w:cs="Times New Roman"/>
          <w:sz w:val="24"/>
          <w:szCs w:val="24"/>
        </w:rPr>
        <w:t>triethylphosphine</w:t>
      </w:r>
      <w:proofErr w:type="spellEnd"/>
      <w:r w:rsidRPr="001F4FBC">
        <w:rPr>
          <w:rFonts w:ascii="Times New Roman" w:hAnsi="Times New Roman" w:cs="Times New Roman"/>
          <w:sz w:val="24"/>
          <w:szCs w:val="24"/>
        </w:rPr>
        <w:t>)platinum-(II) Complexes</w:t>
      </w:r>
      <w:r w:rsidRPr="001F4FBC">
        <w:rPr>
          <w:rFonts w:ascii="Times New Roman" w:hAnsi="Times New Roman" w:cs="Times New Roman"/>
          <w:bCs/>
          <w:sz w:val="24"/>
          <w:szCs w:val="24"/>
        </w:rPr>
        <w:t xml:space="preserve">. J </w:t>
      </w:r>
      <w:r w:rsidRPr="001F4FBC">
        <w:rPr>
          <w:rFonts w:ascii="Times New Roman" w:hAnsi="Times New Roman" w:cs="Times New Roman"/>
          <w:bCs/>
          <w:iCs/>
          <w:sz w:val="24"/>
          <w:szCs w:val="24"/>
        </w:rPr>
        <w:t xml:space="preserve">Am </w:t>
      </w:r>
      <w:proofErr w:type="spellStart"/>
      <w:r w:rsidRPr="001F4FBC">
        <w:rPr>
          <w:rFonts w:ascii="Times New Roman" w:hAnsi="Times New Roman" w:cs="Times New Roman"/>
          <w:bCs/>
          <w:iCs/>
          <w:sz w:val="24"/>
          <w:szCs w:val="24"/>
        </w:rPr>
        <w:t>Chem</w:t>
      </w:r>
      <w:proofErr w:type="spellEnd"/>
      <w:r w:rsidRPr="001F4FBC">
        <w:rPr>
          <w:rFonts w:ascii="Times New Roman" w:hAnsi="Times New Roman" w:cs="Times New Roman"/>
          <w:bCs/>
          <w:iCs/>
          <w:sz w:val="24"/>
          <w:szCs w:val="24"/>
        </w:rPr>
        <w:t xml:space="preserve"> </w:t>
      </w:r>
      <w:r w:rsidRPr="001F4FBC">
        <w:rPr>
          <w:rFonts w:ascii="Times New Roman" w:hAnsi="Times New Roman" w:cs="Times New Roman"/>
          <w:bCs/>
          <w:sz w:val="24"/>
          <w:szCs w:val="24"/>
        </w:rPr>
        <w:t>Soc 103:3404-3410.</w:t>
      </w:r>
    </w:p>
    <w:p w:rsidR="008B13B5" w:rsidRPr="001F4FBC" w:rsidRDefault="008B13B5" w:rsidP="008B13B5">
      <w:pPr>
        <w:autoSpaceDE w:val="0"/>
        <w:autoSpaceDN w:val="0"/>
        <w:adjustRightInd w:val="0"/>
        <w:spacing w:after="0" w:line="360" w:lineRule="auto"/>
        <w:rPr>
          <w:rFonts w:ascii="Times New Roman" w:hAnsi="Times New Roman" w:cs="Times New Roman"/>
          <w:bCs/>
          <w:sz w:val="24"/>
          <w:szCs w:val="24"/>
        </w:rPr>
      </w:pPr>
      <w:r w:rsidRPr="001F4FBC">
        <w:rPr>
          <w:rFonts w:ascii="Times New Roman" w:hAnsi="Times New Roman" w:cs="Times New Roman"/>
          <w:bCs/>
          <w:sz w:val="24"/>
          <w:szCs w:val="24"/>
        </w:rPr>
        <w:t xml:space="preserve">20.  </w:t>
      </w:r>
      <w:proofErr w:type="spellStart"/>
      <w:r w:rsidRPr="001F4FBC">
        <w:rPr>
          <w:rFonts w:ascii="Times New Roman" w:hAnsi="Times New Roman" w:cs="Times New Roman"/>
          <w:bCs/>
          <w:sz w:val="24"/>
          <w:szCs w:val="24"/>
        </w:rPr>
        <w:t>Dicosimo</w:t>
      </w:r>
      <w:proofErr w:type="spellEnd"/>
      <w:r w:rsidRPr="001F4FBC">
        <w:rPr>
          <w:rFonts w:ascii="Times New Roman" w:hAnsi="Times New Roman" w:cs="Times New Roman"/>
          <w:bCs/>
          <w:sz w:val="24"/>
          <w:szCs w:val="24"/>
        </w:rPr>
        <w:t xml:space="preserve"> R, Moore SS, </w:t>
      </w:r>
      <w:proofErr w:type="spellStart"/>
      <w:r w:rsidRPr="001F4FBC">
        <w:rPr>
          <w:rFonts w:ascii="Times New Roman" w:hAnsi="Times New Roman" w:cs="Times New Roman"/>
          <w:bCs/>
          <w:sz w:val="24"/>
          <w:szCs w:val="24"/>
        </w:rPr>
        <w:t>Sowinski</w:t>
      </w:r>
      <w:proofErr w:type="spellEnd"/>
      <w:r w:rsidRPr="001F4FBC">
        <w:rPr>
          <w:rFonts w:ascii="Times New Roman" w:hAnsi="Times New Roman" w:cs="Times New Roman"/>
          <w:bCs/>
          <w:sz w:val="24"/>
          <w:szCs w:val="24"/>
        </w:rPr>
        <w:t xml:space="preserve"> </w:t>
      </w:r>
      <w:r w:rsidRPr="001F4FBC">
        <w:rPr>
          <w:rFonts w:ascii="Times New Roman" w:hAnsi="Times New Roman" w:cs="Times New Roman"/>
          <w:bCs/>
          <w:iCs/>
          <w:sz w:val="24"/>
          <w:szCs w:val="24"/>
        </w:rPr>
        <w:t xml:space="preserve">AF, </w:t>
      </w:r>
      <w:proofErr w:type="spellStart"/>
      <w:r w:rsidRPr="001F4FBC">
        <w:rPr>
          <w:rFonts w:ascii="Times New Roman" w:hAnsi="Times New Roman" w:cs="Times New Roman"/>
          <w:bCs/>
          <w:sz w:val="24"/>
          <w:szCs w:val="24"/>
        </w:rPr>
        <w:t>Whitesides</w:t>
      </w:r>
      <w:proofErr w:type="spellEnd"/>
      <w:r w:rsidRPr="001F4FBC">
        <w:rPr>
          <w:rFonts w:ascii="Times New Roman" w:hAnsi="Times New Roman" w:cs="Times New Roman"/>
          <w:bCs/>
          <w:sz w:val="24"/>
          <w:szCs w:val="24"/>
        </w:rPr>
        <w:t xml:space="preserve"> GM (1982) </w:t>
      </w:r>
      <w:proofErr w:type="spellStart"/>
      <w:r w:rsidRPr="001F4FBC">
        <w:rPr>
          <w:rFonts w:ascii="Times New Roman" w:hAnsi="Times New Roman" w:cs="Times New Roman"/>
          <w:sz w:val="24"/>
          <w:szCs w:val="24"/>
        </w:rPr>
        <w:t>Cyclometalation</w:t>
      </w:r>
      <w:proofErr w:type="spellEnd"/>
      <w:r w:rsidRPr="001F4FBC">
        <w:rPr>
          <w:rFonts w:ascii="Times New Roman" w:hAnsi="Times New Roman" w:cs="Times New Roman"/>
          <w:sz w:val="24"/>
          <w:szCs w:val="24"/>
        </w:rPr>
        <w:t xml:space="preserve"> of </w:t>
      </w:r>
      <w:proofErr w:type="spellStart"/>
      <w:r w:rsidRPr="001F4FBC">
        <w:rPr>
          <w:rFonts w:ascii="Times New Roman" w:hAnsi="Times New Roman" w:cs="Times New Roman"/>
          <w:sz w:val="24"/>
          <w:szCs w:val="24"/>
        </w:rPr>
        <w:t>Dialkylbis</w:t>
      </w:r>
      <w:proofErr w:type="spellEnd"/>
      <w:r w:rsidRPr="001F4FBC">
        <w:rPr>
          <w:rFonts w:ascii="Times New Roman" w:hAnsi="Times New Roman" w:cs="Times New Roman"/>
          <w:sz w:val="24"/>
          <w:szCs w:val="24"/>
        </w:rPr>
        <w:t>(</w:t>
      </w:r>
      <w:proofErr w:type="spellStart"/>
      <w:r w:rsidRPr="001F4FBC">
        <w:rPr>
          <w:rFonts w:ascii="Times New Roman" w:hAnsi="Times New Roman" w:cs="Times New Roman"/>
          <w:sz w:val="24"/>
          <w:szCs w:val="24"/>
        </w:rPr>
        <w:t>triethylphosphine</w:t>
      </w:r>
      <w:proofErr w:type="spellEnd"/>
      <w:r w:rsidRPr="001F4FBC">
        <w:rPr>
          <w:rFonts w:ascii="Times New Roman" w:hAnsi="Times New Roman" w:cs="Times New Roman"/>
          <w:sz w:val="24"/>
          <w:szCs w:val="24"/>
        </w:rPr>
        <w:t xml:space="preserve">)platinum(II) Complexes: Formation of Pt, Pt </w:t>
      </w:r>
      <w:proofErr w:type="spellStart"/>
      <w:r w:rsidRPr="001F4FBC">
        <w:rPr>
          <w:rFonts w:ascii="Times New Roman" w:hAnsi="Times New Roman" w:cs="Times New Roman"/>
          <w:sz w:val="24"/>
          <w:szCs w:val="24"/>
        </w:rPr>
        <w:t>Bis</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triethylphosphine</w:t>
      </w:r>
      <w:proofErr w:type="spellEnd"/>
      <w:r w:rsidRPr="001F4FBC">
        <w:rPr>
          <w:rFonts w:ascii="Times New Roman" w:hAnsi="Times New Roman" w:cs="Times New Roman"/>
          <w:sz w:val="24"/>
          <w:szCs w:val="24"/>
        </w:rPr>
        <w:t>)</w:t>
      </w:r>
      <w:proofErr w:type="spellStart"/>
      <w:r w:rsidRPr="001F4FBC">
        <w:rPr>
          <w:rFonts w:ascii="Times New Roman" w:hAnsi="Times New Roman" w:cs="Times New Roman"/>
          <w:sz w:val="24"/>
          <w:szCs w:val="24"/>
        </w:rPr>
        <w:t>platinacycloalkanes</w:t>
      </w:r>
      <w:proofErr w:type="spellEnd"/>
      <w:r w:rsidRPr="001F4FBC">
        <w:rPr>
          <w:rFonts w:ascii="Times New Roman" w:hAnsi="Times New Roman" w:cs="Times New Roman"/>
          <w:bCs/>
          <w:sz w:val="24"/>
          <w:szCs w:val="24"/>
        </w:rPr>
        <w:t xml:space="preserve">. </w:t>
      </w:r>
      <w:r w:rsidRPr="001F4FBC">
        <w:rPr>
          <w:rFonts w:ascii="Times New Roman" w:hAnsi="Times New Roman" w:cs="Times New Roman"/>
          <w:iCs/>
          <w:sz w:val="24"/>
          <w:szCs w:val="24"/>
        </w:rPr>
        <w:t xml:space="preserve">J </w:t>
      </w:r>
      <w:r w:rsidRPr="001F4FBC">
        <w:rPr>
          <w:rFonts w:ascii="Times New Roman" w:hAnsi="Times New Roman" w:cs="Times New Roman"/>
          <w:bCs/>
          <w:iCs/>
          <w:sz w:val="24"/>
          <w:szCs w:val="24"/>
        </w:rPr>
        <w:t xml:space="preserve">Am </w:t>
      </w:r>
      <w:proofErr w:type="spellStart"/>
      <w:r w:rsidRPr="001F4FBC">
        <w:rPr>
          <w:rFonts w:ascii="Times New Roman" w:hAnsi="Times New Roman" w:cs="Times New Roman"/>
          <w:bCs/>
          <w:iCs/>
          <w:sz w:val="24"/>
          <w:szCs w:val="24"/>
        </w:rPr>
        <w:t>Chem</w:t>
      </w:r>
      <w:proofErr w:type="spellEnd"/>
      <w:r w:rsidRPr="001F4FBC">
        <w:rPr>
          <w:rFonts w:ascii="Times New Roman" w:hAnsi="Times New Roman" w:cs="Times New Roman"/>
          <w:bCs/>
          <w:iCs/>
          <w:sz w:val="24"/>
          <w:szCs w:val="24"/>
        </w:rPr>
        <w:t xml:space="preserve"> </w:t>
      </w:r>
      <w:r w:rsidRPr="001F4FBC">
        <w:rPr>
          <w:rFonts w:ascii="Times New Roman" w:hAnsi="Times New Roman" w:cs="Times New Roman"/>
          <w:bCs/>
          <w:sz w:val="24"/>
          <w:szCs w:val="24"/>
        </w:rPr>
        <w:t>Soc 104:124-133.</w:t>
      </w:r>
    </w:p>
    <w:p w:rsidR="008B13B5" w:rsidRPr="001F4FBC" w:rsidRDefault="008B13B5" w:rsidP="008B13B5">
      <w:pPr>
        <w:autoSpaceDE w:val="0"/>
        <w:autoSpaceDN w:val="0"/>
        <w:adjustRightInd w:val="0"/>
        <w:spacing w:after="0" w:line="360" w:lineRule="auto"/>
        <w:rPr>
          <w:rFonts w:ascii="Times New Roman" w:hAnsi="Times New Roman" w:cs="Times New Roman"/>
          <w:bCs/>
          <w:sz w:val="24"/>
          <w:szCs w:val="24"/>
        </w:rPr>
      </w:pPr>
      <w:r w:rsidRPr="001F4FBC">
        <w:rPr>
          <w:rFonts w:ascii="Times New Roman" w:hAnsi="Times New Roman" w:cs="Times New Roman"/>
          <w:bCs/>
          <w:sz w:val="24"/>
          <w:szCs w:val="24"/>
        </w:rPr>
        <w:t xml:space="preserve">21.  </w:t>
      </w:r>
      <w:r w:rsidRPr="001F4FBC">
        <w:rPr>
          <w:rFonts w:ascii="Times New Roman" w:hAnsi="Times New Roman" w:cs="Times New Roman"/>
          <w:sz w:val="24"/>
          <w:szCs w:val="24"/>
        </w:rPr>
        <w:t xml:space="preserve">Miller </w:t>
      </w:r>
      <w:r w:rsidRPr="001F4FBC">
        <w:rPr>
          <w:rFonts w:ascii="Times New Roman" w:hAnsi="Times New Roman" w:cs="Times New Roman"/>
          <w:bCs/>
          <w:sz w:val="24"/>
          <w:szCs w:val="24"/>
        </w:rPr>
        <w:t>T</w:t>
      </w:r>
      <w:r w:rsidRPr="001F4FBC">
        <w:rPr>
          <w:rFonts w:ascii="Times New Roman" w:hAnsi="Times New Roman" w:cs="Times New Roman"/>
          <w:sz w:val="24"/>
          <w:szCs w:val="24"/>
        </w:rPr>
        <w:t xml:space="preserve">M, </w:t>
      </w:r>
      <w:proofErr w:type="spellStart"/>
      <w:r w:rsidRPr="001F4FBC">
        <w:rPr>
          <w:rFonts w:ascii="Times New Roman" w:hAnsi="Times New Roman" w:cs="Times New Roman"/>
          <w:sz w:val="24"/>
          <w:szCs w:val="24"/>
        </w:rPr>
        <w:t>Whitesides</w:t>
      </w:r>
      <w:proofErr w:type="spellEnd"/>
      <w:r w:rsidRPr="001F4FBC">
        <w:rPr>
          <w:rFonts w:ascii="Times New Roman" w:hAnsi="Times New Roman" w:cs="Times New Roman"/>
          <w:sz w:val="24"/>
          <w:szCs w:val="24"/>
        </w:rPr>
        <w:t xml:space="preserve"> GM (1988) Isotopic Exchange Reactions Occurring in the Hydrogenation of 1,5-Cyclooctadiene</w:t>
      </w:r>
      <w:r w:rsidR="00166F3C"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dialkyl</w:t>
      </w:r>
      <w:proofErr w:type="spellEnd"/>
      <w:r w:rsidR="00166F3C" w:rsidRPr="001F4FBC">
        <w:rPr>
          <w:rFonts w:ascii="Times New Roman" w:hAnsi="Times New Roman" w:cs="Times New Roman"/>
          <w:sz w:val="24"/>
          <w:szCs w:val="24"/>
        </w:rPr>
        <w:t xml:space="preserve"> </w:t>
      </w:r>
      <w:r w:rsidRPr="001F4FBC">
        <w:rPr>
          <w:rFonts w:ascii="Times New Roman" w:hAnsi="Times New Roman" w:cs="Times New Roman"/>
          <w:sz w:val="24"/>
          <w:szCs w:val="24"/>
        </w:rPr>
        <w:t xml:space="preserve">platinum(II) Complexes over Platinum Black. J Am </w:t>
      </w:r>
      <w:proofErr w:type="spellStart"/>
      <w:r w:rsidRPr="001F4FBC">
        <w:rPr>
          <w:rFonts w:ascii="Times New Roman" w:hAnsi="Times New Roman" w:cs="Times New Roman"/>
          <w:sz w:val="24"/>
          <w:szCs w:val="24"/>
        </w:rPr>
        <w:t>Chem</w:t>
      </w:r>
      <w:proofErr w:type="spellEnd"/>
      <w:r w:rsidRPr="001F4FBC">
        <w:rPr>
          <w:rFonts w:ascii="Times New Roman" w:hAnsi="Times New Roman" w:cs="Times New Roman"/>
          <w:sz w:val="24"/>
          <w:szCs w:val="24"/>
        </w:rPr>
        <w:t xml:space="preserve"> Soc </w:t>
      </w:r>
      <w:r w:rsidRPr="001F4FBC">
        <w:rPr>
          <w:rFonts w:ascii="Times New Roman" w:hAnsi="Times New Roman" w:cs="Times New Roman"/>
          <w:bCs/>
          <w:sz w:val="24"/>
          <w:szCs w:val="24"/>
        </w:rPr>
        <w:t>110:3164-3170.</w:t>
      </w:r>
    </w:p>
    <w:p w:rsidR="008B13B5" w:rsidRPr="001F4FBC" w:rsidRDefault="008B13B5" w:rsidP="008B13B5">
      <w:pPr>
        <w:autoSpaceDE w:val="0"/>
        <w:autoSpaceDN w:val="0"/>
        <w:adjustRightInd w:val="0"/>
        <w:spacing w:after="0" w:line="360" w:lineRule="auto"/>
        <w:rPr>
          <w:rFonts w:ascii="Times New Roman" w:hAnsi="Times New Roman" w:cs="Times New Roman"/>
          <w:bCs/>
          <w:sz w:val="24"/>
          <w:szCs w:val="24"/>
        </w:rPr>
      </w:pPr>
    </w:p>
    <w:p w:rsidR="008B13B5" w:rsidRPr="001F4FBC" w:rsidRDefault="00DA15AC"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lastRenderedPageBreak/>
        <w:t xml:space="preserve">22. </w:t>
      </w:r>
      <w:proofErr w:type="spellStart"/>
      <w:r w:rsidRPr="001F4FBC">
        <w:rPr>
          <w:rFonts w:ascii="Times New Roman" w:hAnsi="Times New Roman" w:cs="Times New Roman"/>
          <w:sz w:val="24"/>
          <w:szCs w:val="24"/>
        </w:rPr>
        <w:t>Giménez</w:t>
      </w:r>
      <w:proofErr w:type="spellEnd"/>
      <w:r w:rsidRPr="001F4FBC">
        <w:rPr>
          <w:rFonts w:ascii="Times New Roman" w:hAnsi="Times New Roman" w:cs="Times New Roman"/>
          <w:sz w:val="24"/>
          <w:szCs w:val="24"/>
        </w:rPr>
        <w:t xml:space="preserve"> R, </w:t>
      </w:r>
      <w:proofErr w:type="spellStart"/>
      <w:r w:rsidR="008B13B5" w:rsidRPr="001F4FBC">
        <w:rPr>
          <w:rFonts w:ascii="Times New Roman" w:hAnsi="Times New Roman" w:cs="Times New Roman"/>
          <w:sz w:val="24"/>
          <w:szCs w:val="24"/>
        </w:rPr>
        <w:t>Swager</w:t>
      </w:r>
      <w:proofErr w:type="spellEnd"/>
      <w:r w:rsidR="008B13B5" w:rsidRPr="001F4FBC">
        <w:rPr>
          <w:rFonts w:ascii="Times New Roman" w:hAnsi="Times New Roman" w:cs="Times New Roman"/>
          <w:sz w:val="24"/>
          <w:szCs w:val="24"/>
        </w:rPr>
        <w:t xml:space="preserve"> TM (200</w:t>
      </w:r>
      <w:r w:rsidR="006A51CD" w:rsidRPr="001F4FBC">
        <w:rPr>
          <w:rFonts w:ascii="Times New Roman" w:hAnsi="Times New Roman" w:cs="Times New Roman"/>
          <w:sz w:val="24"/>
          <w:szCs w:val="24"/>
        </w:rPr>
        <w:t xml:space="preserve">1) </w:t>
      </w:r>
      <w:proofErr w:type="spellStart"/>
      <w:r w:rsidR="006A51CD" w:rsidRPr="001F4FBC">
        <w:rPr>
          <w:rFonts w:ascii="Times New Roman" w:hAnsi="Times New Roman" w:cs="Times New Roman"/>
          <w:sz w:val="24"/>
          <w:szCs w:val="24"/>
        </w:rPr>
        <w:t>Dinuclear</w:t>
      </w:r>
      <w:proofErr w:type="spellEnd"/>
      <w:r w:rsidR="006A51CD" w:rsidRPr="001F4FBC">
        <w:rPr>
          <w:rFonts w:ascii="Times New Roman" w:hAnsi="Times New Roman" w:cs="Times New Roman"/>
          <w:sz w:val="24"/>
          <w:szCs w:val="24"/>
        </w:rPr>
        <w:t xml:space="preserve"> Pincer-</w:t>
      </w:r>
      <w:proofErr w:type="gramStart"/>
      <w:r w:rsidR="006A51CD" w:rsidRPr="001F4FBC">
        <w:rPr>
          <w:rFonts w:ascii="Times New Roman" w:hAnsi="Times New Roman" w:cs="Times New Roman"/>
          <w:sz w:val="24"/>
          <w:szCs w:val="24"/>
        </w:rPr>
        <w:t>Palladium(</w:t>
      </w:r>
      <w:proofErr w:type="gramEnd"/>
      <w:r w:rsidR="006A51CD" w:rsidRPr="001F4FBC">
        <w:rPr>
          <w:rFonts w:ascii="Times New Roman" w:hAnsi="Times New Roman" w:cs="Times New Roman"/>
          <w:sz w:val="24"/>
          <w:szCs w:val="24"/>
        </w:rPr>
        <w:t>II</w:t>
      </w:r>
      <w:r w:rsidR="008B13B5" w:rsidRPr="001F4FBC">
        <w:rPr>
          <w:rFonts w:ascii="Times New Roman" w:hAnsi="Times New Roman" w:cs="Times New Roman"/>
          <w:sz w:val="24"/>
          <w:szCs w:val="24"/>
        </w:rPr>
        <w:t xml:space="preserve">) Complexes and Their Use as Homogeneous or Heterogeneous Catalyst for the </w:t>
      </w:r>
      <w:proofErr w:type="spellStart"/>
      <w:r w:rsidR="008B13B5" w:rsidRPr="001F4FBC">
        <w:rPr>
          <w:rFonts w:ascii="Times New Roman" w:hAnsi="Times New Roman" w:cs="Times New Roman"/>
          <w:sz w:val="24"/>
          <w:szCs w:val="24"/>
        </w:rPr>
        <w:t>Aldol</w:t>
      </w:r>
      <w:proofErr w:type="spellEnd"/>
      <w:r w:rsidR="008B13B5" w:rsidRPr="001F4FBC">
        <w:rPr>
          <w:rFonts w:ascii="Times New Roman" w:hAnsi="Times New Roman" w:cs="Times New Roman"/>
          <w:sz w:val="24"/>
          <w:szCs w:val="24"/>
        </w:rPr>
        <w:t xml:space="preserve"> Reaction of Methyl </w:t>
      </w:r>
      <w:proofErr w:type="spellStart"/>
      <w:r w:rsidR="008B13B5" w:rsidRPr="001F4FBC">
        <w:rPr>
          <w:rFonts w:ascii="Times New Roman" w:hAnsi="Times New Roman" w:cs="Times New Roman"/>
          <w:sz w:val="24"/>
          <w:szCs w:val="24"/>
        </w:rPr>
        <w:t>Isocyanoacetate</w:t>
      </w:r>
      <w:proofErr w:type="spellEnd"/>
      <w:r w:rsidR="008B13B5" w:rsidRPr="001F4FBC">
        <w:rPr>
          <w:rFonts w:ascii="Times New Roman" w:hAnsi="Times New Roman" w:cs="Times New Roman"/>
          <w:sz w:val="24"/>
          <w:szCs w:val="24"/>
        </w:rPr>
        <w:t xml:space="preserve">. J Mol </w:t>
      </w:r>
      <w:proofErr w:type="spellStart"/>
      <w:r w:rsidR="008B13B5" w:rsidRPr="001F4FBC">
        <w:rPr>
          <w:rFonts w:ascii="Times New Roman" w:hAnsi="Times New Roman" w:cs="Times New Roman"/>
          <w:sz w:val="24"/>
          <w:szCs w:val="24"/>
        </w:rPr>
        <w:t>Catal</w:t>
      </w:r>
      <w:proofErr w:type="spellEnd"/>
      <w:r w:rsidR="008B13B5" w:rsidRPr="001F4FBC">
        <w:rPr>
          <w:rFonts w:ascii="Times New Roman" w:hAnsi="Times New Roman" w:cs="Times New Roman"/>
          <w:sz w:val="24"/>
          <w:szCs w:val="24"/>
        </w:rPr>
        <w:t xml:space="preserve"> </w:t>
      </w:r>
      <w:r w:rsidR="008B13B5" w:rsidRPr="001F4FBC">
        <w:rPr>
          <w:rFonts w:ascii="Times New Roman" w:hAnsi="Times New Roman" w:cs="Times New Roman"/>
          <w:iCs/>
          <w:sz w:val="24"/>
          <w:szCs w:val="24"/>
        </w:rPr>
        <w:t>A:</w:t>
      </w:r>
      <w:r w:rsidRPr="001F4FBC">
        <w:rPr>
          <w:rFonts w:ascii="Times New Roman" w:hAnsi="Times New Roman" w:cs="Times New Roman"/>
          <w:iCs/>
          <w:sz w:val="24"/>
          <w:szCs w:val="24"/>
        </w:rPr>
        <w:t xml:space="preserve"> </w:t>
      </w:r>
      <w:proofErr w:type="spellStart"/>
      <w:r w:rsidR="008B13B5" w:rsidRPr="001F4FBC">
        <w:rPr>
          <w:rFonts w:ascii="Times New Roman" w:hAnsi="Times New Roman" w:cs="Times New Roman"/>
          <w:iCs/>
          <w:sz w:val="24"/>
          <w:szCs w:val="24"/>
        </w:rPr>
        <w:t>Chem</w:t>
      </w:r>
      <w:proofErr w:type="spellEnd"/>
      <w:r w:rsidR="008B13B5" w:rsidRPr="001F4FBC">
        <w:rPr>
          <w:rFonts w:ascii="Times New Roman" w:hAnsi="Times New Roman" w:cs="Times New Roman"/>
          <w:sz w:val="24"/>
          <w:szCs w:val="24"/>
        </w:rPr>
        <w:t xml:space="preserve"> 166:265–273.</w:t>
      </w:r>
    </w:p>
    <w:p w:rsidR="008B13B5" w:rsidRPr="001F4FBC" w:rsidRDefault="008B13B5" w:rsidP="008B13B5">
      <w:pPr>
        <w:autoSpaceDE w:val="0"/>
        <w:autoSpaceDN w:val="0"/>
        <w:adjustRightInd w:val="0"/>
        <w:spacing w:after="0" w:line="360" w:lineRule="auto"/>
        <w:rPr>
          <w:rFonts w:ascii="Times New Roman" w:hAnsi="Times New Roman" w:cs="Times New Roman"/>
          <w:bCs/>
          <w:sz w:val="24"/>
          <w:szCs w:val="24"/>
        </w:rPr>
      </w:pPr>
      <w:r w:rsidRPr="001F4FBC">
        <w:rPr>
          <w:rFonts w:ascii="Times New Roman" w:hAnsi="Times New Roman" w:cs="Times New Roman"/>
          <w:iCs/>
          <w:sz w:val="24"/>
          <w:szCs w:val="24"/>
        </w:rPr>
        <w:t xml:space="preserve">23.  José A, Mata, </w:t>
      </w:r>
      <w:proofErr w:type="spellStart"/>
      <w:r w:rsidRPr="001F4FBC">
        <w:rPr>
          <w:rFonts w:ascii="Times New Roman" w:hAnsi="Times New Roman" w:cs="Times New Roman"/>
          <w:iCs/>
          <w:sz w:val="24"/>
          <w:szCs w:val="24"/>
        </w:rPr>
        <w:t>Poyatos</w:t>
      </w:r>
      <w:proofErr w:type="spellEnd"/>
      <w:r w:rsidRPr="001F4FBC">
        <w:rPr>
          <w:rFonts w:ascii="Times New Roman" w:hAnsi="Times New Roman" w:cs="Times New Roman"/>
          <w:iCs/>
          <w:sz w:val="24"/>
          <w:szCs w:val="24"/>
        </w:rPr>
        <w:t xml:space="preserve"> M (</w:t>
      </w:r>
      <w:r w:rsidRPr="001F4FBC">
        <w:rPr>
          <w:rFonts w:ascii="Times New Roman" w:eastAsia="Times New Roman" w:hAnsi="Times New Roman" w:cs="Times New Roman"/>
          <w:sz w:val="24"/>
          <w:szCs w:val="24"/>
          <w:shd w:val="clear" w:color="auto" w:fill="FFFFFF"/>
        </w:rPr>
        <w:t>2011)</w:t>
      </w:r>
      <w:r w:rsidR="00D169EA" w:rsidRPr="001F4FBC">
        <w:rPr>
          <w:rFonts w:ascii="Times New Roman" w:eastAsia="Times New Roman" w:hAnsi="Times New Roman" w:cs="Times New Roman"/>
          <w:sz w:val="24"/>
          <w:szCs w:val="24"/>
          <w:shd w:val="clear" w:color="auto" w:fill="FFFFFF"/>
        </w:rPr>
        <w:t xml:space="preserve"> </w:t>
      </w:r>
      <w:r w:rsidR="000A648D" w:rsidRPr="001F4FBC">
        <w:rPr>
          <w:rFonts w:ascii="Times New Roman" w:hAnsi="Times New Roman" w:cs="Times New Roman"/>
          <w:bCs/>
          <w:sz w:val="24"/>
          <w:szCs w:val="24"/>
        </w:rPr>
        <w:t>recent</w:t>
      </w:r>
      <w:r w:rsidRPr="001F4FBC">
        <w:rPr>
          <w:rFonts w:ascii="Times New Roman" w:hAnsi="Times New Roman" w:cs="Times New Roman"/>
          <w:bCs/>
          <w:sz w:val="24"/>
          <w:szCs w:val="24"/>
        </w:rPr>
        <w:t xml:space="preserve"> developments in the applications of palladium complexes bearing N-heterocyclic </w:t>
      </w:r>
      <w:proofErr w:type="spellStart"/>
      <w:r w:rsidRPr="001F4FBC">
        <w:rPr>
          <w:rFonts w:ascii="Times New Roman" w:hAnsi="Times New Roman" w:cs="Times New Roman"/>
          <w:bCs/>
          <w:sz w:val="24"/>
          <w:szCs w:val="24"/>
        </w:rPr>
        <w:t>carbene</w:t>
      </w:r>
      <w:proofErr w:type="spellEnd"/>
      <w:r w:rsidRPr="001F4FBC">
        <w:rPr>
          <w:rFonts w:ascii="Times New Roman" w:hAnsi="Times New Roman" w:cs="Times New Roman"/>
          <w:bCs/>
          <w:sz w:val="24"/>
          <w:szCs w:val="24"/>
        </w:rPr>
        <w:t xml:space="preserve"> </w:t>
      </w:r>
      <w:proofErr w:type="spellStart"/>
      <w:r w:rsidRPr="001F4FBC">
        <w:rPr>
          <w:rFonts w:ascii="Times New Roman" w:hAnsi="Times New Roman" w:cs="Times New Roman"/>
          <w:bCs/>
          <w:sz w:val="24"/>
          <w:szCs w:val="24"/>
        </w:rPr>
        <w:t>ligands</w:t>
      </w:r>
      <w:proofErr w:type="spellEnd"/>
      <w:r w:rsidRPr="001F4FBC">
        <w:rPr>
          <w:rFonts w:ascii="Times New Roman" w:hAnsi="Times New Roman" w:cs="Times New Roman"/>
          <w:bCs/>
          <w:sz w:val="24"/>
          <w:szCs w:val="24"/>
        </w:rPr>
        <w:t>.</w:t>
      </w:r>
      <w:r w:rsidR="00FA3C06" w:rsidRPr="001F4FBC">
        <w:rPr>
          <w:rFonts w:ascii="Times New Roman" w:hAnsi="Times New Roman" w:cs="Times New Roman"/>
          <w:bCs/>
          <w:sz w:val="24"/>
          <w:szCs w:val="24"/>
        </w:rPr>
        <w:t xml:space="preserve"> </w:t>
      </w:r>
      <w:hyperlink r:id="rId13">
        <w:r w:rsidRPr="001F4FBC">
          <w:rPr>
            <w:rFonts w:ascii="Times New Roman" w:eastAsia="Times New Roman" w:hAnsi="Times New Roman" w:cs="Times New Roman"/>
            <w:sz w:val="24"/>
            <w:szCs w:val="24"/>
            <w:shd w:val="clear" w:color="auto" w:fill="FFFFFF"/>
          </w:rPr>
          <w:t xml:space="preserve">Current Org </w:t>
        </w:r>
        <w:proofErr w:type="spellStart"/>
        <w:r w:rsidRPr="001F4FBC">
          <w:rPr>
            <w:rFonts w:ascii="Times New Roman" w:eastAsia="Times New Roman" w:hAnsi="Times New Roman" w:cs="Times New Roman"/>
            <w:sz w:val="24"/>
            <w:szCs w:val="24"/>
            <w:shd w:val="clear" w:color="auto" w:fill="FFFFFF"/>
          </w:rPr>
          <w:t>Chem</w:t>
        </w:r>
        <w:proofErr w:type="spellEnd"/>
      </w:hyperlink>
      <w:r w:rsidR="001A0526" w:rsidRPr="001F4FBC">
        <w:rPr>
          <w:rFonts w:ascii="Times New Roman" w:hAnsi="Times New Roman" w:cs="Times New Roman"/>
        </w:rPr>
        <w:t xml:space="preserve"> </w:t>
      </w:r>
      <w:r w:rsidRPr="001F4FBC">
        <w:rPr>
          <w:rFonts w:ascii="Times New Roman" w:eastAsia="Times New Roman" w:hAnsi="Times New Roman" w:cs="Times New Roman"/>
          <w:sz w:val="24"/>
          <w:szCs w:val="24"/>
          <w:shd w:val="clear" w:color="auto" w:fill="FFFFFF"/>
        </w:rPr>
        <w:t>15:3309-3324.</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24. Muniz K (2009) High-Oxidation-State Palladium Catalysis: New Reactivity for Organic Synthesis, DOI: 10.1002/anie.200903671.</w:t>
      </w:r>
    </w:p>
    <w:p w:rsidR="008B13B5" w:rsidRPr="001F4FBC" w:rsidRDefault="008B13B5" w:rsidP="008B13B5">
      <w:pPr>
        <w:autoSpaceDE w:val="0"/>
        <w:autoSpaceDN w:val="0"/>
        <w:adjustRightInd w:val="0"/>
        <w:spacing w:after="0" w:line="360" w:lineRule="auto"/>
        <w:jc w:val="both"/>
        <w:rPr>
          <w:rFonts w:ascii="Times New Roman" w:hAnsi="Times New Roman" w:cs="Times New Roman"/>
          <w:bCs/>
          <w:sz w:val="24"/>
          <w:szCs w:val="24"/>
        </w:rPr>
      </w:pPr>
      <w:r w:rsidRPr="001F4FBC">
        <w:rPr>
          <w:rFonts w:ascii="Times New Roman" w:hAnsi="Times New Roman" w:cs="Times New Roman"/>
          <w:bCs/>
          <w:sz w:val="24"/>
          <w:szCs w:val="24"/>
        </w:rPr>
        <w:t xml:space="preserve">25.  </w:t>
      </w:r>
      <w:proofErr w:type="spellStart"/>
      <w:r w:rsidRPr="001F4FBC">
        <w:rPr>
          <w:rFonts w:ascii="Times New Roman" w:hAnsi="Times New Roman" w:cs="Times New Roman"/>
          <w:bCs/>
          <w:sz w:val="24"/>
          <w:szCs w:val="24"/>
        </w:rPr>
        <w:t>Salim</w:t>
      </w:r>
      <w:proofErr w:type="spellEnd"/>
      <w:r w:rsidRPr="001F4FBC">
        <w:rPr>
          <w:rFonts w:ascii="Times New Roman" w:hAnsi="Times New Roman" w:cs="Times New Roman"/>
          <w:bCs/>
          <w:sz w:val="24"/>
          <w:szCs w:val="24"/>
        </w:rPr>
        <w:t xml:space="preserve"> A, </w:t>
      </w:r>
      <w:proofErr w:type="spellStart"/>
      <w:r w:rsidRPr="001F4FBC">
        <w:rPr>
          <w:rFonts w:ascii="Times New Roman" w:hAnsi="Times New Roman" w:cs="Times New Roman"/>
          <w:bCs/>
          <w:sz w:val="24"/>
          <w:szCs w:val="24"/>
        </w:rPr>
        <w:t>Haitham</w:t>
      </w:r>
      <w:proofErr w:type="spellEnd"/>
      <w:r w:rsidRPr="001F4FBC">
        <w:rPr>
          <w:rFonts w:ascii="Times New Roman" w:hAnsi="Times New Roman" w:cs="Times New Roman"/>
          <w:bCs/>
          <w:sz w:val="24"/>
          <w:szCs w:val="24"/>
        </w:rPr>
        <w:t xml:space="preserve"> H, Maher Y (2008) Palladium-based chemotherapeutic agents: Routes toward complexes with good antitumor Activity,</w:t>
      </w:r>
      <w:r w:rsidRPr="001F4FBC">
        <w:rPr>
          <w:rFonts w:ascii="Times New Roman" w:hAnsi="Times New Roman" w:cs="Times New Roman"/>
          <w:sz w:val="24"/>
          <w:szCs w:val="24"/>
        </w:rPr>
        <w:t xml:space="preserve"> Cancer Therapy </w:t>
      </w:r>
      <w:proofErr w:type="spellStart"/>
      <w:r w:rsidRPr="001F4FBC">
        <w:rPr>
          <w:rFonts w:ascii="Times New Roman" w:hAnsi="Times New Roman" w:cs="Times New Roman"/>
          <w:sz w:val="24"/>
          <w:szCs w:val="24"/>
        </w:rPr>
        <w:t>Vol</w:t>
      </w:r>
      <w:proofErr w:type="spellEnd"/>
      <w:r w:rsidRPr="001F4FBC">
        <w:rPr>
          <w:rFonts w:ascii="Times New Roman" w:hAnsi="Times New Roman" w:cs="Times New Roman"/>
          <w:sz w:val="24"/>
          <w:szCs w:val="24"/>
        </w:rPr>
        <w:t xml:space="preserve"> 6:1-10.</w:t>
      </w:r>
    </w:p>
    <w:p w:rsidR="008B13B5" w:rsidRPr="001F4FBC" w:rsidRDefault="008B13B5" w:rsidP="008B13B5">
      <w:pPr>
        <w:autoSpaceDE w:val="0"/>
        <w:autoSpaceDN w:val="0"/>
        <w:adjustRightInd w:val="0"/>
        <w:spacing w:after="0" w:line="360" w:lineRule="auto"/>
        <w:jc w:val="both"/>
        <w:rPr>
          <w:rFonts w:ascii="Times New Roman" w:hAnsi="Times New Roman" w:cs="Times New Roman"/>
          <w:bCs/>
          <w:sz w:val="24"/>
          <w:szCs w:val="24"/>
        </w:rPr>
      </w:pPr>
      <w:r w:rsidRPr="001F4FBC">
        <w:rPr>
          <w:rFonts w:ascii="Times New Roman" w:hAnsi="Times New Roman" w:cs="Times New Roman"/>
          <w:sz w:val="24"/>
          <w:szCs w:val="24"/>
        </w:rPr>
        <w:t>26. Randall LT,</w:t>
      </w:r>
      <w:r w:rsidR="000337FB"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Whitesides</w:t>
      </w:r>
      <w:proofErr w:type="spellEnd"/>
      <w:r w:rsidRPr="001F4FBC">
        <w:rPr>
          <w:rFonts w:ascii="Times New Roman" w:hAnsi="Times New Roman" w:cs="Times New Roman"/>
          <w:sz w:val="24"/>
          <w:szCs w:val="24"/>
        </w:rPr>
        <w:t xml:space="preserve"> GM (1992) </w:t>
      </w:r>
      <w:r w:rsidRPr="001F4FBC">
        <w:rPr>
          <w:rFonts w:ascii="Times New Roman" w:hAnsi="Times New Roman" w:cs="Times New Roman"/>
          <w:bCs/>
          <w:sz w:val="24"/>
          <w:szCs w:val="24"/>
        </w:rPr>
        <w:t>Heterogeneous, Platinum-Catalyzed Hydrogenations of (</w:t>
      </w:r>
      <w:proofErr w:type="spellStart"/>
      <w:r w:rsidRPr="001F4FBC">
        <w:rPr>
          <w:rFonts w:ascii="Times New Roman" w:hAnsi="Times New Roman" w:cs="Times New Roman"/>
          <w:bCs/>
          <w:sz w:val="24"/>
          <w:szCs w:val="24"/>
        </w:rPr>
        <w:t>Diolefin</w:t>
      </w:r>
      <w:proofErr w:type="spellEnd"/>
      <w:proofErr w:type="gramStart"/>
      <w:r w:rsidRPr="001F4FBC">
        <w:rPr>
          <w:rFonts w:ascii="Times New Roman" w:hAnsi="Times New Roman" w:cs="Times New Roman"/>
          <w:bCs/>
          <w:sz w:val="24"/>
          <w:szCs w:val="24"/>
        </w:rPr>
        <w:t>)</w:t>
      </w:r>
      <w:proofErr w:type="spellStart"/>
      <w:r w:rsidRPr="001F4FBC">
        <w:rPr>
          <w:rFonts w:ascii="Times New Roman" w:hAnsi="Times New Roman" w:cs="Times New Roman"/>
          <w:bCs/>
          <w:sz w:val="24"/>
          <w:szCs w:val="24"/>
        </w:rPr>
        <w:t>dialkylplatinum</w:t>
      </w:r>
      <w:proofErr w:type="spellEnd"/>
      <w:proofErr w:type="gramEnd"/>
      <w:r w:rsidRPr="001F4FBC">
        <w:rPr>
          <w:rFonts w:ascii="Times New Roman" w:hAnsi="Times New Roman" w:cs="Times New Roman"/>
          <w:bCs/>
          <w:sz w:val="24"/>
          <w:szCs w:val="24"/>
        </w:rPr>
        <w:t>(II) Complexes,</w:t>
      </w:r>
      <w:r w:rsidRPr="001F4FBC">
        <w:rPr>
          <w:rFonts w:ascii="Times New Roman" w:hAnsi="Times New Roman" w:cs="Times New Roman"/>
          <w:sz w:val="24"/>
          <w:szCs w:val="24"/>
        </w:rPr>
        <w:t xml:space="preserve"> Am </w:t>
      </w:r>
      <w:proofErr w:type="spellStart"/>
      <w:r w:rsidRPr="001F4FBC">
        <w:rPr>
          <w:rFonts w:ascii="Times New Roman" w:hAnsi="Times New Roman" w:cs="Times New Roman"/>
          <w:sz w:val="24"/>
          <w:szCs w:val="24"/>
        </w:rPr>
        <w:t>Chem</w:t>
      </w:r>
      <w:proofErr w:type="spellEnd"/>
      <w:r w:rsidRPr="001F4FBC">
        <w:rPr>
          <w:rFonts w:ascii="Times New Roman" w:hAnsi="Times New Roman" w:cs="Times New Roman"/>
          <w:sz w:val="24"/>
          <w:szCs w:val="24"/>
        </w:rPr>
        <w:t xml:space="preserve"> Soc </w:t>
      </w:r>
      <w:r w:rsidRPr="001F4FBC">
        <w:rPr>
          <w:rFonts w:ascii="Times New Roman" w:hAnsi="Times New Roman" w:cs="Times New Roman"/>
          <w:bCs/>
          <w:sz w:val="24"/>
          <w:szCs w:val="24"/>
        </w:rPr>
        <w:t>25:266-272.</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27. </w:t>
      </w:r>
      <w:proofErr w:type="spellStart"/>
      <w:r w:rsidRPr="001F4FBC">
        <w:rPr>
          <w:rFonts w:ascii="Times New Roman" w:hAnsi="Times New Roman" w:cs="Times New Roman"/>
          <w:sz w:val="24"/>
          <w:szCs w:val="24"/>
        </w:rPr>
        <w:t>Negishi</w:t>
      </w:r>
      <w:proofErr w:type="spellEnd"/>
      <w:r w:rsidRPr="001F4FBC">
        <w:rPr>
          <w:rFonts w:ascii="Times New Roman" w:hAnsi="Times New Roman" w:cs="Times New Roman"/>
          <w:sz w:val="24"/>
          <w:szCs w:val="24"/>
        </w:rPr>
        <w:t xml:space="preserve"> E (Ed) (2002) Handbook of </w:t>
      </w:r>
      <w:proofErr w:type="spellStart"/>
      <w:r w:rsidRPr="001F4FBC">
        <w:rPr>
          <w:rFonts w:ascii="Times New Roman" w:hAnsi="Times New Roman" w:cs="Times New Roman"/>
          <w:sz w:val="24"/>
          <w:szCs w:val="24"/>
        </w:rPr>
        <w:t>organo</w:t>
      </w:r>
      <w:proofErr w:type="spellEnd"/>
      <w:r w:rsidR="00147106" w:rsidRPr="001F4FBC">
        <w:rPr>
          <w:rFonts w:ascii="Times New Roman" w:hAnsi="Times New Roman" w:cs="Times New Roman"/>
          <w:sz w:val="24"/>
          <w:szCs w:val="24"/>
        </w:rPr>
        <w:t xml:space="preserve"> </w:t>
      </w:r>
      <w:r w:rsidRPr="001F4FBC">
        <w:rPr>
          <w:rFonts w:ascii="Times New Roman" w:hAnsi="Times New Roman" w:cs="Times New Roman"/>
          <w:sz w:val="24"/>
          <w:szCs w:val="24"/>
        </w:rPr>
        <w:t xml:space="preserve">palladium chemistry for organic synthesis, </w:t>
      </w:r>
      <w:r w:rsidRPr="001F4FBC">
        <w:rPr>
          <w:rStyle w:val="st"/>
          <w:rFonts w:ascii="Times New Roman" w:hAnsi="Times New Roman" w:cs="Times New Roman"/>
          <w:i/>
          <w:iCs/>
          <w:sz w:val="24"/>
          <w:szCs w:val="24"/>
        </w:rPr>
        <w:t xml:space="preserve">John </w:t>
      </w:r>
      <w:r w:rsidRPr="001F4FBC">
        <w:rPr>
          <w:rStyle w:val="Emphasis"/>
          <w:rFonts w:ascii="Times New Roman" w:hAnsi="Times New Roman" w:cs="Times New Roman"/>
          <w:i w:val="0"/>
          <w:iCs w:val="0"/>
          <w:sz w:val="24"/>
          <w:szCs w:val="24"/>
        </w:rPr>
        <w:t>Wiley</w:t>
      </w:r>
      <w:r w:rsidRPr="001F4FBC">
        <w:rPr>
          <w:rStyle w:val="st"/>
          <w:rFonts w:ascii="Times New Roman" w:hAnsi="Times New Roman" w:cs="Times New Roman"/>
          <w:i/>
          <w:iCs/>
          <w:sz w:val="24"/>
          <w:szCs w:val="24"/>
        </w:rPr>
        <w:t>&amp; Sons</w:t>
      </w:r>
      <w:r w:rsidRPr="001F4FBC">
        <w:rPr>
          <w:rFonts w:ascii="Times New Roman" w:hAnsi="Times New Roman" w:cs="Times New Roman"/>
          <w:i/>
          <w:iCs/>
          <w:sz w:val="24"/>
          <w:szCs w:val="24"/>
        </w:rPr>
        <w:t>,</w:t>
      </w:r>
      <w:r w:rsidRPr="001F4FBC">
        <w:rPr>
          <w:rFonts w:ascii="Times New Roman" w:hAnsi="Times New Roman" w:cs="Times New Roman"/>
          <w:sz w:val="24"/>
          <w:szCs w:val="24"/>
        </w:rPr>
        <w:t xml:space="preserve"> New York </w:t>
      </w:r>
      <w:r w:rsidRPr="001F4FBC">
        <w:rPr>
          <w:rStyle w:val="st"/>
          <w:rFonts w:ascii="Times New Roman" w:hAnsi="Times New Roman" w:cs="Times New Roman"/>
          <w:sz w:val="24"/>
          <w:szCs w:val="24"/>
        </w:rPr>
        <w:t>Vol.2, 2881–2894</w:t>
      </w:r>
      <w:r w:rsidRPr="001F4FBC">
        <w:rPr>
          <w:rFonts w:ascii="Times New Roman" w:hAnsi="Times New Roman" w:cs="Times New Roman"/>
          <w:sz w:val="24"/>
          <w:szCs w:val="24"/>
        </w:rPr>
        <w:t>.</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28. </w:t>
      </w:r>
      <w:proofErr w:type="spellStart"/>
      <w:r w:rsidRPr="001F4FBC">
        <w:rPr>
          <w:rFonts w:ascii="Times New Roman" w:hAnsi="Times New Roman" w:cs="Times New Roman"/>
          <w:sz w:val="24"/>
          <w:szCs w:val="24"/>
        </w:rPr>
        <w:t>Murahashi</w:t>
      </w:r>
      <w:proofErr w:type="spellEnd"/>
      <w:r w:rsidRPr="001F4FBC">
        <w:rPr>
          <w:rFonts w:ascii="Times New Roman" w:hAnsi="Times New Roman" w:cs="Times New Roman"/>
          <w:sz w:val="24"/>
          <w:szCs w:val="24"/>
        </w:rPr>
        <w:t xml:space="preserve"> T, Kurosawa H (2002) </w:t>
      </w:r>
      <w:proofErr w:type="spellStart"/>
      <w:r w:rsidRPr="001F4FBC">
        <w:rPr>
          <w:rStyle w:val="st"/>
          <w:rFonts w:ascii="Times New Roman" w:hAnsi="Times New Roman" w:cs="Times New Roman"/>
          <w:sz w:val="24"/>
          <w:szCs w:val="24"/>
        </w:rPr>
        <w:t>Organo</w:t>
      </w:r>
      <w:proofErr w:type="spellEnd"/>
      <w:r w:rsidR="003E0594" w:rsidRPr="001F4FBC">
        <w:rPr>
          <w:rStyle w:val="st"/>
          <w:rFonts w:ascii="Times New Roman" w:hAnsi="Times New Roman" w:cs="Times New Roman"/>
          <w:sz w:val="24"/>
          <w:szCs w:val="24"/>
        </w:rPr>
        <w:t xml:space="preserve"> </w:t>
      </w:r>
      <w:r w:rsidRPr="001F4FBC">
        <w:rPr>
          <w:rStyle w:val="st"/>
          <w:rFonts w:ascii="Times New Roman" w:hAnsi="Times New Roman" w:cs="Times New Roman"/>
          <w:sz w:val="24"/>
          <w:szCs w:val="24"/>
        </w:rPr>
        <w:t xml:space="preserve">palladium complexes containing palladium–palladium bonds. </w:t>
      </w:r>
      <w:proofErr w:type="spellStart"/>
      <w:r w:rsidRPr="001F4FBC">
        <w:rPr>
          <w:rFonts w:ascii="Times New Roman" w:hAnsi="Times New Roman" w:cs="Times New Roman"/>
          <w:sz w:val="24"/>
          <w:szCs w:val="24"/>
        </w:rPr>
        <w:t>Coord</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Chem</w:t>
      </w:r>
      <w:proofErr w:type="spellEnd"/>
      <w:r w:rsidRPr="001F4FBC">
        <w:rPr>
          <w:rFonts w:ascii="Times New Roman" w:hAnsi="Times New Roman" w:cs="Times New Roman"/>
          <w:sz w:val="24"/>
          <w:szCs w:val="24"/>
        </w:rPr>
        <w:t xml:space="preserve"> Rev 231:207–228.</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29. </w:t>
      </w:r>
      <w:proofErr w:type="spellStart"/>
      <w:r w:rsidRPr="001F4FBC">
        <w:rPr>
          <w:rFonts w:ascii="Times New Roman" w:hAnsi="Times New Roman" w:cs="Times New Roman"/>
          <w:sz w:val="24"/>
          <w:szCs w:val="24"/>
        </w:rPr>
        <w:t>Markert</w:t>
      </w:r>
      <w:proofErr w:type="spellEnd"/>
      <w:r w:rsidRPr="001F4FBC">
        <w:rPr>
          <w:rFonts w:ascii="Times New Roman" w:hAnsi="Times New Roman" w:cs="Times New Roman"/>
          <w:sz w:val="24"/>
          <w:szCs w:val="24"/>
        </w:rPr>
        <w:t xml:space="preserve"> C, </w:t>
      </w:r>
      <w:proofErr w:type="spellStart"/>
      <w:r w:rsidRPr="001F4FBC">
        <w:rPr>
          <w:rFonts w:ascii="Times New Roman" w:hAnsi="Times New Roman" w:cs="Times New Roman"/>
          <w:sz w:val="24"/>
          <w:szCs w:val="24"/>
        </w:rPr>
        <w:t>Neuburger</w:t>
      </w:r>
      <w:proofErr w:type="spellEnd"/>
      <w:r w:rsidRPr="001F4FBC">
        <w:rPr>
          <w:rFonts w:ascii="Times New Roman" w:hAnsi="Times New Roman" w:cs="Times New Roman"/>
          <w:sz w:val="24"/>
          <w:szCs w:val="24"/>
        </w:rPr>
        <w:t xml:space="preserve"> M, </w:t>
      </w:r>
      <w:proofErr w:type="spellStart"/>
      <w:r w:rsidRPr="001F4FBC">
        <w:rPr>
          <w:rFonts w:ascii="Times New Roman" w:hAnsi="Times New Roman" w:cs="Times New Roman"/>
          <w:sz w:val="24"/>
          <w:szCs w:val="24"/>
        </w:rPr>
        <w:t>Kulicke</w:t>
      </w:r>
      <w:proofErr w:type="spellEnd"/>
      <w:r w:rsidRPr="001F4FBC">
        <w:rPr>
          <w:rFonts w:ascii="Times New Roman" w:hAnsi="Times New Roman" w:cs="Times New Roman"/>
          <w:sz w:val="24"/>
          <w:szCs w:val="24"/>
        </w:rPr>
        <w:t xml:space="preserve"> K, </w:t>
      </w:r>
      <w:proofErr w:type="spellStart"/>
      <w:r w:rsidRPr="001F4FBC">
        <w:rPr>
          <w:rFonts w:ascii="Times New Roman" w:hAnsi="Times New Roman" w:cs="Times New Roman"/>
          <w:sz w:val="24"/>
          <w:szCs w:val="24"/>
        </w:rPr>
        <w:t>Meuwly</w:t>
      </w:r>
      <w:proofErr w:type="spellEnd"/>
      <w:r w:rsidRPr="001F4FBC">
        <w:rPr>
          <w:rFonts w:ascii="Times New Roman" w:hAnsi="Times New Roman" w:cs="Times New Roman"/>
          <w:sz w:val="24"/>
          <w:szCs w:val="24"/>
        </w:rPr>
        <w:t xml:space="preserve"> M, </w:t>
      </w:r>
      <w:proofErr w:type="spellStart"/>
      <w:r w:rsidRPr="001F4FBC">
        <w:rPr>
          <w:rFonts w:ascii="Times New Roman" w:hAnsi="Times New Roman" w:cs="Times New Roman"/>
          <w:sz w:val="24"/>
          <w:szCs w:val="24"/>
        </w:rPr>
        <w:t>Pfaltz</w:t>
      </w:r>
      <w:proofErr w:type="spellEnd"/>
      <w:r w:rsidRPr="001F4FBC">
        <w:rPr>
          <w:rFonts w:ascii="Times New Roman" w:hAnsi="Times New Roman" w:cs="Times New Roman"/>
          <w:sz w:val="24"/>
          <w:szCs w:val="24"/>
        </w:rPr>
        <w:t xml:space="preserve"> A (2007) </w:t>
      </w:r>
      <w:proofErr w:type="spellStart"/>
      <w:r w:rsidRPr="001F4FBC">
        <w:rPr>
          <w:rFonts w:ascii="Times New Roman" w:hAnsi="Times New Roman" w:cs="Times New Roman"/>
          <w:sz w:val="24"/>
          <w:szCs w:val="24"/>
        </w:rPr>
        <w:t>Angew</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Chem</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Int</w:t>
      </w:r>
      <w:proofErr w:type="spellEnd"/>
      <w:r w:rsidRPr="001F4FBC">
        <w:rPr>
          <w:rFonts w:ascii="Times New Roman" w:hAnsi="Times New Roman" w:cs="Times New Roman"/>
          <w:sz w:val="24"/>
          <w:szCs w:val="24"/>
        </w:rPr>
        <w:t xml:space="preserve"> Ed</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46:5892–5895</w:t>
      </w:r>
    </w:p>
    <w:p w:rsidR="008B13B5" w:rsidRPr="001F4FBC" w:rsidRDefault="008B13B5" w:rsidP="008B13B5">
      <w:pPr>
        <w:spacing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30. Hama T, </w:t>
      </w:r>
      <w:proofErr w:type="spellStart"/>
      <w:r w:rsidRPr="001F4FBC">
        <w:rPr>
          <w:rFonts w:ascii="Times New Roman" w:hAnsi="Times New Roman" w:cs="Times New Roman"/>
          <w:sz w:val="24"/>
          <w:szCs w:val="24"/>
        </w:rPr>
        <w:t>Hartwig</w:t>
      </w:r>
      <w:proofErr w:type="spellEnd"/>
      <w:r w:rsidRPr="001F4FBC">
        <w:rPr>
          <w:rFonts w:ascii="Times New Roman" w:hAnsi="Times New Roman" w:cs="Times New Roman"/>
          <w:sz w:val="24"/>
          <w:szCs w:val="24"/>
        </w:rPr>
        <w:t xml:space="preserve"> JF (2008</w:t>
      </w:r>
      <w:r w:rsidRPr="001F4FBC">
        <w:rPr>
          <w:rFonts w:ascii="Times New Roman" w:hAnsi="Times New Roman" w:cs="Times New Roman"/>
          <w:i/>
          <w:iCs/>
          <w:sz w:val="24"/>
          <w:szCs w:val="24"/>
        </w:rPr>
        <w:t>)</w:t>
      </w:r>
      <w:r w:rsidR="0073317F" w:rsidRPr="001F4FBC">
        <w:rPr>
          <w:rFonts w:ascii="Times New Roman" w:hAnsi="Times New Roman" w:cs="Times New Roman"/>
          <w:i/>
          <w:iCs/>
          <w:sz w:val="24"/>
          <w:szCs w:val="24"/>
        </w:rPr>
        <w:t xml:space="preserve"> </w:t>
      </w:r>
      <w:r w:rsidRPr="001F4FBC">
        <w:rPr>
          <w:rStyle w:val="Emphasis"/>
          <w:rFonts w:ascii="Times New Roman" w:hAnsi="Times New Roman" w:cs="Times New Roman"/>
          <w:i w:val="0"/>
          <w:iCs w:val="0"/>
          <w:sz w:val="24"/>
          <w:szCs w:val="24"/>
        </w:rPr>
        <w:t>α-</w:t>
      </w:r>
      <w:proofErr w:type="spellStart"/>
      <w:r w:rsidRPr="001F4FBC">
        <w:rPr>
          <w:rStyle w:val="Emphasis"/>
          <w:rFonts w:ascii="Times New Roman" w:hAnsi="Times New Roman" w:cs="Times New Roman"/>
          <w:i w:val="0"/>
          <w:iCs w:val="0"/>
          <w:sz w:val="24"/>
          <w:szCs w:val="24"/>
        </w:rPr>
        <w:t>Arylation</w:t>
      </w:r>
      <w:proofErr w:type="spellEnd"/>
      <w:r w:rsidRPr="001F4FBC">
        <w:rPr>
          <w:rStyle w:val="Emphasis"/>
          <w:rFonts w:ascii="Times New Roman" w:hAnsi="Times New Roman" w:cs="Times New Roman"/>
          <w:i w:val="0"/>
          <w:iCs w:val="0"/>
          <w:sz w:val="24"/>
          <w:szCs w:val="24"/>
        </w:rPr>
        <w:t xml:space="preserve"> of Esters Catalyzed by the </w:t>
      </w:r>
      <w:proofErr w:type="gramStart"/>
      <w:r w:rsidRPr="001F4FBC">
        <w:rPr>
          <w:rStyle w:val="Emphasis"/>
          <w:rFonts w:ascii="Times New Roman" w:hAnsi="Times New Roman" w:cs="Times New Roman"/>
          <w:i w:val="0"/>
          <w:iCs w:val="0"/>
          <w:sz w:val="24"/>
          <w:szCs w:val="24"/>
        </w:rPr>
        <w:t>Pd(</w:t>
      </w:r>
      <w:proofErr w:type="gramEnd"/>
      <w:r w:rsidRPr="001F4FBC">
        <w:rPr>
          <w:rStyle w:val="Emphasis"/>
          <w:rFonts w:ascii="Times New Roman" w:hAnsi="Times New Roman" w:cs="Times New Roman"/>
          <w:i w:val="0"/>
          <w:iCs w:val="0"/>
          <w:sz w:val="24"/>
          <w:szCs w:val="24"/>
        </w:rPr>
        <w:t xml:space="preserve">I) </w:t>
      </w:r>
      <w:proofErr w:type="spellStart"/>
      <w:r w:rsidRPr="001F4FBC">
        <w:rPr>
          <w:rStyle w:val="Emphasis"/>
          <w:rFonts w:ascii="Times New Roman" w:hAnsi="Times New Roman" w:cs="Times New Roman"/>
          <w:i w:val="0"/>
          <w:iCs w:val="0"/>
          <w:sz w:val="24"/>
          <w:szCs w:val="24"/>
        </w:rPr>
        <w:t>Dimer</w:t>
      </w:r>
      <w:proofErr w:type="spellEnd"/>
      <w:r w:rsidRPr="001F4FBC">
        <w:rPr>
          <w:rStyle w:val="Emphasis"/>
          <w:rFonts w:ascii="Times New Roman" w:hAnsi="Times New Roman" w:cs="Times New Roman"/>
          <w:i w:val="0"/>
          <w:iCs w:val="0"/>
          <w:sz w:val="24"/>
          <w:szCs w:val="24"/>
        </w:rPr>
        <w:t xml:space="preserve"> {[P(t-Bu)</w:t>
      </w:r>
      <w:r w:rsidRPr="001F4FBC">
        <w:rPr>
          <w:rStyle w:val="Emphasis"/>
          <w:rFonts w:ascii="Times New Roman" w:hAnsi="Times New Roman" w:cs="Times New Roman"/>
          <w:i w:val="0"/>
          <w:iCs w:val="0"/>
          <w:sz w:val="24"/>
          <w:szCs w:val="24"/>
          <w:vertAlign w:val="subscript"/>
        </w:rPr>
        <w:t>3</w:t>
      </w:r>
      <w:r w:rsidRPr="001F4FBC">
        <w:rPr>
          <w:rStyle w:val="Emphasis"/>
          <w:rFonts w:ascii="Times New Roman" w:hAnsi="Times New Roman" w:cs="Times New Roman"/>
          <w:i w:val="0"/>
          <w:iCs w:val="0"/>
          <w:sz w:val="24"/>
          <w:szCs w:val="24"/>
        </w:rPr>
        <w:t>]</w:t>
      </w:r>
      <w:proofErr w:type="spellStart"/>
      <w:r w:rsidRPr="001F4FBC">
        <w:rPr>
          <w:rStyle w:val="Emphasis"/>
          <w:rFonts w:ascii="Times New Roman" w:hAnsi="Times New Roman" w:cs="Times New Roman"/>
          <w:i w:val="0"/>
          <w:iCs w:val="0"/>
          <w:sz w:val="24"/>
          <w:szCs w:val="24"/>
        </w:rPr>
        <w:t>PdBr</w:t>
      </w:r>
      <w:proofErr w:type="spellEnd"/>
      <w:r w:rsidRPr="001F4FBC">
        <w:rPr>
          <w:rStyle w:val="Emphasis"/>
          <w:rFonts w:ascii="Times New Roman" w:hAnsi="Times New Roman" w:cs="Times New Roman"/>
          <w:i w:val="0"/>
          <w:iCs w:val="0"/>
          <w:sz w:val="24"/>
          <w:szCs w:val="24"/>
        </w:rPr>
        <w:t>}</w:t>
      </w:r>
      <w:r w:rsidRPr="001F4FBC">
        <w:rPr>
          <w:rStyle w:val="Emphasis"/>
          <w:rFonts w:ascii="Times New Roman" w:hAnsi="Times New Roman" w:cs="Times New Roman"/>
          <w:i w:val="0"/>
          <w:iCs w:val="0"/>
          <w:sz w:val="24"/>
          <w:szCs w:val="24"/>
          <w:vertAlign w:val="subscript"/>
        </w:rPr>
        <w:t>2</w:t>
      </w:r>
      <w:r w:rsidRPr="001F4FBC">
        <w:rPr>
          <w:rStyle w:val="Emphasis"/>
          <w:rFonts w:ascii="Times New Roman" w:hAnsi="Times New Roman" w:cs="Times New Roman"/>
          <w:i w:val="0"/>
          <w:iCs w:val="0"/>
          <w:sz w:val="24"/>
          <w:szCs w:val="24"/>
        </w:rPr>
        <w:t>.</w:t>
      </w:r>
      <w:r w:rsidRPr="001F4FBC">
        <w:rPr>
          <w:rFonts w:ascii="Times New Roman" w:hAnsi="Times New Roman" w:cs="Times New Roman"/>
          <w:sz w:val="24"/>
          <w:szCs w:val="24"/>
        </w:rPr>
        <w:t xml:space="preserve"> Org </w:t>
      </w:r>
      <w:proofErr w:type="spellStart"/>
      <w:r w:rsidRPr="001F4FBC">
        <w:rPr>
          <w:rFonts w:ascii="Times New Roman" w:hAnsi="Times New Roman" w:cs="Times New Roman"/>
          <w:sz w:val="24"/>
          <w:szCs w:val="24"/>
        </w:rPr>
        <w:t>Lett</w:t>
      </w:r>
      <w:proofErr w:type="spellEnd"/>
      <w:r w:rsidRPr="001F4FBC">
        <w:rPr>
          <w:rFonts w:ascii="Times New Roman" w:hAnsi="Times New Roman" w:cs="Times New Roman"/>
          <w:sz w:val="24"/>
          <w:szCs w:val="24"/>
        </w:rPr>
        <w:t xml:space="preserve"> 10:1545–1548.</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31. David C, Powers, Ritter T (2011) </w:t>
      </w:r>
      <w:proofErr w:type="gramStart"/>
      <w:r w:rsidRPr="001F4FBC">
        <w:rPr>
          <w:rFonts w:ascii="Times New Roman" w:hAnsi="Times New Roman" w:cs="Times New Roman"/>
          <w:sz w:val="24"/>
          <w:szCs w:val="24"/>
        </w:rPr>
        <w:t>Palladium(</w:t>
      </w:r>
      <w:proofErr w:type="gramEnd"/>
      <w:r w:rsidRPr="001F4FBC">
        <w:rPr>
          <w:rFonts w:ascii="Times New Roman" w:hAnsi="Times New Roman" w:cs="Times New Roman"/>
          <w:sz w:val="24"/>
          <w:szCs w:val="24"/>
        </w:rPr>
        <w:t xml:space="preserve">III) in Synthesis and Catalysis, Top </w:t>
      </w:r>
      <w:proofErr w:type="spellStart"/>
      <w:r w:rsidRPr="001F4FBC">
        <w:rPr>
          <w:rFonts w:ascii="Times New Roman" w:hAnsi="Times New Roman" w:cs="Times New Roman"/>
          <w:sz w:val="24"/>
          <w:szCs w:val="24"/>
        </w:rPr>
        <w:t>Organomet</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Chem</w:t>
      </w:r>
      <w:proofErr w:type="spellEnd"/>
      <w:r w:rsidRPr="001F4FBC">
        <w:rPr>
          <w:rFonts w:ascii="Times New Roman" w:hAnsi="Times New Roman" w:cs="Times New Roman"/>
          <w:sz w:val="24"/>
          <w:szCs w:val="24"/>
        </w:rPr>
        <w:t xml:space="preserve"> 35:129–156.</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bCs/>
          <w:sz w:val="24"/>
          <w:szCs w:val="24"/>
        </w:rPr>
        <w:t xml:space="preserve">32. </w:t>
      </w:r>
      <w:proofErr w:type="spellStart"/>
      <w:r w:rsidRPr="001F4FBC">
        <w:rPr>
          <w:rFonts w:ascii="Times New Roman" w:hAnsi="Times New Roman" w:cs="Times New Roman"/>
          <w:bCs/>
          <w:sz w:val="24"/>
          <w:szCs w:val="24"/>
        </w:rPr>
        <w:t>Astruc</w:t>
      </w:r>
      <w:proofErr w:type="spellEnd"/>
      <w:r w:rsidRPr="001F4FBC">
        <w:rPr>
          <w:rFonts w:ascii="Times New Roman" w:hAnsi="Times New Roman" w:cs="Times New Roman"/>
          <w:bCs/>
          <w:sz w:val="24"/>
          <w:szCs w:val="24"/>
        </w:rPr>
        <w:t xml:space="preserve"> D (2007) Palladium </w:t>
      </w:r>
      <w:proofErr w:type="spellStart"/>
      <w:r w:rsidRPr="001F4FBC">
        <w:rPr>
          <w:rFonts w:ascii="Times New Roman" w:hAnsi="Times New Roman" w:cs="Times New Roman"/>
          <w:bCs/>
          <w:sz w:val="24"/>
          <w:szCs w:val="24"/>
        </w:rPr>
        <w:t>Nanoparticles</w:t>
      </w:r>
      <w:proofErr w:type="spellEnd"/>
      <w:r w:rsidRPr="001F4FBC">
        <w:rPr>
          <w:rFonts w:ascii="Times New Roman" w:hAnsi="Times New Roman" w:cs="Times New Roman"/>
          <w:bCs/>
          <w:sz w:val="24"/>
          <w:szCs w:val="24"/>
        </w:rPr>
        <w:t xml:space="preserve"> as Efficient Green Homogeneous and Heterogeneous Carbon</w:t>
      </w:r>
      <w:r w:rsidRPr="001F4FBC">
        <w:rPr>
          <w:rFonts w:ascii="Times New Roman" w:hAnsi="Times New Roman" w:cs="Times New Roman"/>
          <w:sz w:val="24"/>
          <w:szCs w:val="24"/>
        </w:rPr>
        <w:t>-</w:t>
      </w:r>
      <w:r w:rsidRPr="001F4FBC">
        <w:rPr>
          <w:rFonts w:ascii="Times New Roman" w:hAnsi="Times New Roman" w:cs="Times New Roman"/>
          <w:bCs/>
          <w:sz w:val="24"/>
          <w:szCs w:val="24"/>
        </w:rPr>
        <w:t xml:space="preserve">Carbon Coupling </w:t>
      </w:r>
      <w:proofErr w:type="spellStart"/>
      <w:r w:rsidRPr="001F4FBC">
        <w:rPr>
          <w:rFonts w:ascii="Times New Roman" w:hAnsi="Times New Roman" w:cs="Times New Roman"/>
          <w:bCs/>
          <w:sz w:val="24"/>
          <w:szCs w:val="24"/>
        </w:rPr>
        <w:t>Precatalysts</w:t>
      </w:r>
      <w:proofErr w:type="spellEnd"/>
      <w:r w:rsidRPr="001F4FBC">
        <w:rPr>
          <w:rFonts w:ascii="Times New Roman" w:hAnsi="Times New Roman" w:cs="Times New Roman"/>
          <w:bCs/>
          <w:sz w:val="24"/>
          <w:szCs w:val="24"/>
        </w:rPr>
        <w:t xml:space="preserve">: A Unifying View, </w:t>
      </w:r>
      <w:proofErr w:type="spellStart"/>
      <w:r w:rsidRPr="001F4FBC">
        <w:rPr>
          <w:rFonts w:ascii="Times New Roman" w:hAnsi="Times New Roman" w:cs="Times New Roman"/>
          <w:bCs/>
          <w:sz w:val="24"/>
          <w:szCs w:val="24"/>
        </w:rPr>
        <w:t>Inorg</w:t>
      </w:r>
      <w:proofErr w:type="spellEnd"/>
      <w:r w:rsidRPr="001F4FBC">
        <w:rPr>
          <w:rFonts w:ascii="Times New Roman" w:hAnsi="Times New Roman" w:cs="Times New Roman"/>
          <w:bCs/>
          <w:sz w:val="24"/>
          <w:szCs w:val="24"/>
        </w:rPr>
        <w:t xml:space="preserve">. </w:t>
      </w:r>
      <w:proofErr w:type="spellStart"/>
      <w:r w:rsidRPr="001F4FBC">
        <w:rPr>
          <w:rFonts w:ascii="Times New Roman" w:hAnsi="Times New Roman" w:cs="Times New Roman"/>
          <w:bCs/>
          <w:sz w:val="24"/>
          <w:szCs w:val="24"/>
        </w:rPr>
        <w:t>Chem</w:t>
      </w:r>
      <w:proofErr w:type="spellEnd"/>
      <w:r w:rsidRPr="001F4FBC">
        <w:rPr>
          <w:rFonts w:ascii="Times New Roman" w:hAnsi="Times New Roman" w:cs="Times New Roman"/>
          <w:bCs/>
          <w:sz w:val="24"/>
          <w:szCs w:val="24"/>
        </w:rPr>
        <w:t xml:space="preserve"> 46:1884-1894.</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33.  </w:t>
      </w:r>
      <w:proofErr w:type="spellStart"/>
      <w:r w:rsidRPr="001F4FBC">
        <w:rPr>
          <w:rFonts w:ascii="Times New Roman" w:hAnsi="Times New Roman" w:cs="Times New Roman"/>
          <w:sz w:val="24"/>
          <w:szCs w:val="24"/>
        </w:rPr>
        <w:t>Ciardelli</w:t>
      </w:r>
      <w:proofErr w:type="spellEnd"/>
      <w:r w:rsidRPr="001F4FBC">
        <w:rPr>
          <w:rFonts w:ascii="Times New Roman" w:hAnsi="Times New Roman" w:cs="Times New Roman"/>
          <w:sz w:val="24"/>
          <w:szCs w:val="24"/>
        </w:rPr>
        <w:t xml:space="preserve"> F, </w:t>
      </w:r>
      <w:proofErr w:type="spellStart"/>
      <w:r w:rsidRPr="001F4FBC">
        <w:rPr>
          <w:rFonts w:ascii="Times New Roman" w:hAnsi="Times New Roman" w:cs="Times New Roman"/>
          <w:sz w:val="24"/>
          <w:szCs w:val="24"/>
        </w:rPr>
        <w:t>Tsushida</w:t>
      </w:r>
      <w:proofErr w:type="spellEnd"/>
      <w:r w:rsidRPr="001F4FBC">
        <w:rPr>
          <w:rFonts w:ascii="Times New Roman" w:hAnsi="Times New Roman" w:cs="Times New Roman"/>
          <w:sz w:val="24"/>
          <w:szCs w:val="24"/>
        </w:rPr>
        <w:t xml:space="preserve"> E, </w:t>
      </w:r>
      <w:proofErr w:type="spellStart"/>
      <w:r w:rsidRPr="001F4FBC">
        <w:rPr>
          <w:rFonts w:ascii="Times New Roman" w:hAnsi="Times New Roman" w:cs="Times New Roman"/>
          <w:sz w:val="24"/>
          <w:szCs w:val="24"/>
        </w:rPr>
        <w:t>Wohrle</w:t>
      </w:r>
      <w:proofErr w:type="spellEnd"/>
      <w:r w:rsidRPr="001F4FBC">
        <w:rPr>
          <w:rFonts w:ascii="Times New Roman" w:hAnsi="Times New Roman" w:cs="Times New Roman"/>
          <w:sz w:val="24"/>
          <w:szCs w:val="24"/>
        </w:rPr>
        <w:t xml:space="preserve"> D (1996) </w:t>
      </w:r>
      <w:r w:rsidRPr="001F4FBC">
        <w:rPr>
          <w:rFonts w:ascii="Times New Roman" w:hAnsi="Times New Roman" w:cs="Times New Roman"/>
          <w:iCs/>
          <w:sz w:val="24"/>
          <w:szCs w:val="24"/>
        </w:rPr>
        <w:t>Macromolecule Metal Complexes</w:t>
      </w:r>
      <w:r w:rsidRPr="001F4FBC">
        <w:rPr>
          <w:rFonts w:ascii="Times New Roman" w:hAnsi="Times New Roman" w:cs="Times New Roman"/>
          <w:sz w:val="24"/>
          <w:szCs w:val="24"/>
        </w:rPr>
        <w:t xml:space="preserve">, Springer, </w:t>
      </w:r>
      <w:proofErr w:type="spellStart"/>
      <w:r w:rsidRPr="001F4FBC">
        <w:rPr>
          <w:rFonts w:ascii="Times New Roman" w:hAnsi="Times New Roman" w:cs="Times New Roman"/>
          <w:sz w:val="24"/>
          <w:szCs w:val="24"/>
        </w:rPr>
        <w:t>Berlin</w:t>
      </w:r>
      <w:proofErr w:type="gramStart"/>
      <w:r w:rsidRPr="001F4FBC">
        <w:rPr>
          <w:rFonts w:ascii="Times New Roman" w:hAnsi="Times New Roman" w:cs="Times New Roman"/>
          <w:sz w:val="24"/>
          <w:szCs w:val="24"/>
        </w:rPr>
        <w:t>:</w:t>
      </w:r>
      <w:r w:rsidRPr="001F4FBC">
        <w:rPr>
          <w:rStyle w:val="st"/>
          <w:rFonts w:ascii="Times New Roman" w:hAnsi="Times New Roman" w:cs="Times New Roman"/>
          <w:sz w:val="24"/>
          <w:szCs w:val="24"/>
        </w:rPr>
        <w:t>Heidelberg</w:t>
      </w:r>
      <w:proofErr w:type="spellEnd"/>
      <w:proofErr w:type="gramEnd"/>
      <w:r w:rsidRPr="001F4FBC">
        <w:rPr>
          <w:rFonts w:ascii="Times New Roman" w:hAnsi="Times New Roman" w:cs="Times New Roman"/>
          <w:sz w:val="24"/>
          <w:szCs w:val="24"/>
        </w:rPr>
        <w:t>.</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34.  </w:t>
      </w:r>
      <w:proofErr w:type="spellStart"/>
      <w:r w:rsidRPr="001F4FBC">
        <w:rPr>
          <w:rFonts w:ascii="Times New Roman" w:hAnsi="Times New Roman" w:cs="Times New Roman"/>
          <w:sz w:val="24"/>
          <w:szCs w:val="24"/>
        </w:rPr>
        <w:t>Buchmeiser</w:t>
      </w:r>
      <w:proofErr w:type="spellEnd"/>
      <w:r w:rsidRPr="001F4FBC">
        <w:rPr>
          <w:rFonts w:ascii="Times New Roman" w:hAnsi="Times New Roman" w:cs="Times New Roman"/>
          <w:sz w:val="24"/>
          <w:szCs w:val="24"/>
        </w:rPr>
        <w:t xml:space="preserve"> MR, (2003) </w:t>
      </w:r>
      <w:r w:rsidRPr="001F4FBC">
        <w:rPr>
          <w:rFonts w:ascii="Times New Roman" w:hAnsi="Times New Roman" w:cs="Times New Roman"/>
          <w:iCs/>
          <w:sz w:val="24"/>
          <w:szCs w:val="24"/>
        </w:rPr>
        <w:t>Polymeric Materials in Organic Synthesis and Catalysis</w:t>
      </w:r>
      <w:r w:rsidR="00B37A64" w:rsidRPr="001F4FBC">
        <w:rPr>
          <w:rFonts w:ascii="Times New Roman" w:hAnsi="Times New Roman" w:cs="Times New Roman"/>
          <w:sz w:val="24"/>
          <w:szCs w:val="24"/>
        </w:rPr>
        <w:t>.</w:t>
      </w:r>
      <w:r w:rsidR="00380126" w:rsidRPr="001F4FBC">
        <w:rPr>
          <w:rFonts w:ascii="Times New Roman" w:hAnsi="Times New Roman" w:cs="Times New Roman"/>
          <w:sz w:val="24"/>
          <w:szCs w:val="24"/>
        </w:rPr>
        <w:t xml:space="preserve"> </w:t>
      </w:r>
      <w:proofErr w:type="gramStart"/>
      <w:r w:rsidRPr="001F4FBC">
        <w:rPr>
          <w:rFonts w:ascii="Times New Roman" w:hAnsi="Times New Roman" w:cs="Times New Roman"/>
          <w:sz w:val="24"/>
          <w:szCs w:val="24"/>
        </w:rPr>
        <w:t xml:space="preserve">Wiley-VCH, </w:t>
      </w:r>
      <w:proofErr w:type="spellStart"/>
      <w:r w:rsidR="001A0526" w:rsidRPr="001F4FBC">
        <w:rPr>
          <w:rStyle w:val="st"/>
          <w:rFonts w:ascii="Times New Roman" w:hAnsi="Times New Roman" w:cs="Times New Roman"/>
          <w:sz w:val="24"/>
          <w:szCs w:val="24"/>
        </w:rPr>
        <w:t>Verlag</w:t>
      </w:r>
      <w:proofErr w:type="spellEnd"/>
      <w:r w:rsidR="001A0526" w:rsidRPr="001F4FBC">
        <w:rPr>
          <w:rStyle w:val="st"/>
          <w:rFonts w:ascii="Times New Roman" w:hAnsi="Times New Roman" w:cs="Times New Roman"/>
          <w:sz w:val="24"/>
          <w:szCs w:val="24"/>
        </w:rPr>
        <w:t xml:space="preserve"> </w:t>
      </w:r>
      <w:r w:rsidR="00AE704E" w:rsidRPr="001F4FBC">
        <w:rPr>
          <w:rStyle w:val="st"/>
          <w:rFonts w:ascii="Times New Roman" w:hAnsi="Times New Roman" w:cs="Times New Roman"/>
          <w:sz w:val="24"/>
          <w:szCs w:val="24"/>
        </w:rPr>
        <w:t>GmbH &amp; Co</w:t>
      </w:r>
      <w:r w:rsidRPr="001F4FBC">
        <w:rPr>
          <w:rStyle w:val="st"/>
          <w:rFonts w:ascii="Times New Roman" w:hAnsi="Times New Roman" w:cs="Times New Roman"/>
          <w:sz w:val="24"/>
          <w:szCs w:val="24"/>
        </w:rPr>
        <w:t xml:space="preserve"> </w:t>
      </w:r>
      <w:proofErr w:type="spellStart"/>
      <w:r w:rsidRPr="001F4FBC">
        <w:rPr>
          <w:rStyle w:val="st"/>
          <w:rFonts w:ascii="Times New Roman" w:hAnsi="Times New Roman" w:cs="Times New Roman"/>
          <w:sz w:val="24"/>
          <w:szCs w:val="24"/>
        </w:rPr>
        <w:t>KGaA.Weinheim</w:t>
      </w:r>
      <w:proofErr w:type="spellEnd"/>
      <w:r w:rsidRPr="001F4FBC">
        <w:rPr>
          <w:rStyle w:val="st"/>
          <w:rFonts w:ascii="Times New Roman" w:hAnsi="Times New Roman" w:cs="Times New Roman"/>
          <w:sz w:val="24"/>
          <w:szCs w:val="24"/>
        </w:rPr>
        <w:t xml:space="preserve"> </w:t>
      </w:r>
      <w:r w:rsidRPr="001F4FBC">
        <w:rPr>
          <w:rFonts w:ascii="Times New Roman" w:hAnsi="Times New Roman" w:cs="Times New Roman"/>
          <w:sz w:val="24"/>
          <w:szCs w:val="24"/>
        </w:rPr>
        <w:t>Germany.</w:t>
      </w:r>
      <w:proofErr w:type="gramEnd"/>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35. McNamara CA, Dixon MJ, Bradley M (2002) Recoverable catalysts and reagents using recyclable polystyrene-based supports,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Rev</w:t>
      </w:r>
      <w:r w:rsidR="0005173F"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102</w:t>
      </w:r>
      <w:r w:rsidRPr="001F4FBC">
        <w:rPr>
          <w:rFonts w:ascii="Times New Roman" w:hAnsi="Times New Roman" w:cs="Times New Roman"/>
          <w:sz w:val="24"/>
          <w:szCs w:val="24"/>
        </w:rPr>
        <w:t>:3275-3300.</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lastRenderedPageBreak/>
        <w:t xml:space="preserve">36. </w:t>
      </w:r>
      <w:proofErr w:type="spellStart"/>
      <w:r w:rsidRPr="001F4FBC">
        <w:rPr>
          <w:rFonts w:ascii="Times New Roman" w:hAnsi="Times New Roman" w:cs="Times New Roman"/>
          <w:sz w:val="24"/>
          <w:szCs w:val="24"/>
        </w:rPr>
        <w:t>Clapham</w:t>
      </w:r>
      <w:proofErr w:type="spellEnd"/>
      <w:r w:rsidRPr="001F4FBC">
        <w:rPr>
          <w:rFonts w:ascii="Times New Roman" w:hAnsi="Times New Roman" w:cs="Times New Roman"/>
          <w:sz w:val="24"/>
          <w:szCs w:val="24"/>
        </w:rPr>
        <w:t xml:space="preserve"> B, </w:t>
      </w:r>
      <w:proofErr w:type="spellStart"/>
      <w:r w:rsidRPr="001F4FBC">
        <w:rPr>
          <w:rFonts w:ascii="Times New Roman" w:hAnsi="Times New Roman" w:cs="Times New Roman"/>
          <w:sz w:val="24"/>
          <w:szCs w:val="24"/>
        </w:rPr>
        <w:t>Reger</w:t>
      </w:r>
      <w:proofErr w:type="spellEnd"/>
      <w:r w:rsidRPr="001F4FBC">
        <w:rPr>
          <w:rFonts w:ascii="Times New Roman" w:hAnsi="Times New Roman" w:cs="Times New Roman"/>
          <w:sz w:val="24"/>
          <w:szCs w:val="24"/>
        </w:rPr>
        <w:t xml:space="preserve"> TS, </w:t>
      </w:r>
      <w:proofErr w:type="spellStart"/>
      <w:r w:rsidRPr="001F4FBC">
        <w:rPr>
          <w:rFonts w:ascii="Times New Roman" w:hAnsi="Times New Roman" w:cs="Times New Roman"/>
          <w:sz w:val="24"/>
          <w:szCs w:val="24"/>
        </w:rPr>
        <w:t>Janda</w:t>
      </w:r>
      <w:proofErr w:type="spellEnd"/>
      <w:r w:rsidRPr="001F4FBC">
        <w:rPr>
          <w:rFonts w:ascii="Times New Roman" w:hAnsi="Times New Roman" w:cs="Times New Roman"/>
          <w:sz w:val="24"/>
          <w:szCs w:val="24"/>
        </w:rPr>
        <w:t xml:space="preserve"> KD (2001) Polymer supported catalysis in synthetic organic chemistry, </w:t>
      </w:r>
      <w:r w:rsidRPr="001F4FBC">
        <w:rPr>
          <w:rFonts w:ascii="Times New Roman" w:hAnsi="Times New Roman" w:cs="Times New Roman"/>
          <w:iCs/>
          <w:sz w:val="24"/>
          <w:szCs w:val="24"/>
        </w:rPr>
        <w:t>Tetrahedron</w:t>
      </w:r>
      <w:r w:rsidR="0005173F"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57</w:t>
      </w:r>
      <w:r w:rsidRPr="001F4FBC">
        <w:rPr>
          <w:rFonts w:ascii="Times New Roman" w:hAnsi="Times New Roman" w:cs="Times New Roman"/>
          <w:sz w:val="24"/>
          <w:szCs w:val="24"/>
        </w:rPr>
        <w:t>:4637-4662.</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37. Lu J, Toy PH (2009) Organic polymer supports for synthesis and for reagent and catalyst immobilization,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Rev</w:t>
      </w:r>
      <w:r w:rsidR="0005173F"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109</w:t>
      </w:r>
      <w:r w:rsidRPr="001F4FBC">
        <w:rPr>
          <w:rFonts w:ascii="Times New Roman" w:hAnsi="Times New Roman" w:cs="Times New Roman"/>
          <w:sz w:val="24"/>
          <w:szCs w:val="24"/>
        </w:rPr>
        <w:t>:815-838.</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38. Clark JH, </w:t>
      </w:r>
      <w:proofErr w:type="spellStart"/>
      <w:r w:rsidRPr="001F4FBC">
        <w:rPr>
          <w:rFonts w:ascii="Times New Roman" w:hAnsi="Times New Roman" w:cs="Times New Roman"/>
          <w:sz w:val="24"/>
          <w:szCs w:val="24"/>
        </w:rPr>
        <w:t>Macquarrie</w:t>
      </w:r>
      <w:proofErr w:type="spellEnd"/>
      <w:r w:rsidRPr="001F4FBC">
        <w:rPr>
          <w:rFonts w:ascii="Times New Roman" w:hAnsi="Times New Roman" w:cs="Times New Roman"/>
          <w:sz w:val="24"/>
          <w:szCs w:val="24"/>
        </w:rPr>
        <w:t xml:space="preserve"> DJ (2002) </w:t>
      </w:r>
      <w:r w:rsidRPr="001F4FBC">
        <w:rPr>
          <w:rFonts w:ascii="Times New Roman" w:hAnsi="Times New Roman" w:cs="Times New Roman"/>
          <w:iCs/>
          <w:sz w:val="24"/>
          <w:szCs w:val="24"/>
        </w:rPr>
        <w:t>Handbook of Green Chemistry and Technology</w:t>
      </w:r>
      <w:r w:rsidR="00C42E71" w:rsidRPr="001F4FBC">
        <w:rPr>
          <w:rFonts w:ascii="Times New Roman" w:hAnsi="Times New Roman" w:cs="Times New Roman"/>
          <w:sz w:val="24"/>
          <w:szCs w:val="24"/>
        </w:rPr>
        <w:t>.</w:t>
      </w:r>
      <w:r w:rsidRPr="001F4FBC">
        <w:rPr>
          <w:rFonts w:ascii="Times New Roman" w:hAnsi="Times New Roman" w:cs="Times New Roman"/>
          <w:sz w:val="24"/>
          <w:szCs w:val="24"/>
        </w:rPr>
        <w:t xml:space="preserve"> Blackwell, London.</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39. Price PM, Clark JH, </w:t>
      </w:r>
      <w:proofErr w:type="spellStart"/>
      <w:r w:rsidRPr="001F4FBC">
        <w:rPr>
          <w:rFonts w:ascii="Times New Roman" w:hAnsi="Times New Roman" w:cs="Times New Roman"/>
          <w:sz w:val="24"/>
          <w:szCs w:val="24"/>
        </w:rPr>
        <w:t>Macquarrie</w:t>
      </w:r>
      <w:proofErr w:type="spellEnd"/>
      <w:r w:rsidRPr="001F4FBC">
        <w:rPr>
          <w:rFonts w:ascii="Times New Roman" w:hAnsi="Times New Roman" w:cs="Times New Roman"/>
          <w:sz w:val="24"/>
          <w:szCs w:val="24"/>
        </w:rPr>
        <w:t xml:space="preserve"> DJ (2000) Modified </w:t>
      </w:r>
      <w:proofErr w:type="spellStart"/>
      <w:r w:rsidRPr="001F4FBC">
        <w:rPr>
          <w:rFonts w:ascii="Times New Roman" w:hAnsi="Times New Roman" w:cs="Times New Roman"/>
          <w:sz w:val="24"/>
          <w:szCs w:val="24"/>
        </w:rPr>
        <w:t>silicas</w:t>
      </w:r>
      <w:proofErr w:type="spellEnd"/>
      <w:r w:rsidRPr="001F4FBC">
        <w:rPr>
          <w:rFonts w:ascii="Times New Roman" w:hAnsi="Times New Roman" w:cs="Times New Roman"/>
          <w:sz w:val="24"/>
          <w:szCs w:val="24"/>
        </w:rPr>
        <w:t xml:space="preserve"> for clean technology, </w:t>
      </w:r>
      <w:r w:rsidRPr="001F4FBC">
        <w:rPr>
          <w:rFonts w:ascii="Times New Roman" w:hAnsi="Times New Roman" w:cs="Times New Roman"/>
          <w:iCs/>
          <w:sz w:val="24"/>
          <w:szCs w:val="24"/>
        </w:rPr>
        <w:t xml:space="preserve">J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Soc </w:t>
      </w:r>
      <w:proofErr w:type="spellStart"/>
      <w:r w:rsidRPr="001F4FBC">
        <w:rPr>
          <w:rFonts w:ascii="Times New Roman" w:hAnsi="Times New Roman" w:cs="Times New Roman"/>
          <w:iCs/>
          <w:sz w:val="24"/>
          <w:szCs w:val="24"/>
        </w:rPr>
        <w:t>DaltonTrans</w:t>
      </w:r>
      <w:proofErr w:type="spellEnd"/>
      <w:r w:rsidRPr="001F4FBC">
        <w:rPr>
          <w:rFonts w:ascii="Times New Roman" w:hAnsi="Times New Roman" w:cs="Times New Roman"/>
          <w:sz w:val="24"/>
          <w:szCs w:val="24"/>
        </w:rPr>
        <w:t xml:space="preserve"> 101-110.</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40. </w:t>
      </w:r>
      <w:proofErr w:type="spellStart"/>
      <w:r w:rsidRPr="001F4FBC">
        <w:rPr>
          <w:rFonts w:ascii="Times New Roman" w:hAnsi="Times New Roman" w:cs="Times New Roman"/>
          <w:sz w:val="24"/>
          <w:szCs w:val="24"/>
        </w:rPr>
        <w:t>Diederich</w:t>
      </w:r>
      <w:proofErr w:type="spellEnd"/>
      <w:r w:rsidRPr="001F4FBC">
        <w:rPr>
          <w:rFonts w:ascii="Times New Roman" w:hAnsi="Times New Roman" w:cs="Times New Roman"/>
          <w:sz w:val="24"/>
          <w:szCs w:val="24"/>
        </w:rPr>
        <w:t xml:space="preserve"> F, </w:t>
      </w:r>
      <w:proofErr w:type="spellStart"/>
      <w:r w:rsidRPr="001F4FBC">
        <w:rPr>
          <w:rFonts w:ascii="Times New Roman" w:hAnsi="Times New Roman" w:cs="Times New Roman"/>
          <w:sz w:val="24"/>
          <w:szCs w:val="24"/>
        </w:rPr>
        <w:t>Stang</w:t>
      </w:r>
      <w:proofErr w:type="spellEnd"/>
      <w:r w:rsidRPr="001F4FBC">
        <w:rPr>
          <w:rFonts w:ascii="Times New Roman" w:hAnsi="Times New Roman" w:cs="Times New Roman"/>
          <w:sz w:val="24"/>
          <w:szCs w:val="24"/>
        </w:rPr>
        <w:t xml:space="preserve"> PJ (1998) </w:t>
      </w:r>
      <w:r w:rsidRPr="001F4FBC">
        <w:rPr>
          <w:rFonts w:ascii="Times New Roman" w:hAnsi="Times New Roman" w:cs="Times New Roman"/>
          <w:iCs/>
          <w:sz w:val="24"/>
          <w:szCs w:val="24"/>
        </w:rPr>
        <w:t>Metal-Catalyzed Cross- Coupling Reactions</w:t>
      </w:r>
      <w:r w:rsidRPr="001F4FBC">
        <w:rPr>
          <w:rFonts w:ascii="Times New Roman" w:hAnsi="Times New Roman" w:cs="Times New Roman"/>
          <w:sz w:val="24"/>
          <w:szCs w:val="24"/>
        </w:rPr>
        <w:t xml:space="preserve">, Wiley-VCH, </w:t>
      </w:r>
      <w:proofErr w:type="spellStart"/>
      <w:r w:rsidRPr="001F4FBC">
        <w:rPr>
          <w:rFonts w:ascii="Times New Roman" w:hAnsi="Times New Roman" w:cs="Times New Roman"/>
          <w:sz w:val="24"/>
          <w:szCs w:val="24"/>
        </w:rPr>
        <w:t>Wenham</w:t>
      </w:r>
      <w:proofErr w:type="gramStart"/>
      <w:r w:rsidRPr="001F4FBC">
        <w:rPr>
          <w:rFonts w:ascii="Times New Roman" w:hAnsi="Times New Roman" w:cs="Times New Roman"/>
          <w:sz w:val="24"/>
          <w:szCs w:val="24"/>
        </w:rPr>
        <w:t>,Germany</w:t>
      </w:r>
      <w:proofErr w:type="spellEnd"/>
      <w:proofErr w:type="gramEnd"/>
      <w:r w:rsidRPr="001F4FBC">
        <w:rPr>
          <w:rFonts w:ascii="Times New Roman" w:hAnsi="Times New Roman" w:cs="Times New Roman"/>
          <w:sz w:val="24"/>
          <w:szCs w:val="24"/>
        </w:rPr>
        <w:t xml:space="preserve"> 203-229.</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41. </w:t>
      </w:r>
      <w:proofErr w:type="spellStart"/>
      <w:r w:rsidRPr="001F4FBC">
        <w:rPr>
          <w:rFonts w:ascii="Times New Roman" w:hAnsi="Times New Roman" w:cs="Times New Roman"/>
          <w:sz w:val="24"/>
          <w:szCs w:val="24"/>
        </w:rPr>
        <w:t>Miyaura</w:t>
      </w:r>
      <w:proofErr w:type="spellEnd"/>
      <w:r w:rsidRPr="001F4FBC">
        <w:rPr>
          <w:rFonts w:ascii="Times New Roman" w:hAnsi="Times New Roman" w:cs="Times New Roman"/>
          <w:sz w:val="24"/>
          <w:szCs w:val="24"/>
        </w:rPr>
        <w:t xml:space="preserve"> N (2002) </w:t>
      </w:r>
      <w:r w:rsidRPr="001F4FBC">
        <w:rPr>
          <w:rFonts w:ascii="Times New Roman" w:hAnsi="Times New Roman" w:cs="Times New Roman"/>
          <w:iCs/>
          <w:sz w:val="24"/>
          <w:szCs w:val="24"/>
        </w:rPr>
        <w:t>Topics in Current Chemistry</w:t>
      </w:r>
      <w:r w:rsidRPr="001F4FBC">
        <w:rPr>
          <w:rFonts w:ascii="Times New Roman" w:hAnsi="Times New Roman" w:cs="Times New Roman"/>
          <w:sz w:val="24"/>
          <w:szCs w:val="24"/>
        </w:rPr>
        <w:t>, Vol. 219. Springer-</w:t>
      </w:r>
      <w:proofErr w:type="spellStart"/>
      <w:r w:rsidRPr="001F4FBC">
        <w:rPr>
          <w:rFonts w:ascii="Times New Roman" w:hAnsi="Times New Roman" w:cs="Times New Roman"/>
          <w:sz w:val="24"/>
          <w:szCs w:val="24"/>
        </w:rPr>
        <w:t>verlag</w:t>
      </w:r>
      <w:proofErr w:type="spellEnd"/>
      <w:r w:rsidRPr="001F4FBC">
        <w:rPr>
          <w:rFonts w:ascii="Times New Roman" w:hAnsi="Times New Roman" w:cs="Times New Roman"/>
          <w:sz w:val="24"/>
          <w:szCs w:val="24"/>
        </w:rPr>
        <w:t xml:space="preserve">: Heidelberg New </w:t>
      </w:r>
      <w:proofErr w:type="spellStart"/>
      <w:r w:rsidRPr="001F4FBC">
        <w:rPr>
          <w:rFonts w:ascii="Times New Roman" w:hAnsi="Times New Roman" w:cs="Times New Roman"/>
          <w:sz w:val="24"/>
          <w:szCs w:val="24"/>
        </w:rPr>
        <w:t>Yark.</w:t>
      </w:r>
      <w:r w:rsidRPr="001F4FBC">
        <w:rPr>
          <w:rStyle w:val="st"/>
          <w:rFonts w:ascii="Times New Roman" w:hAnsi="Times New Roman" w:cs="Times New Roman"/>
          <w:sz w:val="24"/>
          <w:szCs w:val="24"/>
        </w:rPr>
        <w:t>ISBN</w:t>
      </w:r>
      <w:proofErr w:type="spellEnd"/>
      <w:r w:rsidRPr="001F4FBC">
        <w:rPr>
          <w:rStyle w:val="st"/>
          <w:rFonts w:ascii="Times New Roman" w:hAnsi="Times New Roman" w:cs="Times New Roman"/>
          <w:sz w:val="24"/>
          <w:szCs w:val="24"/>
        </w:rPr>
        <w:t>: 3-540-42175-0</w:t>
      </w:r>
      <w:r w:rsidRPr="001F4FBC">
        <w:rPr>
          <w:rFonts w:ascii="Times New Roman" w:hAnsi="Times New Roman" w:cs="Times New Roman"/>
          <w:sz w:val="24"/>
          <w:szCs w:val="24"/>
        </w:rPr>
        <w:t>.</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42. </w:t>
      </w:r>
      <w:proofErr w:type="spellStart"/>
      <w:r w:rsidRPr="001F4FBC">
        <w:rPr>
          <w:rFonts w:ascii="Times New Roman" w:hAnsi="Times New Roman" w:cs="Times New Roman"/>
          <w:sz w:val="24"/>
          <w:szCs w:val="24"/>
        </w:rPr>
        <w:t>Astruc</w:t>
      </w:r>
      <w:proofErr w:type="spellEnd"/>
      <w:r w:rsidRPr="001F4FBC">
        <w:rPr>
          <w:rFonts w:ascii="Times New Roman" w:hAnsi="Times New Roman" w:cs="Times New Roman"/>
          <w:sz w:val="24"/>
          <w:szCs w:val="24"/>
        </w:rPr>
        <w:t xml:space="preserve"> D (2002) </w:t>
      </w:r>
      <w:r w:rsidRPr="001F4FBC">
        <w:rPr>
          <w:rFonts w:ascii="Times New Roman" w:hAnsi="Times New Roman" w:cs="Times New Roman"/>
          <w:iCs/>
          <w:sz w:val="24"/>
          <w:szCs w:val="24"/>
        </w:rPr>
        <w:t xml:space="preserve">Modern </w:t>
      </w:r>
      <w:proofErr w:type="spellStart"/>
      <w:r w:rsidRPr="001F4FBC">
        <w:rPr>
          <w:rFonts w:ascii="Times New Roman" w:hAnsi="Times New Roman" w:cs="Times New Roman"/>
          <w:iCs/>
          <w:sz w:val="24"/>
          <w:szCs w:val="24"/>
        </w:rPr>
        <w:t>Arene</w:t>
      </w:r>
      <w:proofErr w:type="spellEnd"/>
      <w:r w:rsidRPr="001F4FBC">
        <w:rPr>
          <w:rFonts w:ascii="Times New Roman" w:hAnsi="Times New Roman" w:cs="Times New Roman"/>
          <w:iCs/>
          <w:sz w:val="24"/>
          <w:szCs w:val="24"/>
        </w:rPr>
        <w:t xml:space="preserve"> Chemistry</w:t>
      </w:r>
      <w:r w:rsidRPr="001F4FBC">
        <w:rPr>
          <w:rFonts w:ascii="Times New Roman" w:hAnsi="Times New Roman" w:cs="Times New Roman"/>
          <w:sz w:val="24"/>
          <w:szCs w:val="24"/>
        </w:rPr>
        <w:t xml:space="preserve">, Wiley-VCH </w:t>
      </w:r>
      <w:proofErr w:type="spellStart"/>
      <w:r w:rsidRPr="001F4FBC">
        <w:rPr>
          <w:rFonts w:ascii="Times New Roman" w:hAnsi="Times New Roman" w:cs="Times New Roman"/>
          <w:sz w:val="24"/>
          <w:szCs w:val="24"/>
        </w:rPr>
        <w:t>Verlag</w:t>
      </w:r>
      <w:proofErr w:type="spellEnd"/>
      <w:r w:rsidRPr="001F4FBC">
        <w:rPr>
          <w:rFonts w:ascii="Times New Roman" w:hAnsi="Times New Roman" w:cs="Times New Roman"/>
          <w:sz w:val="24"/>
          <w:szCs w:val="24"/>
        </w:rPr>
        <w:t xml:space="preserve"> GmbH &amp; Co. </w:t>
      </w:r>
      <w:proofErr w:type="spellStart"/>
      <w:r w:rsidRPr="001F4FBC">
        <w:rPr>
          <w:rFonts w:ascii="Times New Roman" w:hAnsi="Times New Roman" w:cs="Times New Roman"/>
          <w:sz w:val="24"/>
          <w:szCs w:val="24"/>
        </w:rPr>
        <w:t>KGaA</w:t>
      </w:r>
      <w:proofErr w:type="spellEnd"/>
      <w:r w:rsidRPr="001F4FBC">
        <w:rPr>
          <w:rFonts w:ascii="Times New Roman" w:hAnsi="Times New Roman" w:cs="Times New Roman"/>
          <w:sz w:val="24"/>
          <w:szCs w:val="24"/>
        </w:rPr>
        <w:t>.</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43. </w:t>
      </w:r>
      <w:proofErr w:type="spellStart"/>
      <w:r w:rsidRPr="001F4FBC">
        <w:rPr>
          <w:rFonts w:ascii="Times New Roman" w:hAnsi="Times New Roman" w:cs="Times New Roman"/>
          <w:sz w:val="24"/>
          <w:szCs w:val="24"/>
        </w:rPr>
        <w:t>Meijere</w:t>
      </w:r>
      <w:proofErr w:type="spellEnd"/>
      <w:r w:rsidRPr="001F4FBC">
        <w:rPr>
          <w:rFonts w:ascii="Times New Roman" w:hAnsi="Times New Roman" w:cs="Times New Roman"/>
          <w:sz w:val="24"/>
          <w:szCs w:val="24"/>
        </w:rPr>
        <w:t xml:space="preserve"> AD, </w:t>
      </w:r>
      <w:proofErr w:type="spellStart"/>
      <w:r w:rsidRPr="001F4FBC">
        <w:rPr>
          <w:rFonts w:ascii="Times New Roman" w:hAnsi="Times New Roman" w:cs="Times New Roman"/>
          <w:sz w:val="24"/>
          <w:szCs w:val="24"/>
        </w:rPr>
        <w:t>Diederich</w:t>
      </w:r>
      <w:proofErr w:type="spellEnd"/>
      <w:r w:rsidRPr="001F4FBC">
        <w:rPr>
          <w:rFonts w:ascii="Times New Roman" w:hAnsi="Times New Roman" w:cs="Times New Roman"/>
          <w:sz w:val="24"/>
          <w:szCs w:val="24"/>
        </w:rPr>
        <w:t xml:space="preserve"> F (2004) </w:t>
      </w:r>
      <w:r w:rsidRPr="001F4FBC">
        <w:rPr>
          <w:rFonts w:ascii="Times New Roman" w:hAnsi="Times New Roman" w:cs="Times New Roman"/>
          <w:iCs/>
          <w:sz w:val="24"/>
          <w:szCs w:val="24"/>
        </w:rPr>
        <w:t>Metal-Catalyzed Cross-Coupling Reactions</w:t>
      </w:r>
      <w:r w:rsidRPr="001F4FBC">
        <w:rPr>
          <w:rFonts w:ascii="Times New Roman" w:hAnsi="Times New Roman" w:cs="Times New Roman"/>
          <w:sz w:val="24"/>
          <w:szCs w:val="24"/>
        </w:rPr>
        <w:t>, Wiley-</w:t>
      </w:r>
      <w:proofErr w:type="spellStart"/>
      <w:r w:rsidRPr="001F4FBC">
        <w:rPr>
          <w:rFonts w:ascii="Times New Roman" w:hAnsi="Times New Roman" w:cs="Times New Roman"/>
          <w:sz w:val="24"/>
          <w:szCs w:val="24"/>
        </w:rPr>
        <w:t>VCH</w:t>
      </w:r>
      <w:proofErr w:type="gramStart"/>
      <w:r w:rsidRPr="001F4FBC">
        <w:rPr>
          <w:rFonts w:ascii="Times New Roman" w:hAnsi="Times New Roman" w:cs="Times New Roman"/>
          <w:sz w:val="24"/>
          <w:szCs w:val="24"/>
        </w:rPr>
        <w:t>,Wenham</w:t>
      </w:r>
      <w:proofErr w:type="spellEnd"/>
      <w:proofErr w:type="gramEnd"/>
      <w:r w:rsidRPr="001F4FBC">
        <w:rPr>
          <w:rFonts w:ascii="Times New Roman" w:hAnsi="Times New Roman" w:cs="Times New Roman"/>
          <w:sz w:val="24"/>
          <w:szCs w:val="24"/>
        </w:rPr>
        <w:t>, Germany.</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44. Yin L, </w:t>
      </w:r>
      <w:proofErr w:type="spellStart"/>
      <w:r w:rsidRPr="001F4FBC">
        <w:rPr>
          <w:rFonts w:ascii="Times New Roman" w:hAnsi="Times New Roman" w:cs="Times New Roman"/>
          <w:sz w:val="24"/>
          <w:szCs w:val="24"/>
        </w:rPr>
        <w:t>Liebscher</w:t>
      </w:r>
      <w:proofErr w:type="spellEnd"/>
      <w:r w:rsidRPr="001F4FBC">
        <w:rPr>
          <w:rFonts w:ascii="Times New Roman" w:hAnsi="Times New Roman" w:cs="Times New Roman"/>
          <w:sz w:val="24"/>
          <w:szCs w:val="24"/>
        </w:rPr>
        <w:t xml:space="preserve"> J (2007) Carbon-carbon coupling reactions catalyzed by heterogeneous palladium catalysts,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Rev</w:t>
      </w:r>
      <w:r w:rsidRPr="001F4FBC">
        <w:rPr>
          <w:rFonts w:ascii="Times New Roman" w:hAnsi="Times New Roman" w:cs="Times New Roman"/>
          <w:bCs/>
          <w:sz w:val="24"/>
          <w:szCs w:val="24"/>
        </w:rPr>
        <w:t>107</w:t>
      </w:r>
      <w:r w:rsidRPr="001F4FBC">
        <w:rPr>
          <w:rFonts w:ascii="Times New Roman" w:hAnsi="Times New Roman" w:cs="Times New Roman"/>
          <w:sz w:val="24"/>
          <w:szCs w:val="24"/>
        </w:rPr>
        <w:t>:133-173.</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45. Heck RF, </w:t>
      </w:r>
      <w:proofErr w:type="spellStart"/>
      <w:r w:rsidRPr="001F4FBC">
        <w:rPr>
          <w:rFonts w:ascii="Times New Roman" w:hAnsi="Times New Roman" w:cs="Times New Roman"/>
          <w:sz w:val="24"/>
          <w:szCs w:val="24"/>
        </w:rPr>
        <w:t>Nolley</w:t>
      </w:r>
      <w:proofErr w:type="spellEnd"/>
      <w:r w:rsidRPr="001F4FBC">
        <w:rPr>
          <w:rFonts w:ascii="Times New Roman" w:hAnsi="Times New Roman" w:cs="Times New Roman"/>
          <w:sz w:val="24"/>
          <w:szCs w:val="24"/>
        </w:rPr>
        <w:t xml:space="preserve"> JP (1972) Palladium-catalyzed </w:t>
      </w:r>
      <w:proofErr w:type="spellStart"/>
      <w:r w:rsidRPr="001F4FBC">
        <w:rPr>
          <w:rFonts w:ascii="Times New Roman" w:hAnsi="Times New Roman" w:cs="Times New Roman"/>
          <w:sz w:val="24"/>
          <w:szCs w:val="24"/>
        </w:rPr>
        <w:t>vinylic</w:t>
      </w:r>
      <w:proofErr w:type="spellEnd"/>
      <w:r w:rsidRPr="001F4FBC">
        <w:rPr>
          <w:rFonts w:ascii="Times New Roman" w:hAnsi="Times New Roman" w:cs="Times New Roman"/>
          <w:sz w:val="24"/>
          <w:szCs w:val="24"/>
        </w:rPr>
        <w:t xml:space="preserve"> hydrogen substitution reactions with aryl, benzyl, and </w:t>
      </w:r>
      <w:proofErr w:type="spellStart"/>
      <w:r w:rsidRPr="001F4FBC">
        <w:rPr>
          <w:rFonts w:ascii="Times New Roman" w:hAnsi="Times New Roman" w:cs="Times New Roman"/>
          <w:sz w:val="24"/>
          <w:szCs w:val="24"/>
        </w:rPr>
        <w:t>styryl</w:t>
      </w:r>
      <w:proofErr w:type="spellEnd"/>
      <w:r w:rsidRPr="001F4FBC">
        <w:rPr>
          <w:rFonts w:ascii="Times New Roman" w:hAnsi="Times New Roman" w:cs="Times New Roman"/>
          <w:sz w:val="24"/>
          <w:szCs w:val="24"/>
        </w:rPr>
        <w:t xml:space="preserve"> halides, </w:t>
      </w:r>
      <w:r w:rsidRPr="001F4FBC">
        <w:rPr>
          <w:rFonts w:ascii="Times New Roman" w:hAnsi="Times New Roman" w:cs="Times New Roman"/>
          <w:iCs/>
          <w:sz w:val="24"/>
          <w:szCs w:val="24"/>
        </w:rPr>
        <w:t xml:space="preserve">J Org </w:t>
      </w:r>
      <w:proofErr w:type="spellStart"/>
      <w:r w:rsidRPr="001F4FBC">
        <w:rPr>
          <w:rFonts w:ascii="Times New Roman" w:hAnsi="Times New Roman" w:cs="Times New Roman"/>
          <w:iCs/>
          <w:sz w:val="24"/>
          <w:szCs w:val="24"/>
        </w:rPr>
        <w:t>Chem</w:t>
      </w:r>
      <w:proofErr w:type="spellEnd"/>
      <w:r w:rsidR="00B469D6"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37</w:t>
      </w:r>
      <w:r w:rsidRPr="001F4FBC">
        <w:rPr>
          <w:rFonts w:ascii="Times New Roman" w:hAnsi="Times New Roman" w:cs="Times New Roman"/>
          <w:sz w:val="24"/>
          <w:szCs w:val="24"/>
        </w:rPr>
        <w:t>:2320-2322.</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46. </w:t>
      </w:r>
      <w:proofErr w:type="spellStart"/>
      <w:r w:rsidRPr="001F4FBC">
        <w:rPr>
          <w:rFonts w:ascii="Times New Roman" w:hAnsi="Times New Roman" w:cs="Times New Roman"/>
          <w:sz w:val="24"/>
          <w:szCs w:val="24"/>
        </w:rPr>
        <w:t>Beletskaya</w:t>
      </w:r>
      <w:proofErr w:type="spellEnd"/>
      <w:r w:rsidRPr="001F4FBC">
        <w:rPr>
          <w:rFonts w:ascii="Times New Roman" w:hAnsi="Times New Roman" w:cs="Times New Roman"/>
          <w:sz w:val="24"/>
          <w:szCs w:val="24"/>
        </w:rPr>
        <w:t xml:space="preserve"> IP, </w:t>
      </w:r>
      <w:proofErr w:type="spellStart"/>
      <w:r w:rsidRPr="001F4FBC">
        <w:rPr>
          <w:rFonts w:ascii="Times New Roman" w:hAnsi="Times New Roman" w:cs="Times New Roman"/>
          <w:sz w:val="24"/>
          <w:szCs w:val="24"/>
        </w:rPr>
        <w:t>Cheprakov</w:t>
      </w:r>
      <w:proofErr w:type="spellEnd"/>
      <w:r w:rsidRPr="001F4FBC">
        <w:rPr>
          <w:rFonts w:ascii="Times New Roman" w:hAnsi="Times New Roman" w:cs="Times New Roman"/>
          <w:sz w:val="24"/>
          <w:szCs w:val="24"/>
        </w:rPr>
        <w:t xml:space="preserve"> AV (2000) The Heck reaction as a sharpening stone of palladium catalysis,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Rev</w:t>
      </w:r>
      <w:r w:rsidR="00FF2B8D"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100</w:t>
      </w:r>
      <w:r w:rsidRPr="001F4FBC">
        <w:rPr>
          <w:rFonts w:ascii="Times New Roman" w:hAnsi="Times New Roman" w:cs="Times New Roman"/>
          <w:sz w:val="24"/>
          <w:szCs w:val="24"/>
        </w:rPr>
        <w:t>:3009-3066.</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47. </w:t>
      </w:r>
      <w:proofErr w:type="spellStart"/>
      <w:r w:rsidRPr="001F4FBC">
        <w:rPr>
          <w:rFonts w:ascii="Times New Roman" w:hAnsi="Times New Roman" w:cs="Times New Roman"/>
          <w:sz w:val="24"/>
          <w:szCs w:val="24"/>
        </w:rPr>
        <w:t>Polshettiwar</w:t>
      </w:r>
      <w:proofErr w:type="spellEnd"/>
      <w:r w:rsidRPr="001F4FBC">
        <w:rPr>
          <w:rFonts w:ascii="Times New Roman" w:hAnsi="Times New Roman" w:cs="Times New Roman"/>
          <w:sz w:val="24"/>
          <w:szCs w:val="24"/>
        </w:rPr>
        <w:t xml:space="preserve"> V, Molnar A (2007) Silica-supported Pd catalysts for Heck coupling reactions, </w:t>
      </w:r>
      <w:r w:rsidRPr="001F4FBC">
        <w:rPr>
          <w:rFonts w:ascii="Times New Roman" w:hAnsi="Times New Roman" w:cs="Times New Roman"/>
          <w:iCs/>
          <w:sz w:val="24"/>
          <w:szCs w:val="24"/>
        </w:rPr>
        <w:t>Tetrahedron</w:t>
      </w:r>
      <w:r w:rsidR="006D154C"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63</w:t>
      </w:r>
      <w:r w:rsidRPr="001F4FBC">
        <w:rPr>
          <w:rFonts w:ascii="Times New Roman" w:hAnsi="Times New Roman" w:cs="Times New Roman"/>
          <w:sz w:val="24"/>
          <w:szCs w:val="24"/>
        </w:rPr>
        <w:t>:6949-6976.</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48. </w:t>
      </w:r>
      <w:proofErr w:type="spellStart"/>
      <w:r w:rsidRPr="001F4FBC">
        <w:rPr>
          <w:rFonts w:ascii="Times New Roman" w:hAnsi="Times New Roman" w:cs="Times New Roman"/>
          <w:sz w:val="24"/>
          <w:szCs w:val="24"/>
        </w:rPr>
        <w:t>Negishi</w:t>
      </w:r>
      <w:proofErr w:type="spellEnd"/>
      <w:r w:rsidRPr="001F4FBC">
        <w:rPr>
          <w:rFonts w:ascii="Times New Roman" w:hAnsi="Times New Roman" w:cs="Times New Roman"/>
          <w:sz w:val="24"/>
          <w:szCs w:val="24"/>
        </w:rPr>
        <w:t xml:space="preserve"> E, Anastasia L (2003) Palladium-catalyzed </w:t>
      </w:r>
      <w:proofErr w:type="spellStart"/>
      <w:r w:rsidRPr="001F4FBC">
        <w:rPr>
          <w:rFonts w:ascii="Times New Roman" w:hAnsi="Times New Roman" w:cs="Times New Roman"/>
          <w:sz w:val="24"/>
          <w:szCs w:val="24"/>
        </w:rPr>
        <w:t>alkynylation</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Rev</w:t>
      </w:r>
      <w:r w:rsidRPr="001F4FBC">
        <w:rPr>
          <w:rFonts w:ascii="Times New Roman" w:hAnsi="Times New Roman" w:cs="Times New Roman"/>
          <w:bCs/>
          <w:sz w:val="24"/>
          <w:szCs w:val="24"/>
        </w:rPr>
        <w:t>103</w:t>
      </w:r>
      <w:r w:rsidRPr="001F4FBC">
        <w:rPr>
          <w:rFonts w:ascii="Times New Roman" w:hAnsi="Times New Roman" w:cs="Times New Roman"/>
          <w:sz w:val="24"/>
          <w:szCs w:val="24"/>
        </w:rPr>
        <w:t>:1979-2017.</w:t>
      </w:r>
    </w:p>
    <w:p w:rsidR="008B13B5" w:rsidRPr="001F4FBC" w:rsidRDefault="008B13B5" w:rsidP="008B13B5">
      <w:pPr>
        <w:autoSpaceDE w:val="0"/>
        <w:autoSpaceDN w:val="0"/>
        <w:adjustRightInd w:val="0"/>
        <w:spacing w:after="0" w:line="360" w:lineRule="auto"/>
        <w:jc w:val="both"/>
        <w:rPr>
          <w:rFonts w:ascii="Times New Roman" w:hAnsi="Times New Roman" w:cs="Times New Roman"/>
          <w:iCs/>
          <w:sz w:val="24"/>
          <w:szCs w:val="24"/>
        </w:rPr>
      </w:pPr>
      <w:r w:rsidRPr="001F4FBC">
        <w:rPr>
          <w:rFonts w:ascii="Times New Roman" w:hAnsi="Times New Roman" w:cs="Times New Roman"/>
          <w:sz w:val="24"/>
          <w:szCs w:val="24"/>
        </w:rPr>
        <w:t xml:space="preserve">49. Nolan SP, Navarro O (2007) </w:t>
      </w:r>
      <w:r w:rsidRPr="001F4FBC">
        <w:rPr>
          <w:rFonts w:ascii="Times New Roman" w:hAnsi="Times New Roman" w:cs="Times New Roman"/>
          <w:iCs/>
          <w:sz w:val="24"/>
          <w:szCs w:val="24"/>
        </w:rPr>
        <w:t xml:space="preserve">Comprehensive </w:t>
      </w:r>
      <w:proofErr w:type="spellStart"/>
      <w:r w:rsidRPr="001F4FBC">
        <w:rPr>
          <w:rFonts w:ascii="Times New Roman" w:hAnsi="Times New Roman" w:cs="Times New Roman"/>
          <w:iCs/>
          <w:sz w:val="24"/>
          <w:szCs w:val="24"/>
        </w:rPr>
        <w:t>Organometallic</w:t>
      </w:r>
      <w:proofErr w:type="spellEnd"/>
      <w:r w:rsidRPr="001F4FBC">
        <w:rPr>
          <w:rFonts w:ascii="Times New Roman" w:hAnsi="Times New Roman" w:cs="Times New Roman"/>
          <w:iCs/>
          <w:sz w:val="24"/>
          <w:szCs w:val="24"/>
        </w:rPr>
        <w:t xml:space="preserve"> Chemistry III</w:t>
      </w:r>
      <w:r w:rsidRPr="001F4FBC">
        <w:rPr>
          <w:rFonts w:ascii="Times New Roman" w:hAnsi="Times New Roman" w:cs="Times New Roman"/>
          <w:sz w:val="24"/>
          <w:szCs w:val="24"/>
        </w:rPr>
        <w:t>, Ch. 11:1-37.</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50. Chinchilla R, </w:t>
      </w:r>
      <w:proofErr w:type="spellStart"/>
      <w:r w:rsidRPr="001F4FBC">
        <w:rPr>
          <w:rFonts w:ascii="Times New Roman" w:hAnsi="Times New Roman" w:cs="Times New Roman"/>
          <w:sz w:val="24"/>
          <w:szCs w:val="24"/>
        </w:rPr>
        <w:t>Najera</w:t>
      </w:r>
      <w:proofErr w:type="spellEnd"/>
      <w:r w:rsidRPr="001F4FBC">
        <w:rPr>
          <w:rFonts w:ascii="Times New Roman" w:hAnsi="Times New Roman" w:cs="Times New Roman"/>
          <w:sz w:val="24"/>
          <w:szCs w:val="24"/>
        </w:rPr>
        <w:t xml:space="preserve"> C (2007) The </w:t>
      </w:r>
      <w:proofErr w:type="spellStart"/>
      <w:r w:rsidRPr="001F4FBC">
        <w:rPr>
          <w:rFonts w:ascii="Times New Roman" w:hAnsi="Times New Roman" w:cs="Times New Roman"/>
          <w:sz w:val="24"/>
          <w:szCs w:val="24"/>
        </w:rPr>
        <w:t>Sonogashira</w:t>
      </w:r>
      <w:proofErr w:type="spellEnd"/>
      <w:r w:rsidRPr="001F4FBC">
        <w:rPr>
          <w:rFonts w:ascii="Times New Roman" w:hAnsi="Times New Roman" w:cs="Times New Roman"/>
          <w:sz w:val="24"/>
          <w:szCs w:val="24"/>
        </w:rPr>
        <w:t xml:space="preserve"> reaction: a booming methodology in synthetic organic chemistry,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Rev</w:t>
      </w:r>
      <w:r w:rsidR="001F6C45"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107</w:t>
      </w:r>
      <w:r w:rsidRPr="001F4FBC">
        <w:rPr>
          <w:rFonts w:ascii="Times New Roman" w:hAnsi="Times New Roman" w:cs="Times New Roman"/>
          <w:sz w:val="24"/>
          <w:szCs w:val="24"/>
        </w:rPr>
        <w:t>:874-922.</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51. </w:t>
      </w:r>
      <w:proofErr w:type="spellStart"/>
      <w:r w:rsidRPr="001F4FBC">
        <w:rPr>
          <w:rFonts w:ascii="Times New Roman" w:hAnsi="Times New Roman" w:cs="Times New Roman"/>
          <w:sz w:val="24"/>
          <w:szCs w:val="24"/>
        </w:rPr>
        <w:t>Miyaura</w:t>
      </w:r>
      <w:proofErr w:type="spellEnd"/>
      <w:r w:rsidRPr="001F4FBC">
        <w:rPr>
          <w:rFonts w:ascii="Times New Roman" w:hAnsi="Times New Roman" w:cs="Times New Roman"/>
          <w:sz w:val="24"/>
          <w:szCs w:val="24"/>
        </w:rPr>
        <w:t xml:space="preserve"> N, Suzuki A (1995) Palladium-catalyzed cross coupling reactions of </w:t>
      </w:r>
      <w:proofErr w:type="spellStart"/>
      <w:r w:rsidRPr="001F4FBC">
        <w:rPr>
          <w:rFonts w:ascii="Times New Roman" w:hAnsi="Times New Roman" w:cs="Times New Roman"/>
          <w:sz w:val="24"/>
          <w:szCs w:val="24"/>
        </w:rPr>
        <w:t>organoboron</w:t>
      </w:r>
      <w:proofErr w:type="spellEnd"/>
      <w:r w:rsidRPr="001F4FBC">
        <w:rPr>
          <w:rFonts w:ascii="Times New Roman" w:hAnsi="Times New Roman" w:cs="Times New Roman"/>
          <w:sz w:val="24"/>
          <w:szCs w:val="24"/>
        </w:rPr>
        <w:t xml:space="preserve"> compounds,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Rev</w:t>
      </w:r>
      <w:r w:rsidR="00BA2B54"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95</w:t>
      </w:r>
      <w:r w:rsidRPr="001F4FBC">
        <w:rPr>
          <w:rFonts w:ascii="Times New Roman" w:hAnsi="Times New Roman" w:cs="Times New Roman"/>
          <w:sz w:val="24"/>
          <w:szCs w:val="24"/>
        </w:rPr>
        <w:t>:2457-2483.</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lastRenderedPageBreak/>
        <w:t xml:space="preserve">52. Alonso F, </w:t>
      </w:r>
      <w:proofErr w:type="spellStart"/>
      <w:r w:rsidRPr="001F4FBC">
        <w:rPr>
          <w:rFonts w:ascii="Times New Roman" w:hAnsi="Times New Roman" w:cs="Times New Roman"/>
          <w:sz w:val="24"/>
          <w:szCs w:val="24"/>
        </w:rPr>
        <w:t>Beletskaya</w:t>
      </w:r>
      <w:proofErr w:type="spellEnd"/>
      <w:r w:rsidRPr="001F4FBC">
        <w:rPr>
          <w:rFonts w:ascii="Times New Roman" w:hAnsi="Times New Roman" w:cs="Times New Roman"/>
          <w:sz w:val="24"/>
          <w:szCs w:val="24"/>
        </w:rPr>
        <w:t xml:space="preserve"> IP, </w:t>
      </w:r>
      <w:proofErr w:type="spellStart"/>
      <w:r w:rsidRPr="001F4FBC">
        <w:rPr>
          <w:rFonts w:ascii="Times New Roman" w:hAnsi="Times New Roman" w:cs="Times New Roman"/>
          <w:sz w:val="24"/>
          <w:szCs w:val="24"/>
        </w:rPr>
        <w:t>Yus</w:t>
      </w:r>
      <w:proofErr w:type="spellEnd"/>
      <w:r w:rsidRPr="001F4FBC">
        <w:rPr>
          <w:rFonts w:ascii="Times New Roman" w:hAnsi="Times New Roman" w:cs="Times New Roman"/>
          <w:sz w:val="24"/>
          <w:szCs w:val="24"/>
        </w:rPr>
        <w:t xml:space="preserve"> M (2008) Non-conventional methodologies for transition-metal catalyzed carbon-carbon coupling: a critical overview. Part 2: The Suzuki reaction, </w:t>
      </w:r>
      <w:r w:rsidRPr="001F4FBC">
        <w:rPr>
          <w:rFonts w:ascii="Times New Roman" w:hAnsi="Times New Roman" w:cs="Times New Roman"/>
          <w:iCs/>
          <w:sz w:val="24"/>
          <w:szCs w:val="24"/>
        </w:rPr>
        <w:t>Tetrahedron</w:t>
      </w:r>
      <w:r w:rsidR="0028106F"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64</w:t>
      </w:r>
      <w:r w:rsidRPr="001F4FBC">
        <w:rPr>
          <w:rFonts w:ascii="Times New Roman" w:hAnsi="Times New Roman" w:cs="Times New Roman"/>
          <w:sz w:val="24"/>
          <w:szCs w:val="24"/>
        </w:rPr>
        <w:t>:3047- 3101.</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53. </w:t>
      </w:r>
      <w:proofErr w:type="spellStart"/>
      <w:r w:rsidRPr="001F4FBC">
        <w:rPr>
          <w:rFonts w:ascii="Times New Roman" w:hAnsi="Times New Roman" w:cs="Times New Roman"/>
          <w:sz w:val="24"/>
          <w:szCs w:val="24"/>
        </w:rPr>
        <w:t>Beletskaya</w:t>
      </w:r>
      <w:proofErr w:type="spellEnd"/>
      <w:r w:rsidRPr="001F4FBC">
        <w:rPr>
          <w:rFonts w:ascii="Times New Roman" w:hAnsi="Times New Roman" w:cs="Times New Roman"/>
          <w:sz w:val="24"/>
          <w:szCs w:val="24"/>
        </w:rPr>
        <w:t xml:space="preserve"> IP, </w:t>
      </w:r>
      <w:proofErr w:type="spellStart"/>
      <w:r w:rsidRPr="001F4FBC">
        <w:rPr>
          <w:rFonts w:ascii="Times New Roman" w:hAnsi="Times New Roman" w:cs="Times New Roman"/>
          <w:sz w:val="24"/>
          <w:szCs w:val="24"/>
        </w:rPr>
        <w:t>Khokhlov</w:t>
      </w:r>
      <w:proofErr w:type="spellEnd"/>
      <w:r w:rsidRPr="001F4FBC">
        <w:rPr>
          <w:rFonts w:ascii="Times New Roman" w:hAnsi="Times New Roman" w:cs="Times New Roman"/>
          <w:sz w:val="24"/>
          <w:szCs w:val="24"/>
        </w:rPr>
        <w:t xml:space="preserve"> AR, </w:t>
      </w:r>
      <w:proofErr w:type="spellStart"/>
      <w:r w:rsidRPr="001F4FBC">
        <w:rPr>
          <w:rFonts w:ascii="Times New Roman" w:hAnsi="Times New Roman" w:cs="Times New Roman"/>
          <w:sz w:val="24"/>
          <w:szCs w:val="24"/>
        </w:rPr>
        <w:t>Tarasenko</w:t>
      </w:r>
      <w:proofErr w:type="spellEnd"/>
      <w:r w:rsidRPr="001F4FBC">
        <w:rPr>
          <w:rFonts w:ascii="Times New Roman" w:hAnsi="Times New Roman" w:cs="Times New Roman"/>
          <w:sz w:val="24"/>
          <w:szCs w:val="24"/>
        </w:rPr>
        <w:t xml:space="preserve"> EA, </w:t>
      </w:r>
      <w:proofErr w:type="spellStart"/>
      <w:r w:rsidRPr="001F4FBC">
        <w:rPr>
          <w:rFonts w:ascii="Times New Roman" w:hAnsi="Times New Roman" w:cs="Times New Roman"/>
          <w:sz w:val="24"/>
          <w:szCs w:val="24"/>
        </w:rPr>
        <w:t>Tyurin</w:t>
      </w:r>
      <w:proofErr w:type="spellEnd"/>
      <w:r w:rsidRPr="001F4FBC">
        <w:rPr>
          <w:rFonts w:ascii="Times New Roman" w:hAnsi="Times New Roman" w:cs="Times New Roman"/>
          <w:sz w:val="24"/>
          <w:szCs w:val="24"/>
        </w:rPr>
        <w:t xml:space="preserve"> VS (2007) Palladium supported on </w:t>
      </w:r>
      <w:proofErr w:type="gramStart"/>
      <w:r w:rsidRPr="001F4FBC">
        <w:rPr>
          <w:rFonts w:ascii="Times New Roman" w:hAnsi="Times New Roman" w:cs="Times New Roman"/>
          <w:sz w:val="24"/>
          <w:szCs w:val="24"/>
        </w:rPr>
        <w:t>poly(</w:t>
      </w:r>
      <w:proofErr w:type="spellStart"/>
      <w:proofErr w:type="gramEnd"/>
      <w:r w:rsidRPr="001F4FBC">
        <w:rPr>
          <w:rFonts w:ascii="Times New Roman" w:hAnsi="Times New Roman" w:cs="Times New Roman"/>
          <w:iCs/>
          <w:sz w:val="24"/>
          <w:szCs w:val="24"/>
        </w:rPr>
        <w:t>N</w:t>
      </w:r>
      <w:r w:rsidRPr="001F4FBC">
        <w:rPr>
          <w:rFonts w:ascii="Times New Roman" w:hAnsi="Times New Roman" w:cs="Times New Roman"/>
          <w:sz w:val="24"/>
          <w:szCs w:val="24"/>
        </w:rPr>
        <w:t>vinylimidazole</w:t>
      </w:r>
      <w:proofErr w:type="spellEnd"/>
      <w:r w:rsidRPr="001F4FBC">
        <w:rPr>
          <w:rFonts w:ascii="Times New Roman" w:hAnsi="Times New Roman" w:cs="Times New Roman"/>
          <w:sz w:val="24"/>
          <w:szCs w:val="24"/>
        </w:rPr>
        <w:t>) or poly(</w:t>
      </w:r>
      <w:r w:rsidRPr="001F4FBC">
        <w:rPr>
          <w:rFonts w:ascii="Times New Roman" w:hAnsi="Times New Roman" w:cs="Times New Roman"/>
          <w:iCs/>
          <w:sz w:val="24"/>
          <w:szCs w:val="24"/>
        </w:rPr>
        <w:t>N</w:t>
      </w:r>
      <w:r w:rsidRPr="001F4FBC">
        <w:rPr>
          <w:rFonts w:ascii="Times New Roman" w:hAnsi="Times New Roman" w:cs="Times New Roman"/>
          <w:sz w:val="24"/>
          <w:szCs w:val="24"/>
        </w:rPr>
        <w:t>-</w:t>
      </w:r>
      <w:proofErr w:type="spellStart"/>
      <w:r w:rsidRPr="001F4FBC">
        <w:rPr>
          <w:rFonts w:ascii="Times New Roman" w:hAnsi="Times New Roman" w:cs="Times New Roman"/>
          <w:sz w:val="24"/>
          <w:szCs w:val="24"/>
        </w:rPr>
        <w:t>vinylimidazole</w:t>
      </w:r>
      <w:proofErr w:type="spellEnd"/>
      <w:r w:rsidRPr="001F4FBC">
        <w:rPr>
          <w:rFonts w:ascii="Times New Roman" w:hAnsi="Times New Roman" w:cs="Times New Roman"/>
          <w:sz w:val="24"/>
          <w:szCs w:val="24"/>
        </w:rPr>
        <w:t>-</w:t>
      </w:r>
      <w:r w:rsidRPr="001F4FBC">
        <w:rPr>
          <w:rFonts w:ascii="Times New Roman" w:hAnsi="Times New Roman" w:cs="Times New Roman"/>
          <w:iCs/>
          <w:sz w:val="24"/>
          <w:szCs w:val="24"/>
        </w:rPr>
        <w:t>co</w:t>
      </w:r>
      <w:r w:rsidRPr="001F4FBC">
        <w:rPr>
          <w:rFonts w:ascii="Times New Roman" w:hAnsi="Times New Roman" w:cs="Times New Roman"/>
          <w:sz w:val="24"/>
          <w:szCs w:val="24"/>
        </w:rPr>
        <w:t>-</w:t>
      </w:r>
      <w:proofErr w:type="spellStart"/>
      <w:r w:rsidRPr="001F4FBC">
        <w:rPr>
          <w:rFonts w:ascii="Times New Roman" w:hAnsi="Times New Roman" w:cs="Times New Roman"/>
          <w:iCs/>
          <w:sz w:val="24"/>
          <w:szCs w:val="24"/>
        </w:rPr>
        <w:t>N</w:t>
      </w:r>
      <w:r w:rsidRPr="001F4FBC">
        <w:rPr>
          <w:rFonts w:ascii="Times New Roman" w:hAnsi="Times New Roman" w:cs="Times New Roman"/>
          <w:sz w:val="24"/>
          <w:szCs w:val="24"/>
        </w:rPr>
        <w:t>vinylcaprolactam</w:t>
      </w:r>
      <w:proofErr w:type="spellEnd"/>
      <w:r w:rsidRPr="001F4FBC">
        <w:rPr>
          <w:rFonts w:ascii="Times New Roman" w:hAnsi="Times New Roman" w:cs="Times New Roman"/>
          <w:sz w:val="24"/>
          <w:szCs w:val="24"/>
        </w:rPr>
        <w:t xml:space="preserve">) as a new recyclable catalyst for the </w:t>
      </w:r>
      <w:proofErr w:type="spellStart"/>
      <w:r w:rsidRPr="001F4FBC">
        <w:rPr>
          <w:rFonts w:ascii="Times New Roman" w:hAnsi="Times New Roman" w:cs="Times New Roman"/>
          <w:sz w:val="24"/>
          <w:szCs w:val="24"/>
        </w:rPr>
        <w:t>Mizoroki</w:t>
      </w:r>
      <w:proofErr w:type="spellEnd"/>
      <w:r w:rsidRPr="001F4FBC">
        <w:rPr>
          <w:rFonts w:ascii="Times New Roman" w:hAnsi="Times New Roman" w:cs="Times New Roman"/>
          <w:sz w:val="24"/>
          <w:szCs w:val="24"/>
        </w:rPr>
        <w:t xml:space="preserve">-Heck reaction, </w:t>
      </w:r>
      <w:r w:rsidRPr="001F4FBC">
        <w:rPr>
          <w:rFonts w:ascii="Times New Roman" w:hAnsi="Times New Roman" w:cs="Times New Roman"/>
          <w:iCs/>
          <w:sz w:val="24"/>
          <w:szCs w:val="24"/>
        </w:rPr>
        <w:t xml:space="preserve">J </w:t>
      </w:r>
      <w:proofErr w:type="spellStart"/>
      <w:r w:rsidRPr="001F4FBC">
        <w:rPr>
          <w:rFonts w:ascii="Times New Roman" w:hAnsi="Times New Roman" w:cs="Times New Roman"/>
          <w:iCs/>
          <w:sz w:val="24"/>
          <w:szCs w:val="24"/>
        </w:rPr>
        <w:t>Organomet</w:t>
      </w:r>
      <w:proofErr w:type="spellEnd"/>
      <w:r w:rsidR="00817596" w:rsidRPr="001F4FBC">
        <w:rPr>
          <w:rFonts w:ascii="Times New Roman" w:hAnsi="Times New Roman" w:cs="Times New Roman"/>
          <w:iCs/>
          <w:sz w:val="24"/>
          <w:szCs w:val="24"/>
        </w:rPr>
        <w:t xml:space="preserve"> </w:t>
      </w:r>
      <w:proofErr w:type="spellStart"/>
      <w:r w:rsidRPr="001F4FBC">
        <w:rPr>
          <w:rFonts w:ascii="Times New Roman" w:hAnsi="Times New Roman" w:cs="Times New Roman"/>
          <w:iCs/>
          <w:sz w:val="24"/>
          <w:szCs w:val="24"/>
        </w:rPr>
        <w:t>Chem</w:t>
      </w:r>
      <w:proofErr w:type="spellEnd"/>
      <w:r w:rsidR="00817596"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692</w:t>
      </w:r>
      <w:r w:rsidRPr="001F4FBC">
        <w:rPr>
          <w:rFonts w:ascii="Times New Roman" w:hAnsi="Times New Roman" w:cs="Times New Roman"/>
          <w:sz w:val="24"/>
          <w:szCs w:val="24"/>
        </w:rPr>
        <w:t>:4402-4406.</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54. </w:t>
      </w:r>
      <w:proofErr w:type="spellStart"/>
      <w:r w:rsidRPr="001F4FBC">
        <w:rPr>
          <w:rFonts w:ascii="Times New Roman" w:hAnsi="Times New Roman" w:cs="Times New Roman"/>
          <w:sz w:val="24"/>
          <w:szCs w:val="24"/>
        </w:rPr>
        <w:t>Gurbuz</w:t>
      </w:r>
      <w:proofErr w:type="spellEnd"/>
      <w:r w:rsidRPr="001F4FBC">
        <w:rPr>
          <w:rFonts w:ascii="Times New Roman" w:hAnsi="Times New Roman" w:cs="Times New Roman"/>
          <w:sz w:val="24"/>
          <w:szCs w:val="24"/>
        </w:rPr>
        <w:t xml:space="preserve"> N, </w:t>
      </w:r>
      <w:proofErr w:type="spellStart"/>
      <w:r w:rsidRPr="001F4FBC">
        <w:rPr>
          <w:rFonts w:ascii="Times New Roman" w:hAnsi="Times New Roman" w:cs="Times New Roman"/>
          <w:sz w:val="24"/>
          <w:szCs w:val="24"/>
        </w:rPr>
        <w:t>Ozdemir</w:t>
      </w:r>
      <w:proofErr w:type="spellEnd"/>
      <w:r w:rsidRPr="001F4FBC">
        <w:rPr>
          <w:rFonts w:ascii="Times New Roman" w:hAnsi="Times New Roman" w:cs="Times New Roman"/>
          <w:sz w:val="24"/>
          <w:szCs w:val="24"/>
        </w:rPr>
        <w:t xml:space="preserve"> I, </w:t>
      </w:r>
      <w:proofErr w:type="spellStart"/>
      <w:r w:rsidRPr="001F4FBC">
        <w:rPr>
          <w:rFonts w:ascii="Times New Roman" w:hAnsi="Times New Roman" w:cs="Times New Roman"/>
          <w:sz w:val="24"/>
          <w:szCs w:val="24"/>
        </w:rPr>
        <w:t>Cetinkaya</w:t>
      </w:r>
      <w:proofErr w:type="spellEnd"/>
      <w:r w:rsidRPr="001F4FBC">
        <w:rPr>
          <w:rFonts w:ascii="Times New Roman" w:hAnsi="Times New Roman" w:cs="Times New Roman"/>
          <w:sz w:val="24"/>
          <w:szCs w:val="24"/>
        </w:rPr>
        <w:t xml:space="preserve"> B, </w:t>
      </w:r>
      <w:proofErr w:type="spellStart"/>
      <w:r w:rsidRPr="001F4FBC">
        <w:rPr>
          <w:rFonts w:ascii="Times New Roman" w:hAnsi="Times New Roman" w:cs="Times New Roman"/>
          <w:sz w:val="24"/>
          <w:szCs w:val="24"/>
        </w:rPr>
        <w:t>Seckin</w:t>
      </w:r>
      <w:proofErr w:type="spellEnd"/>
      <w:r w:rsidRPr="001F4FBC">
        <w:rPr>
          <w:rFonts w:ascii="Times New Roman" w:hAnsi="Times New Roman" w:cs="Times New Roman"/>
          <w:sz w:val="24"/>
          <w:szCs w:val="24"/>
        </w:rPr>
        <w:t xml:space="preserve"> T (2003) Silica-supported 3-4,5-dihydroimidazol-</w:t>
      </w:r>
      <w:r w:rsidRPr="001F4FBC">
        <w:rPr>
          <w:rFonts w:ascii="Times New Roman" w:hAnsi="Times New Roman" w:cs="Times New Roman"/>
          <w:iCs/>
          <w:sz w:val="24"/>
          <w:szCs w:val="24"/>
        </w:rPr>
        <w:t>1</w:t>
      </w:r>
      <w:r w:rsidRPr="001F4FBC">
        <w:rPr>
          <w:rFonts w:ascii="Times New Roman" w:hAnsi="Times New Roman" w:cs="Times New Roman"/>
          <w:sz w:val="24"/>
          <w:szCs w:val="24"/>
        </w:rPr>
        <w:t xml:space="preserve">-ylpropyltriethoxysilanedichloropalladium(II) complex: Heck and Suzuki cross-coupling reactions, </w:t>
      </w:r>
      <w:proofErr w:type="spellStart"/>
      <w:r w:rsidRPr="001F4FBC">
        <w:rPr>
          <w:rFonts w:ascii="Times New Roman" w:hAnsi="Times New Roman" w:cs="Times New Roman"/>
          <w:iCs/>
          <w:sz w:val="24"/>
          <w:szCs w:val="24"/>
        </w:rPr>
        <w:t>Appl</w:t>
      </w:r>
      <w:proofErr w:type="spellEnd"/>
      <w:r w:rsidRPr="001F4FBC">
        <w:rPr>
          <w:rFonts w:ascii="Times New Roman" w:hAnsi="Times New Roman" w:cs="Times New Roman"/>
          <w:iCs/>
          <w:sz w:val="24"/>
          <w:szCs w:val="24"/>
        </w:rPr>
        <w:t xml:space="preserve"> </w:t>
      </w:r>
      <w:proofErr w:type="spellStart"/>
      <w:r w:rsidRPr="001F4FBC">
        <w:rPr>
          <w:rFonts w:ascii="Times New Roman" w:hAnsi="Times New Roman" w:cs="Times New Roman"/>
          <w:iCs/>
          <w:sz w:val="24"/>
          <w:szCs w:val="24"/>
        </w:rPr>
        <w:t>Organomet</w:t>
      </w:r>
      <w:proofErr w:type="spellEnd"/>
      <w:r w:rsidRPr="001F4FBC">
        <w:rPr>
          <w:rFonts w:ascii="Times New Roman" w:hAnsi="Times New Roman" w:cs="Times New Roman"/>
          <w:iCs/>
          <w:sz w:val="24"/>
          <w:szCs w:val="24"/>
        </w:rPr>
        <w:t xml:space="preserve"> Chem</w:t>
      </w:r>
      <w:r w:rsidRPr="001F4FBC">
        <w:rPr>
          <w:rFonts w:ascii="Times New Roman" w:hAnsi="Times New Roman" w:cs="Times New Roman"/>
          <w:bCs/>
          <w:sz w:val="24"/>
          <w:szCs w:val="24"/>
        </w:rPr>
        <w:t>17</w:t>
      </w:r>
      <w:r w:rsidRPr="001F4FBC">
        <w:rPr>
          <w:rFonts w:ascii="Times New Roman" w:hAnsi="Times New Roman" w:cs="Times New Roman"/>
          <w:sz w:val="24"/>
          <w:szCs w:val="24"/>
        </w:rPr>
        <w:t xml:space="preserve">:776-780. </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55. </w:t>
      </w:r>
      <w:proofErr w:type="spellStart"/>
      <w:r w:rsidRPr="001F4FBC">
        <w:rPr>
          <w:rFonts w:ascii="Times New Roman" w:hAnsi="Times New Roman" w:cs="Times New Roman"/>
          <w:sz w:val="24"/>
          <w:szCs w:val="24"/>
        </w:rPr>
        <w:t>Stepnicka</w:t>
      </w:r>
      <w:proofErr w:type="spellEnd"/>
      <w:r w:rsidRPr="001F4FBC">
        <w:rPr>
          <w:rFonts w:ascii="Times New Roman" w:hAnsi="Times New Roman" w:cs="Times New Roman"/>
          <w:sz w:val="24"/>
          <w:szCs w:val="24"/>
        </w:rPr>
        <w:t xml:space="preserve"> P, </w:t>
      </w:r>
      <w:proofErr w:type="spellStart"/>
      <w:r w:rsidRPr="001F4FBC">
        <w:rPr>
          <w:rFonts w:ascii="Times New Roman" w:hAnsi="Times New Roman" w:cs="Times New Roman"/>
          <w:sz w:val="24"/>
          <w:szCs w:val="24"/>
        </w:rPr>
        <w:t>Semler</w:t>
      </w:r>
      <w:proofErr w:type="spellEnd"/>
      <w:r w:rsidRPr="001F4FBC">
        <w:rPr>
          <w:rFonts w:ascii="Times New Roman" w:hAnsi="Times New Roman" w:cs="Times New Roman"/>
          <w:sz w:val="24"/>
          <w:szCs w:val="24"/>
        </w:rPr>
        <w:t xml:space="preserve"> M, </w:t>
      </w:r>
      <w:proofErr w:type="spellStart"/>
      <w:r w:rsidRPr="001F4FBC">
        <w:rPr>
          <w:rFonts w:ascii="Times New Roman" w:hAnsi="Times New Roman" w:cs="Times New Roman"/>
          <w:sz w:val="24"/>
          <w:szCs w:val="24"/>
        </w:rPr>
        <w:t>Demel</w:t>
      </w:r>
      <w:proofErr w:type="spellEnd"/>
      <w:r w:rsidRPr="001F4FBC">
        <w:rPr>
          <w:rFonts w:ascii="Times New Roman" w:hAnsi="Times New Roman" w:cs="Times New Roman"/>
          <w:sz w:val="24"/>
          <w:szCs w:val="24"/>
        </w:rPr>
        <w:t xml:space="preserve"> J, </w:t>
      </w:r>
      <w:proofErr w:type="spellStart"/>
      <w:r w:rsidRPr="001F4FBC">
        <w:rPr>
          <w:rFonts w:ascii="Times New Roman" w:hAnsi="Times New Roman" w:cs="Times New Roman"/>
          <w:sz w:val="24"/>
          <w:szCs w:val="24"/>
        </w:rPr>
        <w:t>Zukal</w:t>
      </w:r>
      <w:proofErr w:type="spellEnd"/>
      <w:r w:rsidRPr="001F4FBC">
        <w:rPr>
          <w:rFonts w:ascii="Times New Roman" w:hAnsi="Times New Roman" w:cs="Times New Roman"/>
          <w:sz w:val="24"/>
          <w:szCs w:val="24"/>
        </w:rPr>
        <w:t xml:space="preserve"> A, </w:t>
      </w:r>
      <w:proofErr w:type="spellStart"/>
      <w:r w:rsidRPr="001F4FBC">
        <w:rPr>
          <w:rFonts w:ascii="Times New Roman" w:hAnsi="Times New Roman" w:cs="Times New Roman"/>
          <w:sz w:val="24"/>
          <w:szCs w:val="24"/>
        </w:rPr>
        <w:t>Cejka</w:t>
      </w:r>
      <w:proofErr w:type="spellEnd"/>
      <w:r w:rsidRPr="001F4FBC">
        <w:rPr>
          <w:rFonts w:ascii="Times New Roman" w:hAnsi="Times New Roman" w:cs="Times New Roman"/>
          <w:sz w:val="24"/>
          <w:szCs w:val="24"/>
        </w:rPr>
        <w:t xml:space="preserve"> J (2011) Reductive </w:t>
      </w:r>
      <w:proofErr w:type="spellStart"/>
      <w:r w:rsidRPr="001F4FBC">
        <w:rPr>
          <w:rFonts w:ascii="Times New Roman" w:hAnsi="Times New Roman" w:cs="Times New Roman"/>
          <w:sz w:val="24"/>
          <w:szCs w:val="24"/>
        </w:rPr>
        <w:t>dehalogenation</w:t>
      </w:r>
      <w:proofErr w:type="spellEnd"/>
      <w:r w:rsidRPr="001F4FBC">
        <w:rPr>
          <w:rFonts w:ascii="Times New Roman" w:hAnsi="Times New Roman" w:cs="Times New Roman"/>
          <w:sz w:val="24"/>
          <w:szCs w:val="24"/>
        </w:rPr>
        <w:t xml:space="preserve"> of aryl halides over palladium catalysts deposited on SBA-15 type molecular sieve modified with amine donor groups, </w:t>
      </w:r>
      <w:r w:rsidRPr="001F4FBC">
        <w:rPr>
          <w:rFonts w:ascii="Times New Roman" w:hAnsi="Times New Roman" w:cs="Times New Roman"/>
          <w:iCs/>
          <w:sz w:val="24"/>
          <w:szCs w:val="24"/>
        </w:rPr>
        <w:t xml:space="preserve">J Mol </w:t>
      </w:r>
      <w:proofErr w:type="spellStart"/>
      <w:r w:rsidRPr="001F4FBC">
        <w:rPr>
          <w:rFonts w:ascii="Times New Roman" w:hAnsi="Times New Roman" w:cs="Times New Roman"/>
          <w:iCs/>
          <w:sz w:val="24"/>
          <w:szCs w:val="24"/>
        </w:rPr>
        <w:t>Catal</w:t>
      </w:r>
      <w:proofErr w:type="spellEnd"/>
      <w:r w:rsidRPr="001F4FBC">
        <w:rPr>
          <w:rFonts w:ascii="Times New Roman" w:hAnsi="Times New Roman" w:cs="Times New Roman"/>
          <w:iCs/>
          <w:sz w:val="24"/>
          <w:szCs w:val="24"/>
        </w:rPr>
        <w:t xml:space="preserve"> A: </w:t>
      </w:r>
      <w:proofErr w:type="spellStart"/>
      <w:r w:rsidRPr="001F4FBC">
        <w:rPr>
          <w:rFonts w:ascii="Times New Roman" w:hAnsi="Times New Roman" w:cs="Times New Roman"/>
          <w:iCs/>
          <w:sz w:val="24"/>
          <w:szCs w:val="24"/>
        </w:rPr>
        <w:t>Chem</w:t>
      </w:r>
      <w:proofErr w:type="spellEnd"/>
      <w:r w:rsidR="004D3B8C"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341</w:t>
      </w:r>
      <w:r w:rsidRPr="001F4FBC">
        <w:rPr>
          <w:rFonts w:ascii="Times New Roman" w:hAnsi="Times New Roman" w:cs="Times New Roman"/>
          <w:sz w:val="24"/>
          <w:szCs w:val="24"/>
        </w:rPr>
        <w:t>:97-102.</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56. </w:t>
      </w:r>
      <w:proofErr w:type="spellStart"/>
      <w:r w:rsidRPr="001F4FBC">
        <w:rPr>
          <w:rFonts w:ascii="Times New Roman" w:hAnsi="Times New Roman" w:cs="Times New Roman"/>
          <w:sz w:val="24"/>
          <w:szCs w:val="24"/>
        </w:rPr>
        <w:t>Corma</w:t>
      </w:r>
      <w:proofErr w:type="spellEnd"/>
      <w:r w:rsidRPr="001F4FBC">
        <w:rPr>
          <w:rFonts w:ascii="Times New Roman" w:hAnsi="Times New Roman" w:cs="Times New Roman"/>
          <w:sz w:val="24"/>
          <w:szCs w:val="24"/>
        </w:rPr>
        <w:t xml:space="preserve"> A, Das D, Garcia H, </w:t>
      </w:r>
      <w:proofErr w:type="spellStart"/>
      <w:r w:rsidRPr="001F4FBC">
        <w:rPr>
          <w:rFonts w:ascii="Times New Roman" w:hAnsi="Times New Roman" w:cs="Times New Roman"/>
          <w:sz w:val="24"/>
          <w:szCs w:val="24"/>
        </w:rPr>
        <w:t>Leyva</w:t>
      </w:r>
      <w:proofErr w:type="spellEnd"/>
      <w:r w:rsidRPr="001F4FBC">
        <w:rPr>
          <w:rFonts w:ascii="Times New Roman" w:hAnsi="Times New Roman" w:cs="Times New Roman"/>
          <w:sz w:val="24"/>
          <w:szCs w:val="24"/>
        </w:rPr>
        <w:t xml:space="preserve"> A (2005) A periodic </w:t>
      </w:r>
      <w:proofErr w:type="spellStart"/>
      <w:r w:rsidRPr="001F4FBC">
        <w:rPr>
          <w:rFonts w:ascii="Times New Roman" w:hAnsi="Times New Roman" w:cs="Times New Roman"/>
          <w:sz w:val="24"/>
          <w:szCs w:val="24"/>
        </w:rPr>
        <w:t>mesoporous</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organosilica</w:t>
      </w:r>
      <w:proofErr w:type="spellEnd"/>
      <w:r w:rsidRPr="001F4FBC">
        <w:rPr>
          <w:rFonts w:ascii="Times New Roman" w:hAnsi="Times New Roman" w:cs="Times New Roman"/>
          <w:sz w:val="24"/>
          <w:szCs w:val="24"/>
        </w:rPr>
        <w:t xml:space="preserve"> containing a </w:t>
      </w:r>
      <w:proofErr w:type="spellStart"/>
      <w:r w:rsidRPr="001F4FBC">
        <w:rPr>
          <w:rFonts w:ascii="Times New Roman" w:hAnsi="Times New Roman" w:cs="Times New Roman"/>
          <w:sz w:val="24"/>
          <w:szCs w:val="24"/>
        </w:rPr>
        <w:t>carbapal-ladacycle</w:t>
      </w:r>
      <w:proofErr w:type="spellEnd"/>
      <w:r w:rsidRPr="001F4FBC">
        <w:rPr>
          <w:rFonts w:ascii="Times New Roman" w:hAnsi="Times New Roman" w:cs="Times New Roman"/>
          <w:sz w:val="24"/>
          <w:szCs w:val="24"/>
        </w:rPr>
        <w:t xml:space="preserve"> complex as heterogeneous catalyst for Suzuki cross-coupling, </w:t>
      </w:r>
      <w:r w:rsidRPr="001F4FBC">
        <w:rPr>
          <w:rFonts w:ascii="Times New Roman" w:hAnsi="Times New Roman" w:cs="Times New Roman"/>
          <w:iCs/>
          <w:sz w:val="24"/>
          <w:szCs w:val="24"/>
        </w:rPr>
        <w:t xml:space="preserve">J </w:t>
      </w:r>
      <w:proofErr w:type="spellStart"/>
      <w:r w:rsidRPr="001F4FBC">
        <w:rPr>
          <w:rFonts w:ascii="Times New Roman" w:hAnsi="Times New Roman" w:cs="Times New Roman"/>
          <w:iCs/>
          <w:sz w:val="24"/>
          <w:szCs w:val="24"/>
        </w:rPr>
        <w:t>Catal</w:t>
      </w:r>
      <w:proofErr w:type="spellEnd"/>
      <w:r w:rsidR="00C707BD"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229</w:t>
      </w:r>
      <w:r w:rsidRPr="001F4FBC">
        <w:rPr>
          <w:rFonts w:ascii="Times New Roman" w:hAnsi="Times New Roman" w:cs="Times New Roman"/>
          <w:sz w:val="24"/>
          <w:szCs w:val="24"/>
        </w:rPr>
        <w:t xml:space="preserve">:322-331. </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57. </w:t>
      </w:r>
      <w:proofErr w:type="spellStart"/>
      <w:r w:rsidRPr="001F4FBC">
        <w:rPr>
          <w:rFonts w:ascii="Times New Roman" w:hAnsi="Times New Roman" w:cs="Times New Roman"/>
          <w:sz w:val="24"/>
          <w:szCs w:val="24"/>
        </w:rPr>
        <w:t>Demel</w:t>
      </w:r>
      <w:proofErr w:type="spellEnd"/>
      <w:r w:rsidRPr="001F4FBC">
        <w:rPr>
          <w:rFonts w:ascii="Times New Roman" w:hAnsi="Times New Roman" w:cs="Times New Roman"/>
          <w:sz w:val="24"/>
          <w:szCs w:val="24"/>
        </w:rPr>
        <w:t xml:space="preserve"> J, </w:t>
      </w:r>
      <w:proofErr w:type="spellStart"/>
      <w:r w:rsidRPr="001F4FBC">
        <w:rPr>
          <w:rFonts w:ascii="Times New Roman" w:hAnsi="Times New Roman" w:cs="Times New Roman"/>
          <w:sz w:val="24"/>
          <w:szCs w:val="24"/>
        </w:rPr>
        <w:t>Sujandi</w:t>
      </w:r>
      <w:proofErr w:type="spellEnd"/>
      <w:r w:rsidRPr="001F4FBC">
        <w:rPr>
          <w:rFonts w:ascii="Times New Roman" w:hAnsi="Times New Roman" w:cs="Times New Roman"/>
          <w:sz w:val="24"/>
          <w:szCs w:val="24"/>
        </w:rPr>
        <w:t xml:space="preserve">, Park SE, </w:t>
      </w:r>
      <w:proofErr w:type="spellStart"/>
      <w:r w:rsidRPr="001F4FBC">
        <w:rPr>
          <w:rFonts w:ascii="Times New Roman" w:hAnsi="Times New Roman" w:cs="Times New Roman"/>
          <w:sz w:val="24"/>
          <w:szCs w:val="24"/>
        </w:rPr>
        <w:t>Cejka</w:t>
      </w:r>
      <w:proofErr w:type="spellEnd"/>
      <w:r w:rsidRPr="001F4FBC">
        <w:rPr>
          <w:rFonts w:ascii="Times New Roman" w:hAnsi="Times New Roman" w:cs="Times New Roman"/>
          <w:sz w:val="24"/>
          <w:szCs w:val="24"/>
        </w:rPr>
        <w:t xml:space="preserve"> J, </w:t>
      </w:r>
      <w:proofErr w:type="spellStart"/>
      <w:r w:rsidRPr="001F4FBC">
        <w:rPr>
          <w:rFonts w:ascii="Times New Roman" w:hAnsi="Times New Roman" w:cs="Times New Roman"/>
          <w:sz w:val="24"/>
          <w:szCs w:val="24"/>
        </w:rPr>
        <w:t>Stepnicka</w:t>
      </w:r>
      <w:proofErr w:type="spellEnd"/>
      <w:r w:rsidRPr="001F4FBC">
        <w:rPr>
          <w:rFonts w:ascii="Times New Roman" w:hAnsi="Times New Roman" w:cs="Times New Roman"/>
          <w:sz w:val="24"/>
          <w:szCs w:val="24"/>
        </w:rPr>
        <w:t xml:space="preserve"> P (2009) Preparation of heterogeneous catalysts supported on </w:t>
      </w:r>
      <w:proofErr w:type="spellStart"/>
      <w:r w:rsidRPr="001F4FBC">
        <w:rPr>
          <w:rFonts w:ascii="Times New Roman" w:hAnsi="Times New Roman" w:cs="Times New Roman"/>
          <w:sz w:val="24"/>
          <w:szCs w:val="24"/>
        </w:rPr>
        <w:t>mesoporous</w:t>
      </w:r>
      <w:proofErr w:type="spellEnd"/>
      <w:r w:rsidRPr="001F4FBC">
        <w:rPr>
          <w:rFonts w:ascii="Times New Roman" w:hAnsi="Times New Roman" w:cs="Times New Roman"/>
          <w:sz w:val="24"/>
          <w:szCs w:val="24"/>
        </w:rPr>
        <w:t xml:space="preserve"> molecular sieves modified with various N-groups and their use in the Heck reaction, </w:t>
      </w:r>
      <w:r w:rsidRPr="001F4FBC">
        <w:rPr>
          <w:rFonts w:ascii="Times New Roman" w:hAnsi="Times New Roman" w:cs="Times New Roman"/>
          <w:iCs/>
          <w:sz w:val="24"/>
          <w:szCs w:val="24"/>
        </w:rPr>
        <w:t xml:space="preserve">J Mol </w:t>
      </w:r>
      <w:proofErr w:type="spellStart"/>
      <w:r w:rsidRPr="001F4FBC">
        <w:rPr>
          <w:rFonts w:ascii="Times New Roman" w:hAnsi="Times New Roman" w:cs="Times New Roman"/>
          <w:iCs/>
          <w:sz w:val="24"/>
          <w:szCs w:val="24"/>
        </w:rPr>
        <w:t>Catal</w:t>
      </w:r>
      <w:proofErr w:type="spellEnd"/>
      <w:r w:rsidRPr="001F4FBC">
        <w:rPr>
          <w:rFonts w:ascii="Times New Roman" w:hAnsi="Times New Roman" w:cs="Times New Roman"/>
          <w:iCs/>
          <w:sz w:val="24"/>
          <w:szCs w:val="24"/>
        </w:rPr>
        <w:t xml:space="preserve"> A: </w:t>
      </w:r>
      <w:proofErr w:type="spellStart"/>
      <w:r w:rsidRPr="001F4FBC">
        <w:rPr>
          <w:rFonts w:ascii="Times New Roman" w:hAnsi="Times New Roman" w:cs="Times New Roman"/>
          <w:iCs/>
          <w:sz w:val="24"/>
          <w:szCs w:val="24"/>
        </w:rPr>
        <w:t>Chem</w:t>
      </w:r>
      <w:proofErr w:type="spellEnd"/>
      <w:r w:rsidR="00232158"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302</w:t>
      </w:r>
      <w:r w:rsidRPr="001F4FBC">
        <w:rPr>
          <w:rFonts w:ascii="Times New Roman" w:hAnsi="Times New Roman" w:cs="Times New Roman"/>
          <w:sz w:val="24"/>
          <w:szCs w:val="24"/>
        </w:rPr>
        <w:t>:28-35.</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58. </w:t>
      </w:r>
      <w:proofErr w:type="spellStart"/>
      <w:r w:rsidRPr="001F4FBC">
        <w:rPr>
          <w:rFonts w:ascii="Times New Roman" w:hAnsi="Times New Roman" w:cs="Times New Roman"/>
          <w:sz w:val="24"/>
          <w:szCs w:val="24"/>
        </w:rPr>
        <w:t>Demel</w:t>
      </w:r>
      <w:proofErr w:type="spellEnd"/>
      <w:r w:rsidRPr="001F4FBC">
        <w:rPr>
          <w:rFonts w:ascii="Times New Roman" w:hAnsi="Times New Roman" w:cs="Times New Roman"/>
          <w:sz w:val="24"/>
          <w:szCs w:val="24"/>
        </w:rPr>
        <w:t xml:space="preserve"> J, </w:t>
      </w:r>
      <w:proofErr w:type="spellStart"/>
      <w:r w:rsidRPr="001F4FBC">
        <w:rPr>
          <w:rFonts w:ascii="Times New Roman" w:hAnsi="Times New Roman" w:cs="Times New Roman"/>
          <w:sz w:val="24"/>
          <w:szCs w:val="24"/>
        </w:rPr>
        <w:t>Cejka</w:t>
      </w:r>
      <w:proofErr w:type="spellEnd"/>
      <w:r w:rsidRPr="001F4FBC">
        <w:rPr>
          <w:rFonts w:ascii="Times New Roman" w:hAnsi="Times New Roman" w:cs="Times New Roman"/>
          <w:sz w:val="24"/>
          <w:szCs w:val="24"/>
        </w:rPr>
        <w:t xml:space="preserve"> J, </w:t>
      </w:r>
      <w:proofErr w:type="spellStart"/>
      <w:r w:rsidRPr="001F4FBC">
        <w:rPr>
          <w:rFonts w:ascii="Times New Roman" w:hAnsi="Times New Roman" w:cs="Times New Roman"/>
          <w:sz w:val="24"/>
          <w:szCs w:val="24"/>
        </w:rPr>
        <w:t>Stepnicka</w:t>
      </w:r>
      <w:proofErr w:type="spellEnd"/>
      <w:r w:rsidRPr="001F4FBC">
        <w:rPr>
          <w:rFonts w:ascii="Times New Roman" w:hAnsi="Times New Roman" w:cs="Times New Roman"/>
          <w:sz w:val="24"/>
          <w:szCs w:val="24"/>
        </w:rPr>
        <w:t xml:space="preserve"> P (2010) Palladium catalysts deposited on silica materials: comparison of catalysts based on </w:t>
      </w:r>
      <w:proofErr w:type="spellStart"/>
      <w:r w:rsidRPr="001F4FBC">
        <w:rPr>
          <w:rFonts w:ascii="Times New Roman" w:hAnsi="Times New Roman" w:cs="Times New Roman"/>
          <w:sz w:val="24"/>
          <w:szCs w:val="24"/>
        </w:rPr>
        <w:t>mesoporous</w:t>
      </w:r>
      <w:proofErr w:type="spellEnd"/>
      <w:r w:rsidRPr="001F4FBC">
        <w:rPr>
          <w:rFonts w:ascii="Times New Roman" w:hAnsi="Times New Roman" w:cs="Times New Roman"/>
          <w:sz w:val="24"/>
          <w:szCs w:val="24"/>
        </w:rPr>
        <w:t xml:space="preserve"> and amorphous supports in Heck reaction, </w:t>
      </w:r>
      <w:r w:rsidRPr="001F4FBC">
        <w:rPr>
          <w:rFonts w:ascii="Times New Roman" w:hAnsi="Times New Roman" w:cs="Times New Roman"/>
          <w:iCs/>
          <w:sz w:val="24"/>
          <w:szCs w:val="24"/>
        </w:rPr>
        <w:t xml:space="preserve">J Mol </w:t>
      </w:r>
      <w:proofErr w:type="spellStart"/>
      <w:r w:rsidRPr="001F4FBC">
        <w:rPr>
          <w:rFonts w:ascii="Times New Roman" w:hAnsi="Times New Roman" w:cs="Times New Roman"/>
          <w:iCs/>
          <w:sz w:val="24"/>
          <w:szCs w:val="24"/>
        </w:rPr>
        <w:t>Catal</w:t>
      </w:r>
      <w:proofErr w:type="spellEnd"/>
      <w:r w:rsidRPr="001F4FBC">
        <w:rPr>
          <w:rFonts w:ascii="Times New Roman" w:hAnsi="Times New Roman" w:cs="Times New Roman"/>
          <w:iCs/>
          <w:sz w:val="24"/>
          <w:szCs w:val="24"/>
        </w:rPr>
        <w:t xml:space="preserve"> A:</w:t>
      </w:r>
      <w:r w:rsidR="00C83C8E" w:rsidRPr="001F4FBC">
        <w:rPr>
          <w:rFonts w:ascii="Times New Roman" w:hAnsi="Times New Roman" w:cs="Times New Roman"/>
          <w:iCs/>
          <w:sz w:val="24"/>
          <w:szCs w:val="24"/>
        </w:rPr>
        <w:t xml:space="preserve"> </w:t>
      </w:r>
      <w:proofErr w:type="spellStart"/>
      <w:r w:rsidRPr="001F4FBC">
        <w:rPr>
          <w:rFonts w:ascii="Times New Roman" w:hAnsi="Times New Roman" w:cs="Times New Roman"/>
          <w:iCs/>
          <w:sz w:val="24"/>
          <w:szCs w:val="24"/>
        </w:rPr>
        <w:t>Chem</w:t>
      </w:r>
      <w:proofErr w:type="spellEnd"/>
      <w:r w:rsidR="00B349CD"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329</w:t>
      </w:r>
      <w:r w:rsidRPr="001F4FBC">
        <w:rPr>
          <w:rFonts w:ascii="Times New Roman" w:hAnsi="Times New Roman" w:cs="Times New Roman"/>
          <w:sz w:val="24"/>
          <w:szCs w:val="24"/>
        </w:rPr>
        <w:t xml:space="preserve">:13-20. </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59. </w:t>
      </w:r>
      <w:proofErr w:type="spellStart"/>
      <w:r w:rsidRPr="001F4FBC">
        <w:rPr>
          <w:rFonts w:ascii="Times New Roman" w:hAnsi="Times New Roman" w:cs="Times New Roman"/>
          <w:sz w:val="24"/>
          <w:szCs w:val="24"/>
        </w:rPr>
        <w:t>Budroni</w:t>
      </w:r>
      <w:proofErr w:type="spellEnd"/>
      <w:r w:rsidRPr="001F4FBC">
        <w:rPr>
          <w:rFonts w:ascii="Times New Roman" w:hAnsi="Times New Roman" w:cs="Times New Roman"/>
          <w:sz w:val="24"/>
          <w:szCs w:val="24"/>
        </w:rPr>
        <w:t xml:space="preserve"> G, </w:t>
      </w:r>
      <w:proofErr w:type="spellStart"/>
      <w:r w:rsidRPr="001F4FBC">
        <w:rPr>
          <w:rFonts w:ascii="Times New Roman" w:hAnsi="Times New Roman" w:cs="Times New Roman"/>
          <w:sz w:val="24"/>
          <w:szCs w:val="24"/>
        </w:rPr>
        <w:t>Corma</w:t>
      </w:r>
      <w:proofErr w:type="spellEnd"/>
      <w:r w:rsidRPr="001F4FBC">
        <w:rPr>
          <w:rFonts w:ascii="Times New Roman" w:hAnsi="Times New Roman" w:cs="Times New Roman"/>
          <w:sz w:val="24"/>
          <w:szCs w:val="24"/>
        </w:rPr>
        <w:t xml:space="preserve"> A, Garcia H, Primo A (2007) Pd </w:t>
      </w:r>
      <w:proofErr w:type="spellStart"/>
      <w:r w:rsidRPr="001F4FBC">
        <w:rPr>
          <w:rFonts w:ascii="Times New Roman" w:hAnsi="Times New Roman" w:cs="Times New Roman"/>
          <w:sz w:val="24"/>
          <w:szCs w:val="24"/>
        </w:rPr>
        <w:t>nanoparticles</w:t>
      </w:r>
      <w:proofErr w:type="spellEnd"/>
      <w:r w:rsidRPr="001F4FBC">
        <w:rPr>
          <w:rFonts w:ascii="Times New Roman" w:hAnsi="Times New Roman" w:cs="Times New Roman"/>
          <w:sz w:val="24"/>
          <w:szCs w:val="24"/>
        </w:rPr>
        <w:t xml:space="preserve"> embedded in sponge-like porous silica as a Suzuki-</w:t>
      </w:r>
      <w:proofErr w:type="spellStart"/>
      <w:r w:rsidRPr="001F4FBC">
        <w:rPr>
          <w:rFonts w:ascii="Times New Roman" w:hAnsi="Times New Roman" w:cs="Times New Roman"/>
          <w:sz w:val="24"/>
          <w:szCs w:val="24"/>
        </w:rPr>
        <w:t>Miyaura</w:t>
      </w:r>
      <w:proofErr w:type="spellEnd"/>
      <w:r w:rsidRPr="001F4FBC">
        <w:rPr>
          <w:rFonts w:ascii="Times New Roman" w:hAnsi="Times New Roman" w:cs="Times New Roman"/>
          <w:sz w:val="24"/>
          <w:szCs w:val="24"/>
        </w:rPr>
        <w:t xml:space="preserve"> catalyst: similarities and differences with homogeneous catalysts, </w:t>
      </w:r>
      <w:r w:rsidRPr="001F4FBC">
        <w:rPr>
          <w:rFonts w:ascii="Times New Roman" w:hAnsi="Times New Roman" w:cs="Times New Roman"/>
          <w:iCs/>
          <w:sz w:val="24"/>
          <w:szCs w:val="24"/>
        </w:rPr>
        <w:t>J</w:t>
      </w:r>
      <w:r w:rsidR="00365927" w:rsidRPr="001F4FBC">
        <w:rPr>
          <w:rFonts w:ascii="Times New Roman" w:hAnsi="Times New Roman" w:cs="Times New Roman"/>
          <w:iCs/>
          <w:sz w:val="24"/>
          <w:szCs w:val="24"/>
        </w:rPr>
        <w:t xml:space="preserve"> </w:t>
      </w:r>
      <w:proofErr w:type="spellStart"/>
      <w:r w:rsidRPr="001F4FBC">
        <w:rPr>
          <w:rFonts w:ascii="Times New Roman" w:hAnsi="Times New Roman" w:cs="Times New Roman"/>
          <w:iCs/>
          <w:sz w:val="24"/>
          <w:szCs w:val="24"/>
        </w:rPr>
        <w:t>Catal</w:t>
      </w:r>
      <w:proofErr w:type="spellEnd"/>
      <w:r w:rsidR="00365927"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251</w:t>
      </w:r>
      <w:r w:rsidRPr="001F4FBC">
        <w:rPr>
          <w:rFonts w:ascii="Times New Roman" w:hAnsi="Times New Roman" w:cs="Times New Roman"/>
          <w:sz w:val="24"/>
          <w:szCs w:val="24"/>
        </w:rPr>
        <w:t>:345-353.</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60. Tamami B, </w:t>
      </w:r>
      <w:proofErr w:type="spellStart"/>
      <w:r w:rsidRPr="001F4FBC">
        <w:rPr>
          <w:rFonts w:ascii="Times New Roman" w:hAnsi="Times New Roman" w:cs="Times New Roman"/>
          <w:sz w:val="24"/>
          <w:szCs w:val="24"/>
        </w:rPr>
        <w:t>Ghasemi</w:t>
      </w:r>
      <w:proofErr w:type="spellEnd"/>
      <w:r w:rsidRPr="001F4FBC">
        <w:rPr>
          <w:rFonts w:ascii="Times New Roman" w:hAnsi="Times New Roman" w:cs="Times New Roman"/>
          <w:sz w:val="24"/>
          <w:szCs w:val="24"/>
        </w:rPr>
        <w:t xml:space="preserve"> S (2010) Palladium </w:t>
      </w:r>
      <w:proofErr w:type="spellStart"/>
      <w:r w:rsidRPr="001F4FBC">
        <w:rPr>
          <w:rFonts w:ascii="Times New Roman" w:hAnsi="Times New Roman" w:cs="Times New Roman"/>
          <w:sz w:val="24"/>
          <w:szCs w:val="24"/>
        </w:rPr>
        <w:t>nanoparticles</w:t>
      </w:r>
      <w:proofErr w:type="spellEnd"/>
      <w:r w:rsidRPr="001F4FBC">
        <w:rPr>
          <w:rFonts w:ascii="Times New Roman" w:hAnsi="Times New Roman" w:cs="Times New Roman"/>
          <w:sz w:val="24"/>
          <w:szCs w:val="24"/>
        </w:rPr>
        <w:t xml:space="preserve"> supported on modified </w:t>
      </w:r>
      <w:proofErr w:type="spellStart"/>
      <w:r w:rsidRPr="001F4FBC">
        <w:rPr>
          <w:rFonts w:ascii="Times New Roman" w:hAnsi="Times New Roman" w:cs="Times New Roman"/>
          <w:sz w:val="24"/>
          <w:szCs w:val="24"/>
        </w:rPr>
        <w:t>crosslinked</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polyacrylamide</w:t>
      </w:r>
      <w:proofErr w:type="spellEnd"/>
      <w:r w:rsidRPr="001F4FBC">
        <w:rPr>
          <w:rFonts w:ascii="Times New Roman" w:hAnsi="Times New Roman" w:cs="Times New Roman"/>
          <w:sz w:val="24"/>
          <w:szCs w:val="24"/>
        </w:rPr>
        <w:t xml:space="preserve"> containing </w:t>
      </w:r>
      <w:proofErr w:type="spellStart"/>
      <w:r w:rsidRPr="001F4FBC">
        <w:rPr>
          <w:rFonts w:ascii="Times New Roman" w:hAnsi="Times New Roman" w:cs="Times New Roman"/>
          <w:sz w:val="24"/>
          <w:szCs w:val="24"/>
        </w:rPr>
        <w:t>phosphinite</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ligand</w:t>
      </w:r>
      <w:proofErr w:type="spellEnd"/>
      <w:r w:rsidRPr="001F4FBC">
        <w:rPr>
          <w:rFonts w:ascii="Times New Roman" w:hAnsi="Times New Roman" w:cs="Times New Roman"/>
          <w:sz w:val="24"/>
          <w:szCs w:val="24"/>
        </w:rPr>
        <w:t xml:space="preserve">: a novel and efficient heterogeneous catalyst for carbon-carbon cross-coupling reactions, </w:t>
      </w:r>
      <w:r w:rsidRPr="001F4FBC">
        <w:rPr>
          <w:rFonts w:ascii="Times New Roman" w:hAnsi="Times New Roman" w:cs="Times New Roman"/>
          <w:iCs/>
          <w:sz w:val="24"/>
          <w:szCs w:val="24"/>
        </w:rPr>
        <w:t>J Mol</w:t>
      </w:r>
      <w:r w:rsidR="0003522F" w:rsidRPr="001F4FBC">
        <w:rPr>
          <w:rFonts w:ascii="Times New Roman" w:hAnsi="Times New Roman" w:cs="Times New Roman"/>
          <w:iCs/>
          <w:sz w:val="24"/>
          <w:szCs w:val="24"/>
        </w:rPr>
        <w:t xml:space="preserve"> </w:t>
      </w:r>
      <w:proofErr w:type="spellStart"/>
      <w:r w:rsidRPr="001F4FBC">
        <w:rPr>
          <w:rFonts w:ascii="Times New Roman" w:hAnsi="Times New Roman" w:cs="Times New Roman"/>
          <w:iCs/>
          <w:sz w:val="24"/>
          <w:szCs w:val="24"/>
        </w:rPr>
        <w:t>Catal</w:t>
      </w:r>
      <w:proofErr w:type="spellEnd"/>
      <w:r w:rsidRPr="001F4FBC">
        <w:rPr>
          <w:rFonts w:ascii="Times New Roman" w:hAnsi="Times New Roman" w:cs="Times New Roman"/>
          <w:iCs/>
          <w:sz w:val="24"/>
          <w:szCs w:val="24"/>
        </w:rPr>
        <w:t xml:space="preserve"> A: </w:t>
      </w:r>
      <w:proofErr w:type="spellStart"/>
      <w:r w:rsidRPr="001F4FBC">
        <w:rPr>
          <w:rFonts w:ascii="Times New Roman" w:hAnsi="Times New Roman" w:cs="Times New Roman"/>
          <w:iCs/>
          <w:sz w:val="24"/>
          <w:szCs w:val="24"/>
        </w:rPr>
        <w:t>Chem</w:t>
      </w:r>
      <w:proofErr w:type="spellEnd"/>
      <w:r w:rsidR="0003522F"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322</w:t>
      </w:r>
      <w:r w:rsidRPr="001F4FBC">
        <w:rPr>
          <w:rFonts w:ascii="Times New Roman" w:hAnsi="Times New Roman" w:cs="Times New Roman"/>
          <w:sz w:val="24"/>
          <w:szCs w:val="24"/>
        </w:rPr>
        <w:t>:98-105.</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61. Tamami B, </w:t>
      </w:r>
      <w:proofErr w:type="spellStart"/>
      <w:r w:rsidRPr="001F4FBC">
        <w:rPr>
          <w:rFonts w:ascii="Times New Roman" w:hAnsi="Times New Roman" w:cs="Times New Roman"/>
          <w:sz w:val="24"/>
          <w:szCs w:val="24"/>
        </w:rPr>
        <w:t>Farjadian</w:t>
      </w:r>
      <w:proofErr w:type="spellEnd"/>
      <w:r w:rsidRPr="001F4FBC">
        <w:rPr>
          <w:rFonts w:ascii="Times New Roman" w:hAnsi="Times New Roman" w:cs="Times New Roman"/>
          <w:sz w:val="24"/>
          <w:szCs w:val="24"/>
        </w:rPr>
        <w:t xml:space="preserve"> F (2011) Synthesis and applications of </w:t>
      </w:r>
      <w:proofErr w:type="spellStart"/>
      <w:r w:rsidRPr="001F4FBC">
        <w:rPr>
          <w:rFonts w:ascii="Times New Roman" w:hAnsi="Times New Roman" w:cs="Times New Roman"/>
          <w:sz w:val="24"/>
          <w:szCs w:val="24"/>
        </w:rPr>
        <w:t>polyvinylpyridine</w:t>
      </w:r>
      <w:proofErr w:type="spellEnd"/>
      <w:r w:rsidRPr="001F4FBC">
        <w:rPr>
          <w:rFonts w:ascii="Times New Roman" w:hAnsi="Times New Roman" w:cs="Times New Roman"/>
          <w:sz w:val="24"/>
          <w:szCs w:val="24"/>
        </w:rPr>
        <w:t xml:space="preserve">-grafted silica containing palladium </w:t>
      </w:r>
      <w:proofErr w:type="spellStart"/>
      <w:r w:rsidRPr="001F4FBC">
        <w:rPr>
          <w:rFonts w:ascii="Times New Roman" w:hAnsi="Times New Roman" w:cs="Times New Roman"/>
          <w:sz w:val="24"/>
          <w:szCs w:val="24"/>
        </w:rPr>
        <w:t>nanoparticles</w:t>
      </w:r>
      <w:proofErr w:type="spellEnd"/>
      <w:r w:rsidRPr="001F4FBC">
        <w:rPr>
          <w:rFonts w:ascii="Times New Roman" w:hAnsi="Times New Roman" w:cs="Times New Roman"/>
          <w:sz w:val="24"/>
          <w:szCs w:val="24"/>
        </w:rPr>
        <w:t xml:space="preserve"> as a new heterogeneous catalyst for Heck and Suzuki coupling reactions, </w:t>
      </w:r>
      <w:r w:rsidRPr="001F4FBC">
        <w:rPr>
          <w:rFonts w:ascii="Times New Roman" w:hAnsi="Times New Roman" w:cs="Times New Roman"/>
          <w:iCs/>
          <w:sz w:val="24"/>
          <w:szCs w:val="24"/>
        </w:rPr>
        <w:t xml:space="preserve">J Iran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Soc</w:t>
      </w:r>
      <w:r w:rsidR="006110FC" w:rsidRPr="001F4FBC">
        <w:rPr>
          <w:rFonts w:ascii="Times New Roman" w:hAnsi="Times New Roman" w:cs="Times New Roman"/>
          <w:iCs/>
          <w:sz w:val="24"/>
          <w:szCs w:val="24"/>
        </w:rPr>
        <w:t xml:space="preserve"> </w:t>
      </w:r>
      <w:r w:rsidRPr="001F4FBC">
        <w:rPr>
          <w:rFonts w:ascii="Times New Roman" w:hAnsi="Times New Roman" w:cs="Times New Roman"/>
          <w:bCs/>
          <w:sz w:val="24"/>
          <w:szCs w:val="24"/>
        </w:rPr>
        <w:t>8</w:t>
      </w:r>
      <w:r w:rsidRPr="001F4FBC">
        <w:rPr>
          <w:rFonts w:ascii="Times New Roman" w:hAnsi="Times New Roman" w:cs="Times New Roman"/>
          <w:sz w:val="24"/>
          <w:szCs w:val="24"/>
        </w:rPr>
        <w:t>:77- 88.</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lastRenderedPageBreak/>
        <w:t xml:space="preserve">62. Tamami B, </w:t>
      </w:r>
      <w:proofErr w:type="spellStart"/>
      <w:r w:rsidRPr="001F4FBC">
        <w:rPr>
          <w:rFonts w:ascii="Times New Roman" w:hAnsi="Times New Roman" w:cs="Times New Roman"/>
          <w:sz w:val="24"/>
          <w:szCs w:val="24"/>
        </w:rPr>
        <w:t>Allahyari</w:t>
      </w:r>
      <w:proofErr w:type="spellEnd"/>
      <w:r w:rsidRPr="001F4FBC">
        <w:rPr>
          <w:rFonts w:ascii="Times New Roman" w:hAnsi="Times New Roman" w:cs="Times New Roman"/>
          <w:sz w:val="24"/>
          <w:szCs w:val="24"/>
        </w:rPr>
        <w:t xml:space="preserve"> H, </w:t>
      </w:r>
      <w:proofErr w:type="spellStart"/>
      <w:r w:rsidRPr="001F4FBC">
        <w:rPr>
          <w:rFonts w:ascii="Times New Roman" w:hAnsi="Times New Roman" w:cs="Times New Roman"/>
          <w:sz w:val="24"/>
          <w:szCs w:val="24"/>
        </w:rPr>
        <w:t>Ghasemi</w:t>
      </w:r>
      <w:proofErr w:type="spellEnd"/>
      <w:r w:rsidRPr="001F4FBC">
        <w:rPr>
          <w:rFonts w:ascii="Times New Roman" w:hAnsi="Times New Roman" w:cs="Times New Roman"/>
          <w:sz w:val="24"/>
          <w:szCs w:val="24"/>
        </w:rPr>
        <w:t xml:space="preserve"> S, </w:t>
      </w:r>
      <w:proofErr w:type="spellStart"/>
      <w:r w:rsidRPr="001F4FBC">
        <w:rPr>
          <w:rFonts w:ascii="Times New Roman" w:hAnsi="Times New Roman" w:cs="Times New Roman"/>
          <w:sz w:val="24"/>
          <w:szCs w:val="24"/>
        </w:rPr>
        <w:t>Farjadian</w:t>
      </w:r>
      <w:proofErr w:type="spellEnd"/>
      <w:r w:rsidRPr="001F4FBC">
        <w:rPr>
          <w:rFonts w:ascii="Times New Roman" w:hAnsi="Times New Roman" w:cs="Times New Roman"/>
          <w:sz w:val="24"/>
          <w:szCs w:val="24"/>
        </w:rPr>
        <w:t xml:space="preserve"> F (2011) Palladium </w:t>
      </w:r>
      <w:proofErr w:type="spellStart"/>
      <w:r w:rsidRPr="001F4FBC">
        <w:rPr>
          <w:rFonts w:ascii="Times New Roman" w:hAnsi="Times New Roman" w:cs="Times New Roman"/>
          <w:sz w:val="24"/>
          <w:szCs w:val="24"/>
        </w:rPr>
        <w:t>nanoparticles</w:t>
      </w:r>
      <w:proofErr w:type="spellEnd"/>
      <w:r w:rsidRPr="001F4FBC">
        <w:rPr>
          <w:rFonts w:ascii="Times New Roman" w:hAnsi="Times New Roman" w:cs="Times New Roman"/>
          <w:sz w:val="24"/>
          <w:szCs w:val="24"/>
        </w:rPr>
        <w:t xml:space="preserve"> supported on poly(</w:t>
      </w:r>
      <w:proofErr w:type="spellStart"/>
      <w:r w:rsidRPr="001F4FBC">
        <w:rPr>
          <w:rFonts w:ascii="Times New Roman" w:hAnsi="Times New Roman" w:cs="Times New Roman"/>
          <w:iCs/>
          <w:sz w:val="24"/>
          <w:szCs w:val="24"/>
        </w:rPr>
        <w:t>N</w:t>
      </w:r>
      <w:r w:rsidRPr="001F4FBC">
        <w:rPr>
          <w:rFonts w:ascii="Times New Roman" w:hAnsi="Times New Roman" w:cs="Times New Roman"/>
          <w:sz w:val="24"/>
          <w:szCs w:val="24"/>
        </w:rPr>
        <w:t>vinylpyrrolidone</w:t>
      </w:r>
      <w:proofErr w:type="spellEnd"/>
      <w:r w:rsidRPr="001F4FBC">
        <w:rPr>
          <w:rFonts w:ascii="Times New Roman" w:hAnsi="Times New Roman" w:cs="Times New Roman"/>
          <w:sz w:val="24"/>
          <w:szCs w:val="24"/>
        </w:rPr>
        <w:t xml:space="preserve">)- grafted silica as new recyclable catalyst for Heck cross-coupling reactions, </w:t>
      </w:r>
      <w:proofErr w:type="spellStart"/>
      <w:r w:rsidRPr="001F4FBC">
        <w:rPr>
          <w:rFonts w:ascii="Times New Roman" w:hAnsi="Times New Roman" w:cs="Times New Roman"/>
          <w:iCs/>
          <w:sz w:val="24"/>
          <w:szCs w:val="24"/>
        </w:rPr>
        <w:t>JOrganomet</w:t>
      </w:r>
      <w:proofErr w:type="spellEnd"/>
      <w:r w:rsidRPr="001F4FBC">
        <w:rPr>
          <w:rFonts w:ascii="Times New Roman" w:hAnsi="Times New Roman" w:cs="Times New Roman"/>
          <w:iCs/>
          <w:sz w:val="24"/>
          <w:szCs w:val="24"/>
        </w:rPr>
        <w:t xml:space="preserve"> Chem</w:t>
      </w:r>
      <w:r w:rsidRPr="001F4FBC">
        <w:rPr>
          <w:rFonts w:ascii="Times New Roman" w:hAnsi="Times New Roman" w:cs="Times New Roman"/>
          <w:bCs/>
          <w:sz w:val="24"/>
          <w:szCs w:val="24"/>
        </w:rPr>
        <w:t>696</w:t>
      </w:r>
      <w:r w:rsidRPr="001F4FBC">
        <w:rPr>
          <w:rFonts w:ascii="Times New Roman" w:hAnsi="Times New Roman" w:cs="Times New Roman"/>
          <w:sz w:val="24"/>
          <w:szCs w:val="24"/>
        </w:rPr>
        <w:t>:594-599.</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63. Tamami B, </w:t>
      </w:r>
      <w:proofErr w:type="spellStart"/>
      <w:r w:rsidRPr="001F4FBC">
        <w:rPr>
          <w:rFonts w:ascii="Times New Roman" w:hAnsi="Times New Roman" w:cs="Times New Roman"/>
          <w:sz w:val="24"/>
          <w:szCs w:val="24"/>
        </w:rPr>
        <w:t>Allahyari</w:t>
      </w:r>
      <w:proofErr w:type="spellEnd"/>
      <w:r w:rsidRPr="001F4FBC">
        <w:rPr>
          <w:rFonts w:ascii="Times New Roman" w:hAnsi="Times New Roman" w:cs="Times New Roman"/>
          <w:sz w:val="24"/>
          <w:szCs w:val="24"/>
        </w:rPr>
        <w:t xml:space="preserve"> H, </w:t>
      </w:r>
      <w:proofErr w:type="spellStart"/>
      <w:r w:rsidRPr="001F4FBC">
        <w:rPr>
          <w:rFonts w:ascii="Times New Roman" w:hAnsi="Times New Roman" w:cs="Times New Roman"/>
          <w:sz w:val="24"/>
          <w:szCs w:val="24"/>
        </w:rPr>
        <w:t>Farjadian</w:t>
      </w:r>
      <w:proofErr w:type="spellEnd"/>
      <w:r w:rsidRPr="001F4FBC">
        <w:rPr>
          <w:rFonts w:ascii="Times New Roman" w:hAnsi="Times New Roman" w:cs="Times New Roman"/>
          <w:sz w:val="24"/>
          <w:szCs w:val="24"/>
        </w:rPr>
        <w:t xml:space="preserve"> F, </w:t>
      </w:r>
      <w:proofErr w:type="spellStart"/>
      <w:r w:rsidRPr="001F4FBC">
        <w:rPr>
          <w:rFonts w:ascii="Times New Roman" w:hAnsi="Times New Roman" w:cs="Times New Roman"/>
          <w:sz w:val="24"/>
          <w:szCs w:val="24"/>
        </w:rPr>
        <w:t>Ghasemi</w:t>
      </w:r>
      <w:proofErr w:type="spellEnd"/>
      <w:r w:rsidRPr="001F4FBC">
        <w:rPr>
          <w:rFonts w:ascii="Times New Roman" w:hAnsi="Times New Roman" w:cs="Times New Roman"/>
          <w:sz w:val="24"/>
          <w:szCs w:val="24"/>
        </w:rPr>
        <w:t xml:space="preserve"> S (2011)</w:t>
      </w:r>
      <w:r w:rsidRPr="001F4FBC">
        <w:rPr>
          <w:rFonts w:ascii="Times New Roman" w:hAnsi="Times New Roman" w:cs="Times New Roman"/>
          <w:bCs/>
          <w:sz w:val="24"/>
          <w:szCs w:val="24"/>
        </w:rPr>
        <w:t xml:space="preserve"> Synthesis and Applications of Poly(</w:t>
      </w:r>
      <w:r w:rsidRPr="001F4FBC">
        <w:rPr>
          <w:rFonts w:ascii="Times New Roman" w:hAnsi="Times New Roman" w:cs="Times New Roman"/>
          <w:bCs/>
          <w:iCs/>
          <w:sz w:val="24"/>
          <w:szCs w:val="24"/>
        </w:rPr>
        <w:t>N</w:t>
      </w:r>
      <w:r w:rsidRPr="001F4FBC">
        <w:rPr>
          <w:rFonts w:ascii="Times New Roman" w:hAnsi="Times New Roman" w:cs="Times New Roman"/>
          <w:bCs/>
          <w:sz w:val="24"/>
          <w:szCs w:val="24"/>
        </w:rPr>
        <w:t>-</w:t>
      </w:r>
      <w:proofErr w:type="spellStart"/>
      <w:r w:rsidRPr="001F4FBC">
        <w:rPr>
          <w:rFonts w:ascii="Times New Roman" w:hAnsi="Times New Roman" w:cs="Times New Roman"/>
          <w:bCs/>
          <w:sz w:val="24"/>
          <w:szCs w:val="24"/>
        </w:rPr>
        <w:t>vinylimidazole</w:t>
      </w:r>
      <w:proofErr w:type="spellEnd"/>
      <w:r w:rsidRPr="001F4FBC">
        <w:rPr>
          <w:rFonts w:ascii="Times New Roman" w:hAnsi="Times New Roman" w:cs="Times New Roman"/>
          <w:bCs/>
          <w:sz w:val="24"/>
          <w:szCs w:val="24"/>
        </w:rPr>
        <w:t xml:space="preserve">)Grafted Silica-containing Palladium </w:t>
      </w:r>
      <w:proofErr w:type="spellStart"/>
      <w:r w:rsidRPr="001F4FBC">
        <w:rPr>
          <w:rFonts w:ascii="Times New Roman" w:hAnsi="Times New Roman" w:cs="Times New Roman"/>
          <w:bCs/>
          <w:sz w:val="24"/>
          <w:szCs w:val="24"/>
        </w:rPr>
        <w:t>Nanoparticles</w:t>
      </w:r>
      <w:proofErr w:type="spellEnd"/>
      <w:r w:rsidRPr="001F4FBC">
        <w:rPr>
          <w:rFonts w:ascii="Times New Roman" w:hAnsi="Times New Roman" w:cs="Times New Roman"/>
          <w:bCs/>
          <w:sz w:val="24"/>
          <w:szCs w:val="24"/>
        </w:rPr>
        <w:t xml:space="preserve"> </w:t>
      </w:r>
      <w:proofErr w:type="spellStart"/>
      <w:r w:rsidRPr="001F4FBC">
        <w:rPr>
          <w:rFonts w:ascii="Times New Roman" w:hAnsi="Times New Roman" w:cs="Times New Roman"/>
          <w:bCs/>
          <w:sz w:val="24"/>
          <w:szCs w:val="24"/>
        </w:rPr>
        <w:t>asa</w:t>
      </w:r>
      <w:proofErr w:type="spellEnd"/>
      <w:r w:rsidRPr="001F4FBC">
        <w:rPr>
          <w:rFonts w:ascii="Times New Roman" w:hAnsi="Times New Roman" w:cs="Times New Roman"/>
          <w:bCs/>
          <w:sz w:val="24"/>
          <w:szCs w:val="24"/>
        </w:rPr>
        <w:t xml:space="preserve"> New Re-</w:t>
      </w:r>
      <w:proofErr w:type="spellStart"/>
      <w:r w:rsidRPr="001F4FBC">
        <w:rPr>
          <w:rFonts w:ascii="Times New Roman" w:hAnsi="Times New Roman" w:cs="Times New Roman"/>
          <w:bCs/>
          <w:sz w:val="24"/>
          <w:szCs w:val="24"/>
        </w:rPr>
        <w:t>cyclable</w:t>
      </w:r>
      <w:proofErr w:type="spellEnd"/>
      <w:r w:rsidRPr="001F4FBC">
        <w:rPr>
          <w:rFonts w:ascii="Times New Roman" w:hAnsi="Times New Roman" w:cs="Times New Roman"/>
          <w:bCs/>
          <w:sz w:val="24"/>
          <w:szCs w:val="24"/>
        </w:rPr>
        <w:t xml:space="preserve"> Catalyst for Heck, </w:t>
      </w:r>
      <w:proofErr w:type="spellStart"/>
      <w:r w:rsidRPr="001F4FBC">
        <w:rPr>
          <w:rFonts w:ascii="Times New Roman" w:hAnsi="Times New Roman" w:cs="Times New Roman"/>
          <w:bCs/>
          <w:sz w:val="24"/>
          <w:szCs w:val="24"/>
        </w:rPr>
        <w:t>Sonogashiraand</w:t>
      </w:r>
      <w:proofErr w:type="spellEnd"/>
      <w:r w:rsidRPr="001F4FBC">
        <w:rPr>
          <w:rFonts w:ascii="Times New Roman" w:hAnsi="Times New Roman" w:cs="Times New Roman"/>
          <w:bCs/>
          <w:sz w:val="24"/>
          <w:szCs w:val="24"/>
        </w:rPr>
        <w:t xml:space="preserve"> Suzuki Coupling Reactions,</w:t>
      </w:r>
      <w:r w:rsidRPr="001F4FBC">
        <w:rPr>
          <w:rFonts w:ascii="Times New Roman" w:hAnsi="Times New Roman" w:cs="Times New Roman"/>
          <w:sz w:val="24"/>
          <w:szCs w:val="24"/>
        </w:rPr>
        <w:t xml:space="preserve"> J Iran Poly  </w:t>
      </w:r>
      <w:r w:rsidRPr="001F4FBC">
        <w:rPr>
          <w:rFonts w:ascii="Times New Roman" w:hAnsi="Times New Roman" w:cs="Times New Roman"/>
          <w:bCs/>
          <w:sz w:val="24"/>
          <w:szCs w:val="24"/>
        </w:rPr>
        <w:t xml:space="preserve">20 </w:t>
      </w:r>
      <w:r w:rsidRPr="001F4FBC">
        <w:rPr>
          <w:rFonts w:ascii="Times New Roman" w:hAnsi="Times New Roman" w:cs="Times New Roman"/>
          <w:sz w:val="24"/>
          <w:szCs w:val="24"/>
        </w:rPr>
        <w:t>(9):699-712.</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64.  </w:t>
      </w:r>
      <w:proofErr w:type="spellStart"/>
      <w:r w:rsidRPr="001F4FBC">
        <w:rPr>
          <w:rFonts w:ascii="Times New Roman" w:hAnsi="Times New Roman" w:cs="Times New Roman"/>
          <w:sz w:val="24"/>
          <w:szCs w:val="24"/>
        </w:rPr>
        <w:t>Cavani</w:t>
      </w:r>
      <w:proofErr w:type="spellEnd"/>
      <w:r w:rsidRPr="001F4FBC">
        <w:rPr>
          <w:rFonts w:ascii="Times New Roman" w:hAnsi="Times New Roman" w:cs="Times New Roman"/>
          <w:sz w:val="24"/>
          <w:szCs w:val="24"/>
        </w:rPr>
        <w:t xml:space="preserve"> F, </w:t>
      </w:r>
      <w:proofErr w:type="spellStart"/>
      <w:r w:rsidRPr="001F4FBC">
        <w:rPr>
          <w:rFonts w:ascii="Times New Roman" w:hAnsi="Times New Roman" w:cs="Times New Roman"/>
          <w:sz w:val="24"/>
          <w:szCs w:val="24"/>
        </w:rPr>
        <w:t>Trifiro</w:t>
      </w:r>
      <w:proofErr w:type="spellEnd"/>
      <w:r w:rsidRPr="001F4FBC">
        <w:rPr>
          <w:rFonts w:ascii="Times New Roman" w:hAnsi="Times New Roman" w:cs="Times New Roman"/>
          <w:sz w:val="24"/>
          <w:szCs w:val="24"/>
        </w:rPr>
        <w:t xml:space="preserve"> F, </w:t>
      </w:r>
      <w:proofErr w:type="spellStart"/>
      <w:r w:rsidRPr="001F4FBC">
        <w:rPr>
          <w:rFonts w:ascii="Times New Roman" w:hAnsi="Times New Roman" w:cs="Times New Roman"/>
          <w:sz w:val="24"/>
          <w:szCs w:val="24"/>
        </w:rPr>
        <w:t>Vaccari</w:t>
      </w:r>
      <w:proofErr w:type="spellEnd"/>
      <w:r w:rsidRPr="001F4FBC">
        <w:rPr>
          <w:rFonts w:ascii="Times New Roman" w:hAnsi="Times New Roman" w:cs="Times New Roman"/>
          <w:sz w:val="24"/>
          <w:szCs w:val="24"/>
        </w:rPr>
        <w:t xml:space="preserve"> A (1991) </w:t>
      </w:r>
      <w:proofErr w:type="spellStart"/>
      <w:r w:rsidRPr="001F4FBC">
        <w:rPr>
          <w:rFonts w:ascii="Times New Roman" w:hAnsi="Times New Roman" w:cs="Times New Roman"/>
          <w:sz w:val="24"/>
          <w:szCs w:val="24"/>
        </w:rPr>
        <w:t>Catal</w:t>
      </w:r>
      <w:proofErr w:type="spellEnd"/>
      <w:r w:rsidRPr="001F4FBC">
        <w:rPr>
          <w:rFonts w:ascii="Times New Roman" w:hAnsi="Times New Roman" w:cs="Times New Roman"/>
          <w:sz w:val="24"/>
          <w:szCs w:val="24"/>
        </w:rPr>
        <w:t>. Today 11: 173.</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65.   </w:t>
      </w:r>
      <w:proofErr w:type="spellStart"/>
      <w:r w:rsidRPr="001F4FBC">
        <w:rPr>
          <w:rFonts w:ascii="Times New Roman" w:hAnsi="Times New Roman" w:cs="Times New Roman"/>
          <w:sz w:val="24"/>
          <w:szCs w:val="24"/>
        </w:rPr>
        <w:t>Basile</w:t>
      </w:r>
      <w:proofErr w:type="spellEnd"/>
      <w:r w:rsidRPr="001F4FBC">
        <w:rPr>
          <w:rFonts w:ascii="Times New Roman" w:hAnsi="Times New Roman" w:cs="Times New Roman"/>
          <w:sz w:val="24"/>
          <w:szCs w:val="24"/>
        </w:rPr>
        <w:t xml:space="preserve"> F, </w:t>
      </w:r>
      <w:proofErr w:type="spellStart"/>
      <w:r w:rsidRPr="001F4FBC">
        <w:rPr>
          <w:rFonts w:ascii="Times New Roman" w:hAnsi="Times New Roman" w:cs="Times New Roman"/>
          <w:sz w:val="24"/>
          <w:szCs w:val="24"/>
        </w:rPr>
        <w:t>Fernasar</w:t>
      </w:r>
      <w:proofErr w:type="spellEnd"/>
      <w:r w:rsidRPr="001F4FBC">
        <w:rPr>
          <w:rFonts w:ascii="Times New Roman" w:hAnsi="Times New Roman" w:cs="Times New Roman"/>
          <w:sz w:val="24"/>
          <w:szCs w:val="24"/>
        </w:rPr>
        <w:t xml:space="preserve"> G, </w:t>
      </w:r>
      <w:proofErr w:type="spellStart"/>
      <w:r w:rsidRPr="001F4FBC">
        <w:rPr>
          <w:rFonts w:ascii="Times New Roman" w:hAnsi="Times New Roman" w:cs="Times New Roman"/>
          <w:sz w:val="24"/>
          <w:szCs w:val="24"/>
        </w:rPr>
        <w:t>Gazzane</w:t>
      </w:r>
      <w:proofErr w:type="spellEnd"/>
      <w:r w:rsidRPr="001F4FBC">
        <w:rPr>
          <w:rFonts w:ascii="Times New Roman" w:hAnsi="Times New Roman" w:cs="Times New Roman"/>
          <w:sz w:val="24"/>
          <w:szCs w:val="24"/>
        </w:rPr>
        <w:t xml:space="preserve"> M, </w:t>
      </w:r>
      <w:proofErr w:type="spellStart"/>
      <w:r w:rsidRPr="001F4FBC">
        <w:rPr>
          <w:rFonts w:ascii="Times New Roman" w:hAnsi="Times New Roman" w:cs="Times New Roman"/>
          <w:sz w:val="24"/>
          <w:szCs w:val="24"/>
        </w:rPr>
        <w:t>Vaccari</w:t>
      </w:r>
      <w:proofErr w:type="spellEnd"/>
      <w:r w:rsidRPr="001F4FBC">
        <w:rPr>
          <w:rFonts w:ascii="Times New Roman" w:hAnsi="Times New Roman" w:cs="Times New Roman"/>
          <w:sz w:val="24"/>
          <w:szCs w:val="24"/>
        </w:rPr>
        <w:t xml:space="preserve"> A (2000) Appl. Clay </w:t>
      </w:r>
      <w:proofErr w:type="spellStart"/>
      <w:r w:rsidRPr="001F4FBC">
        <w:rPr>
          <w:rFonts w:ascii="Times New Roman" w:hAnsi="Times New Roman" w:cs="Times New Roman"/>
          <w:sz w:val="24"/>
          <w:szCs w:val="24"/>
        </w:rPr>
        <w:t>Sci</w:t>
      </w:r>
      <w:proofErr w:type="spellEnd"/>
      <w:r w:rsidRPr="001F4FBC">
        <w:rPr>
          <w:rFonts w:ascii="Times New Roman" w:hAnsi="Times New Roman" w:cs="Times New Roman"/>
          <w:sz w:val="24"/>
          <w:szCs w:val="24"/>
        </w:rPr>
        <w:t xml:space="preserve"> 16: 185.</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66.  Takahiro N, </w:t>
      </w:r>
      <w:proofErr w:type="spellStart"/>
      <w:r w:rsidRPr="001F4FBC">
        <w:rPr>
          <w:rFonts w:ascii="Times New Roman" w:hAnsi="Times New Roman" w:cs="Times New Roman"/>
          <w:sz w:val="24"/>
          <w:szCs w:val="24"/>
        </w:rPr>
        <w:t>Nobuyaki</w:t>
      </w:r>
      <w:proofErr w:type="spellEnd"/>
      <w:r w:rsidRPr="001F4FBC">
        <w:rPr>
          <w:rFonts w:ascii="Times New Roman" w:hAnsi="Times New Roman" w:cs="Times New Roman"/>
          <w:sz w:val="24"/>
          <w:szCs w:val="24"/>
        </w:rPr>
        <w:t xml:space="preserve"> K, Masashi I, Sakae U (2000) Chem. </w:t>
      </w:r>
      <w:proofErr w:type="spellStart"/>
      <w:r w:rsidRPr="001F4FBC">
        <w:rPr>
          <w:rFonts w:ascii="Times New Roman" w:hAnsi="Times New Roman" w:cs="Times New Roman"/>
          <w:sz w:val="24"/>
          <w:szCs w:val="24"/>
        </w:rPr>
        <w:t>Commun</w:t>
      </w:r>
      <w:proofErr w:type="spellEnd"/>
      <w:r w:rsidRPr="001F4FBC">
        <w:rPr>
          <w:rFonts w:ascii="Times New Roman" w:hAnsi="Times New Roman" w:cs="Times New Roman"/>
          <w:sz w:val="24"/>
          <w:szCs w:val="24"/>
        </w:rPr>
        <w:t xml:space="preserve"> 1245.</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67.  </w:t>
      </w:r>
      <w:proofErr w:type="spellStart"/>
      <w:r w:rsidRPr="001F4FBC">
        <w:rPr>
          <w:rFonts w:ascii="Times New Roman" w:hAnsi="Times New Roman" w:cs="Times New Roman"/>
          <w:sz w:val="24"/>
          <w:szCs w:val="24"/>
        </w:rPr>
        <w:t>Bennur</w:t>
      </w:r>
      <w:proofErr w:type="spellEnd"/>
      <w:r w:rsidRPr="001F4FBC">
        <w:rPr>
          <w:rFonts w:ascii="Times New Roman" w:hAnsi="Times New Roman" w:cs="Times New Roman"/>
          <w:sz w:val="24"/>
          <w:szCs w:val="24"/>
        </w:rPr>
        <w:t xml:space="preserve"> TH, </w:t>
      </w:r>
      <w:proofErr w:type="spellStart"/>
      <w:r w:rsidRPr="001F4FBC">
        <w:rPr>
          <w:rFonts w:ascii="Times New Roman" w:hAnsi="Times New Roman" w:cs="Times New Roman"/>
          <w:sz w:val="24"/>
          <w:szCs w:val="24"/>
        </w:rPr>
        <w:t>Ramani</w:t>
      </w:r>
      <w:proofErr w:type="spellEnd"/>
      <w:r w:rsidRPr="001F4FBC">
        <w:rPr>
          <w:rFonts w:ascii="Times New Roman" w:hAnsi="Times New Roman" w:cs="Times New Roman"/>
          <w:sz w:val="24"/>
          <w:szCs w:val="24"/>
        </w:rPr>
        <w:t xml:space="preserve"> A, Bal R, </w:t>
      </w:r>
      <w:proofErr w:type="spellStart"/>
      <w:r w:rsidRPr="001F4FBC">
        <w:rPr>
          <w:rFonts w:ascii="Times New Roman" w:hAnsi="Times New Roman" w:cs="Times New Roman"/>
          <w:sz w:val="24"/>
          <w:szCs w:val="24"/>
        </w:rPr>
        <w:t>Chanda</w:t>
      </w:r>
      <w:proofErr w:type="spellEnd"/>
      <w:r w:rsidRPr="001F4FBC">
        <w:rPr>
          <w:rFonts w:ascii="Times New Roman" w:hAnsi="Times New Roman" w:cs="Times New Roman"/>
          <w:sz w:val="24"/>
          <w:szCs w:val="24"/>
        </w:rPr>
        <w:t xml:space="preserve"> BM, </w:t>
      </w:r>
      <w:proofErr w:type="spellStart"/>
      <w:r w:rsidRPr="001F4FBC">
        <w:rPr>
          <w:rFonts w:ascii="Times New Roman" w:hAnsi="Times New Roman" w:cs="Times New Roman"/>
          <w:sz w:val="24"/>
          <w:szCs w:val="24"/>
        </w:rPr>
        <w:t>Sivasanker</w:t>
      </w:r>
      <w:proofErr w:type="spellEnd"/>
      <w:r w:rsidRPr="001F4FBC">
        <w:rPr>
          <w:rFonts w:ascii="Times New Roman" w:hAnsi="Times New Roman" w:cs="Times New Roman"/>
          <w:sz w:val="24"/>
          <w:szCs w:val="24"/>
        </w:rPr>
        <w:t xml:space="preserve"> S (2002) Palladium(II) containing </w:t>
      </w:r>
      <w:proofErr w:type="spellStart"/>
      <w:r w:rsidRPr="001F4FBC">
        <w:rPr>
          <w:rFonts w:ascii="Times New Roman" w:hAnsi="Times New Roman" w:cs="Times New Roman"/>
          <w:sz w:val="24"/>
          <w:szCs w:val="24"/>
        </w:rPr>
        <w:t>hydrotalcite</w:t>
      </w:r>
      <w:proofErr w:type="spellEnd"/>
      <w:r w:rsidRPr="001F4FBC">
        <w:rPr>
          <w:rFonts w:ascii="Times New Roman" w:hAnsi="Times New Roman" w:cs="Times New Roman"/>
          <w:sz w:val="24"/>
          <w:szCs w:val="24"/>
        </w:rPr>
        <w:t xml:space="preserve"> as an efficient heterogeneous catalyst for Heck reaction, </w:t>
      </w:r>
      <w:proofErr w:type="spellStart"/>
      <w:r w:rsidRPr="001F4FBC">
        <w:rPr>
          <w:rFonts w:ascii="Times New Roman" w:hAnsi="Times New Roman" w:cs="Times New Roman"/>
          <w:sz w:val="24"/>
          <w:szCs w:val="24"/>
        </w:rPr>
        <w:t>Catal</w:t>
      </w:r>
      <w:proofErr w:type="spellEnd"/>
      <w:r w:rsidRPr="001F4FBC">
        <w:rPr>
          <w:rFonts w:ascii="Times New Roman" w:hAnsi="Times New Roman" w:cs="Times New Roman"/>
          <w:sz w:val="24"/>
          <w:szCs w:val="24"/>
        </w:rPr>
        <w:t xml:space="preserve"> </w:t>
      </w:r>
      <w:proofErr w:type="spellStart"/>
      <w:r w:rsidRPr="001F4FBC">
        <w:rPr>
          <w:rFonts w:ascii="Times New Roman" w:hAnsi="Times New Roman" w:cs="Times New Roman"/>
          <w:sz w:val="24"/>
          <w:szCs w:val="24"/>
        </w:rPr>
        <w:t>Commun</w:t>
      </w:r>
      <w:proofErr w:type="spellEnd"/>
      <w:r w:rsidRPr="001F4FBC">
        <w:rPr>
          <w:rFonts w:ascii="Times New Roman" w:hAnsi="Times New Roman" w:cs="Times New Roman"/>
          <w:sz w:val="24"/>
          <w:szCs w:val="24"/>
        </w:rPr>
        <w:t xml:space="preserve"> 3:493–496.</w:t>
      </w:r>
    </w:p>
    <w:p w:rsidR="008B13B5" w:rsidRPr="001F4FBC" w:rsidRDefault="008B13B5" w:rsidP="008B13B5">
      <w:pPr>
        <w:autoSpaceDE w:val="0"/>
        <w:autoSpaceDN w:val="0"/>
        <w:adjustRightInd w:val="0"/>
        <w:spacing w:after="0"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68.  </w:t>
      </w:r>
      <w:proofErr w:type="spellStart"/>
      <w:r w:rsidRPr="001F4FBC">
        <w:rPr>
          <w:rFonts w:ascii="Times New Roman" w:hAnsi="Times New Roman" w:cs="Times New Roman"/>
          <w:sz w:val="24"/>
          <w:szCs w:val="24"/>
        </w:rPr>
        <w:t>Boele</w:t>
      </w:r>
      <w:proofErr w:type="spellEnd"/>
      <w:r w:rsidRPr="001F4FBC">
        <w:rPr>
          <w:rFonts w:ascii="Times New Roman" w:hAnsi="Times New Roman" w:cs="Times New Roman"/>
          <w:sz w:val="24"/>
          <w:szCs w:val="24"/>
        </w:rPr>
        <w:t xml:space="preserve"> MDK, van </w:t>
      </w:r>
      <w:proofErr w:type="spellStart"/>
      <w:r w:rsidRPr="001F4FBC">
        <w:rPr>
          <w:rFonts w:ascii="Times New Roman" w:hAnsi="Times New Roman" w:cs="Times New Roman"/>
          <w:sz w:val="24"/>
          <w:szCs w:val="24"/>
        </w:rPr>
        <w:t>Strijdonck</w:t>
      </w:r>
      <w:proofErr w:type="spellEnd"/>
      <w:r w:rsidRPr="001F4FBC">
        <w:rPr>
          <w:rFonts w:ascii="Times New Roman" w:hAnsi="Times New Roman" w:cs="Times New Roman"/>
          <w:sz w:val="24"/>
          <w:szCs w:val="24"/>
        </w:rPr>
        <w:t xml:space="preserve"> GPF, de </w:t>
      </w:r>
      <w:proofErr w:type="spellStart"/>
      <w:r w:rsidRPr="001F4FBC">
        <w:rPr>
          <w:rFonts w:ascii="Times New Roman" w:hAnsi="Times New Roman" w:cs="Times New Roman"/>
          <w:sz w:val="24"/>
          <w:szCs w:val="24"/>
        </w:rPr>
        <w:t>Vries</w:t>
      </w:r>
      <w:proofErr w:type="spellEnd"/>
      <w:r w:rsidRPr="001F4FBC">
        <w:rPr>
          <w:rFonts w:ascii="Times New Roman" w:hAnsi="Times New Roman" w:cs="Times New Roman"/>
          <w:sz w:val="24"/>
          <w:szCs w:val="24"/>
        </w:rPr>
        <w:t xml:space="preserve"> AHM, </w:t>
      </w:r>
      <w:proofErr w:type="spellStart"/>
      <w:r w:rsidRPr="001F4FBC">
        <w:rPr>
          <w:rFonts w:ascii="Times New Roman" w:hAnsi="Times New Roman" w:cs="Times New Roman"/>
          <w:sz w:val="24"/>
          <w:szCs w:val="24"/>
        </w:rPr>
        <w:t>Kamer</w:t>
      </w:r>
      <w:proofErr w:type="spellEnd"/>
      <w:r w:rsidRPr="001F4FBC">
        <w:rPr>
          <w:rFonts w:ascii="Times New Roman" w:hAnsi="Times New Roman" w:cs="Times New Roman"/>
          <w:sz w:val="24"/>
          <w:szCs w:val="24"/>
        </w:rPr>
        <w:t xml:space="preserve"> PCJ, de </w:t>
      </w:r>
      <w:proofErr w:type="spellStart"/>
      <w:r w:rsidRPr="001F4FBC">
        <w:rPr>
          <w:rFonts w:ascii="Times New Roman" w:hAnsi="Times New Roman" w:cs="Times New Roman"/>
          <w:sz w:val="24"/>
          <w:szCs w:val="24"/>
        </w:rPr>
        <w:t>Vries</w:t>
      </w:r>
      <w:proofErr w:type="spellEnd"/>
      <w:r w:rsidRPr="001F4FBC">
        <w:rPr>
          <w:rFonts w:ascii="Times New Roman" w:hAnsi="Times New Roman" w:cs="Times New Roman"/>
          <w:sz w:val="24"/>
          <w:szCs w:val="24"/>
        </w:rPr>
        <w:t xml:space="preserve"> JG, van </w:t>
      </w:r>
      <w:proofErr w:type="spellStart"/>
      <w:r w:rsidRPr="001F4FBC">
        <w:rPr>
          <w:rFonts w:ascii="Times New Roman" w:hAnsi="Times New Roman" w:cs="Times New Roman"/>
          <w:sz w:val="24"/>
          <w:szCs w:val="24"/>
        </w:rPr>
        <w:t>Leeuwen</w:t>
      </w:r>
      <w:proofErr w:type="spellEnd"/>
      <w:r w:rsidRPr="001F4FBC">
        <w:rPr>
          <w:rFonts w:ascii="Times New Roman" w:hAnsi="Times New Roman" w:cs="Times New Roman"/>
          <w:sz w:val="24"/>
          <w:szCs w:val="24"/>
        </w:rPr>
        <w:t xml:space="preserve"> PWNM. (2002) </w:t>
      </w:r>
      <w:r w:rsidRPr="001F4FBC">
        <w:rPr>
          <w:rFonts w:ascii="Times New Roman" w:hAnsi="Times New Roman" w:cs="Times New Roman"/>
          <w:iCs/>
          <w:sz w:val="24"/>
          <w:szCs w:val="24"/>
        </w:rPr>
        <w:t xml:space="preserve">J Am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Soc</w:t>
      </w:r>
      <w:r w:rsidR="00931E49" w:rsidRPr="001F4FBC">
        <w:rPr>
          <w:rFonts w:ascii="Times New Roman" w:hAnsi="Times New Roman" w:cs="Times New Roman"/>
          <w:iCs/>
          <w:sz w:val="24"/>
          <w:szCs w:val="24"/>
        </w:rPr>
        <w:t xml:space="preserve"> </w:t>
      </w:r>
      <w:r w:rsidRPr="001F4FBC">
        <w:rPr>
          <w:rFonts w:ascii="Times New Roman" w:hAnsi="Times New Roman" w:cs="Times New Roman"/>
          <w:iCs/>
          <w:sz w:val="24"/>
          <w:szCs w:val="24"/>
        </w:rPr>
        <w:t>124</w:t>
      </w:r>
      <w:r w:rsidRPr="001F4FBC">
        <w:rPr>
          <w:rFonts w:ascii="Times New Roman" w:hAnsi="Times New Roman" w:cs="Times New Roman"/>
          <w:sz w:val="24"/>
          <w:szCs w:val="24"/>
        </w:rPr>
        <w:t>:1586.</w:t>
      </w:r>
    </w:p>
    <w:p w:rsidR="008B13B5" w:rsidRPr="001F4FBC" w:rsidRDefault="008B13B5" w:rsidP="008B13B5">
      <w:pPr>
        <w:spacing w:line="360" w:lineRule="auto"/>
        <w:jc w:val="both"/>
        <w:rPr>
          <w:rFonts w:ascii="Times New Roman" w:hAnsi="Times New Roman" w:cs="Times New Roman"/>
          <w:sz w:val="24"/>
          <w:szCs w:val="24"/>
        </w:rPr>
      </w:pPr>
      <w:r w:rsidRPr="001F4FBC">
        <w:rPr>
          <w:rFonts w:ascii="Times New Roman" w:hAnsi="Times New Roman" w:cs="Times New Roman"/>
          <w:bCs/>
          <w:sz w:val="24"/>
          <w:szCs w:val="24"/>
        </w:rPr>
        <w:t xml:space="preserve">69.  </w:t>
      </w:r>
      <w:proofErr w:type="spellStart"/>
      <w:r w:rsidRPr="001F4FBC">
        <w:rPr>
          <w:rFonts w:ascii="Times New Roman" w:hAnsi="Times New Roman" w:cs="Times New Roman"/>
          <w:bCs/>
          <w:sz w:val="24"/>
          <w:szCs w:val="24"/>
        </w:rPr>
        <w:t>Astruc</w:t>
      </w:r>
      <w:proofErr w:type="spellEnd"/>
      <w:r w:rsidRPr="001F4FBC">
        <w:rPr>
          <w:rFonts w:ascii="Times New Roman" w:hAnsi="Times New Roman" w:cs="Times New Roman"/>
          <w:bCs/>
          <w:sz w:val="24"/>
          <w:szCs w:val="24"/>
        </w:rPr>
        <w:t xml:space="preserve"> D (2007) Palladium </w:t>
      </w:r>
      <w:proofErr w:type="spellStart"/>
      <w:r w:rsidRPr="001F4FBC">
        <w:rPr>
          <w:rFonts w:ascii="Times New Roman" w:hAnsi="Times New Roman" w:cs="Times New Roman"/>
          <w:bCs/>
          <w:sz w:val="24"/>
          <w:szCs w:val="24"/>
        </w:rPr>
        <w:t>Nanoparticles</w:t>
      </w:r>
      <w:proofErr w:type="spellEnd"/>
      <w:r w:rsidRPr="001F4FBC">
        <w:rPr>
          <w:rFonts w:ascii="Times New Roman" w:hAnsi="Times New Roman" w:cs="Times New Roman"/>
          <w:bCs/>
          <w:sz w:val="24"/>
          <w:szCs w:val="24"/>
        </w:rPr>
        <w:t xml:space="preserve"> as Efficient Green Homogeneous and Heterogeneous Carbon</w:t>
      </w:r>
      <w:r w:rsidRPr="001F4FBC">
        <w:rPr>
          <w:rFonts w:ascii="Times New Roman" w:hAnsi="Times New Roman" w:cs="Times New Roman"/>
          <w:sz w:val="24"/>
          <w:szCs w:val="24"/>
        </w:rPr>
        <w:t>-</w:t>
      </w:r>
      <w:r w:rsidRPr="001F4FBC">
        <w:rPr>
          <w:rFonts w:ascii="Times New Roman" w:hAnsi="Times New Roman" w:cs="Times New Roman"/>
          <w:bCs/>
          <w:sz w:val="24"/>
          <w:szCs w:val="24"/>
        </w:rPr>
        <w:t xml:space="preserve">Carbon Coupling </w:t>
      </w:r>
      <w:proofErr w:type="spellStart"/>
      <w:r w:rsidRPr="001F4FBC">
        <w:rPr>
          <w:rFonts w:ascii="Times New Roman" w:hAnsi="Times New Roman" w:cs="Times New Roman"/>
          <w:bCs/>
          <w:sz w:val="24"/>
          <w:szCs w:val="24"/>
        </w:rPr>
        <w:t>Precatalysts</w:t>
      </w:r>
      <w:proofErr w:type="spellEnd"/>
      <w:r w:rsidRPr="001F4FBC">
        <w:rPr>
          <w:rFonts w:ascii="Times New Roman" w:hAnsi="Times New Roman" w:cs="Times New Roman"/>
          <w:bCs/>
          <w:sz w:val="24"/>
          <w:szCs w:val="24"/>
        </w:rPr>
        <w:t xml:space="preserve">: A Unifying View, </w:t>
      </w:r>
      <w:proofErr w:type="spellStart"/>
      <w:r w:rsidRPr="001F4FBC">
        <w:rPr>
          <w:rFonts w:ascii="Times New Roman" w:hAnsi="Times New Roman" w:cs="Times New Roman"/>
          <w:bCs/>
          <w:sz w:val="24"/>
          <w:szCs w:val="24"/>
        </w:rPr>
        <w:t>Inorg</w:t>
      </w:r>
      <w:proofErr w:type="spellEnd"/>
      <w:r w:rsidRPr="001F4FBC">
        <w:rPr>
          <w:rFonts w:ascii="Times New Roman" w:hAnsi="Times New Roman" w:cs="Times New Roman"/>
          <w:bCs/>
          <w:sz w:val="24"/>
          <w:szCs w:val="24"/>
        </w:rPr>
        <w:t xml:space="preserve">. </w:t>
      </w:r>
      <w:proofErr w:type="spellStart"/>
      <w:r w:rsidRPr="001F4FBC">
        <w:rPr>
          <w:rFonts w:ascii="Times New Roman" w:hAnsi="Times New Roman" w:cs="Times New Roman"/>
          <w:bCs/>
          <w:sz w:val="24"/>
          <w:szCs w:val="24"/>
        </w:rPr>
        <w:t>Chem</w:t>
      </w:r>
      <w:proofErr w:type="spellEnd"/>
      <w:r w:rsidRPr="001F4FBC">
        <w:rPr>
          <w:rFonts w:ascii="Times New Roman" w:hAnsi="Times New Roman" w:cs="Times New Roman"/>
          <w:bCs/>
          <w:sz w:val="24"/>
          <w:szCs w:val="24"/>
        </w:rPr>
        <w:t xml:space="preserve"> 46:1884-1894.</w:t>
      </w:r>
    </w:p>
    <w:p w:rsidR="008B13B5" w:rsidRPr="001F4FBC" w:rsidRDefault="008B13B5" w:rsidP="008B13B5">
      <w:pPr>
        <w:spacing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70.  Bruner HS, </w:t>
      </w:r>
      <w:proofErr w:type="spellStart"/>
      <w:r w:rsidRPr="001F4FBC">
        <w:rPr>
          <w:rFonts w:ascii="Times New Roman" w:hAnsi="Times New Roman" w:cs="Times New Roman"/>
          <w:sz w:val="24"/>
          <w:szCs w:val="24"/>
        </w:rPr>
        <w:t>Bailar</w:t>
      </w:r>
      <w:proofErr w:type="spellEnd"/>
      <w:r w:rsidRPr="001F4FBC">
        <w:rPr>
          <w:rFonts w:ascii="Times New Roman" w:hAnsi="Times New Roman" w:cs="Times New Roman"/>
          <w:sz w:val="24"/>
          <w:szCs w:val="24"/>
        </w:rPr>
        <w:t xml:space="preserve"> JC (1972) </w:t>
      </w:r>
      <w:r w:rsidRPr="001F4FBC">
        <w:rPr>
          <w:rFonts w:ascii="Times New Roman" w:hAnsi="Times New Roman" w:cs="Times New Roman"/>
          <w:iCs/>
          <w:sz w:val="24"/>
          <w:szCs w:val="24"/>
        </w:rPr>
        <w:t xml:space="preserve">J </w:t>
      </w:r>
      <w:r w:rsidRPr="001F4FBC">
        <w:rPr>
          <w:rFonts w:ascii="Times New Roman" w:hAnsi="Times New Roman" w:cs="Times New Roman"/>
          <w:bCs/>
          <w:iCs/>
          <w:sz w:val="24"/>
          <w:szCs w:val="24"/>
        </w:rPr>
        <w:t xml:space="preserve">Am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Soc</w:t>
      </w:r>
      <w:r w:rsidRPr="001F4FBC">
        <w:rPr>
          <w:rFonts w:ascii="Times New Roman" w:hAnsi="Times New Roman" w:cs="Times New Roman"/>
          <w:sz w:val="24"/>
          <w:szCs w:val="24"/>
        </w:rPr>
        <w:t xml:space="preserve"> 49:533.</w:t>
      </w:r>
    </w:p>
    <w:p w:rsidR="008B13B5" w:rsidRPr="001F4FBC" w:rsidRDefault="008B13B5" w:rsidP="008B13B5">
      <w:pPr>
        <w:spacing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71.   </w:t>
      </w:r>
      <w:proofErr w:type="spellStart"/>
      <w:r w:rsidRPr="001F4FBC">
        <w:rPr>
          <w:rFonts w:ascii="Times New Roman" w:hAnsi="Times New Roman" w:cs="Times New Roman"/>
          <w:sz w:val="24"/>
          <w:szCs w:val="24"/>
        </w:rPr>
        <w:t>Lazcano</w:t>
      </w:r>
      <w:proofErr w:type="spellEnd"/>
      <w:r w:rsidRPr="001F4FBC">
        <w:rPr>
          <w:rFonts w:ascii="Times New Roman" w:hAnsi="Times New Roman" w:cs="Times New Roman"/>
          <w:sz w:val="24"/>
          <w:szCs w:val="24"/>
        </w:rPr>
        <w:t xml:space="preserve"> RL, </w:t>
      </w:r>
      <w:proofErr w:type="spellStart"/>
      <w:r w:rsidRPr="001F4FBC">
        <w:rPr>
          <w:rFonts w:ascii="Times New Roman" w:hAnsi="Times New Roman" w:cs="Times New Roman"/>
          <w:sz w:val="24"/>
          <w:szCs w:val="24"/>
        </w:rPr>
        <w:t>Germain</w:t>
      </w:r>
      <w:proofErr w:type="spellEnd"/>
      <w:r w:rsidRPr="001F4FBC">
        <w:rPr>
          <w:rFonts w:ascii="Times New Roman" w:hAnsi="Times New Roman" w:cs="Times New Roman"/>
          <w:sz w:val="24"/>
          <w:szCs w:val="24"/>
        </w:rPr>
        <w:t xml:space="preserve"> JE (1971) </w:t>
      </w:r>
      <w:r w:rsidRPr="001F4FBC">
        <w:rPr>
          <w:rFonts w:ascii="Times New Roman" w:hAnsi="Times New Roman" w:cs="Times New Roman"/>
          <w:iCs/>
          <w:sz w:val="24"/>
          <w:szCs w:val="24"/>
        </w:rPr>
        <w:t xml:space="preserve">Bull. </w:t>
      </w:r>
      <w:r w:rsidRPr="001F4FBC">
        <w:rPr>
          <w:rFonts w:ascii="Times New Roman" w:hAnsi="Times New Roman" w:cs="Times New Roman"/>
          <w:bCs/>
          <w:iCs/>
          <w:sz w:val="24"/>
          <w:szCs w:val="24"/>
        </w:rPr>
        <w:t xml:space="preserve">Soc. </w:t>
      </w:r>
      <w:proofErr w:type="spellStart"/>
      <w:r w:rsidRPr="001F4FBC">
        <w:rPr>
          <w:rFonts w:ascii="Times New Roman" w:hAnsi="Times New Roman" w:cs="Times New Roman"/>
          <w:iCs/>
          <w:sz w:val="24"/>
          <w:szCs w:val="24"/>
        </w:rPr>
        <w:t>Chim</w:t>
      </w:r>
      <w:proofErr w:type="spellEnd"/>
      <w:r w:rsidRPr="001F4FBC">
        <w:rPr>
          <w:rFonts w:ascii="Times New Roman" w:hAnsi="Times New Roman" w:cs="Times New Roman"/>
          <w:iCs/>
          <w:sz w:val="24"/>
          <w:szCs w:val="24"/>
        </w:rPr>
        <w:t xml:space="preserve">. </w:t>
      </w:r>
      <w:r w:rsidRPr="001F4FBC">
        <w:rPr>
          <w:rFonts w:ascii="Times New Roman" w:hAnsi="Times New Roman" w:cs="Times New Roman"/>
          <w:bCs/>
          <w:iCs/>
          <w:sz w:val="24"/>
          <w:szCs w:val="24"/>
        </w:rPr>
        <w:t>Fr</w:t>
      </w:r>
      <w:r w:rsidRPr="001F4FBC">
        <w:rPr>
          <w:rFonts w:ascii="Times New Roman" w:hAnsi="Times New Roman" w:cs="Times New Roman"/>
          <w:sz w:val="24"/>
          <w:szCs w:val="24"/>
        </w:rPr>
        <w:t xml:space="preserve"> 5:1869-1874.</w:t>
      </w:r>
    </w:p>
    <w:p w:rsidR="008B13B5" w:rsidRPr="001F4FBC" w:rsidRDefault="008B13B5" w:rsidP="008B13B5">
      <w:pPr>
        <w:spacing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72.   </w:t>
      </w:r>
      <w:proofErr w:type="spellStart"/>
      <w:r w:rsidRPr="001F4FBC">
        <w:rPr>
          <w:rFonts w:ascii="Times New Roman" w:hAnsi="Times New Roman" w:cs="Times New Roman"/>
          <w:sz w:val="24"/>
          <w:szCs w:val="24"/>
        </w:rPr>
        <w:t>Capka</w:t>
      </w:r>
      <w:proofErr w:type="spellEnd"/>
      <w:r w:rsidRPr="001F4FBC">
        <w:rPr>
          <w:rFonts w:ascii="Times New Roman" w:hAnsi="Times New Roman" w:cs="Times New Roman"/>
          <w:sz w:val="24"/>
          <w:szCs w:val="24"/>
        </w:rPr>
        <w:t xml:space="preserve"> M, Svoboda P, Kraus M, </w:t>
      </w:r>
      <w:proofErr w:type="spellStart"/>
      <w:r w:rsidRPr="001F4FBC">
        <w:rPr>
          <w:rFonts w:ascii="Times New Roman" w:hAnsi="Times New Roman" w:cs="Times New Roman"/>
          <w:sz w:val="24"/>
          <w:szCs w:val="24"/>
        </w:rPr>
        <w:t>Hetflejs</w:t>
      </w:r>
      <w:proofErr w:type="spellEnd"/>
      <w:r w:rsidRPr="001F4FBC">
        <w:rPr>
          <w:rFonts w:ascii="Times New Roman" w:hAnsi="Times New Roman" w:cs="Times New Roman"/>
          <w:sz w:val="24"/>
          <w:szCs w:val="24"/>
        </w:rPr>
        <w:t xml:space="preserve"> J (1972) </w:t>
      </w:r>
      <w:proofErr w:type="spellStart"/>
      <w:r w:rsidRPr="001F4FBC">
        <w:rPr>
          <w:rFonts w:ascii="Times New Roman" w:hAnsi="Times New Roman" w:cs="Times New Roman"/>
          <w:iCs/>
          <w:sz w:val="24"/>
          <w:szCs w:val="24"/>
        </w:rPr>
        <w:t>Chem</w:t>
      </w:r>
      <w:proofErr w:type="spellEnd"/>
      <w:r w:rsidRPr="001F4FBC">
        <w:rPr>
          <w:rFonts w:ascii="Times New Roman" w:hAnsi="Times New Roman" w:cs="Times New Roman"/>
          <w:iCs/>
          <w:sz w:val="24"/>
          <w:szCs w:val="24"/>
        </w:rPr>
        <w:t xml:space="preserve"> </w:t>
      </w:r>
      <w:r w:rsidRPr="001F4FBC">
        <w:rPr>
          <w:rFonts w:ascii="Times New Roman" w:hAnsi="Times New Roman" w:cs="Times New Roman"/>
          <w:sz w:val="24"/>
          <w:szCs w:val="24"/>
        </w:rPr>
        <w:t>&amp;</w:t>
      </w:r>
      <w:r w:rsidRPr="001F4FBC">
        <w:rPr>
          <w:rFonts w:ascii="Times New Roman" w:hAnsi="Times New Roman" w:cs="Times New Roman"/>
          <w:iCs/>
          <w:sz w:val="24"/>
          <w:szCs w:val="24"/>
        </w:rPr>
        <w:t>Ind. (London),650.</w:t>
      </w:r>
    </w:p>
    <w:p w:rsidR="008B13B5" w:rsidRPr="001F4FBC" w:rsidRDefault="008B13B5" w:rsidP="008B13B5">
      <w:pPr>
        <w:spacing w:line="360" w:lineRule="auto"/>
        <w:jc w:val="both"/>
        <w:rPr>
          <w:rFonts w:ascii="Times New Roman" w:hAnsi="Times New Roman" w:cs="Times New Roman"/>
          <w:sz w:val="24"/>
          <w:szCs w:val="24"/>
        </w:rPr>
      </w:pPr>
      <w:r w:rsidRPr="001F4FBC">
        <w:rPr>
          <w:rFonts w:ascii="Times New Roman" w:hAnsi="Times New Roman" w:cs="Times New Roman"/>
          <w:sz w:val="24"/>
          <w:szCs w:val="24"/>
        </w:rPr>
        <w:t xml:space="preserve">73.   British Petroleum. CO. Ltd. (1973) </w:t>
      </w:r>
      <w:r w:rsidRPr="001F4FBC">
        <w:rPr>
          <w:rFonts w:ascii="Times New Roman" w:hAnsi="Times New Roman" w:cs="Times New Roman"/>
          <w:iCs/>
          <w:sz w:val="24"/>
          <w:szCs w:val="24"/>
        </w:rPr>
        <w:t xml:space="preserve">U.S. Patent </w:t>
      </w:r>
      <w:r w:rsidRPr="001F4FBC">
        <w:rPr>
          <w:rFonts w:ascii="Times New Roman" w:hAnsi="Times New Roman" w:cs="Times New Roman"/>
          <w:sz w:val="24"/>
          <w:szCs w:val="24"/>
        </w:rPr>
        <w:t>3:726-809.</w:t>
      </w:r>
    </w:p>
    <w:p w:rsidR="008B13B5" w:rsidRPr="001F4FBC" w:rsidRDefault="008B13B5" w:rsidP="008B13B5">
      <w:pPr>
        <w:rPr>
          <w:rFonts w:ascii="Times New Roman" w:hAnsi="Times New Roman" w:cs="Times New Roman"/>
          <w:sz w:val="24"/>
          <w:szCs w:val="24"/>
        </w:rPr>
      </w:pPr>
    </w:p>
    <w:p w:rsidR="008B13B5" w:rsidRPr="001F4FBC" w:rsidRDefault="008B13B5" w:rsidP="008B13B5">
      <w:pPr>
        <w:rPr>
          <w:rFonts w:ascii="Times New Roman" w:hAnsi="Times New Roman" w:cs="Times New Roman"/>
          <w:sz w:val="24"/>
          <w:szCs w:val="24"/>
        </w:rPr>
      </w:pPr>
    </w:p>
    <w:p w:rsidR="001F63AE" w:rsidRPr="001F4FBC" w:rsidRDefault="001F63AE" w:rsidP="008B13B5">
      <w:pPr>
        <w:rPr>
          <w:rFonts w:ascii="Times New Roman" w:eastAsia="Times New Roman" w:hAnsi="Times New Roman" w:cs="Times New Roman"/>
          <w:sz w:val="24"/>
        </w:rPr>
      </w:pPr>
    </w:p>
    <w:sectPr w:rsidR="001F63AE" w:rsidRPr="001F4FBC" w:rsidSect="00D011A0">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6388" w:rsidRDefault="00306388" w:rsidP="00071211">
      <w:pPr>
        <w:spacing w:after="0" w:line="240" w:lineRule="auto"/>
      </w:pPr>
      <w:r>
        <w:separator/>
      </w:r>
    </w:p>
  </w:endnote>
  <w:endnote w:type="continuationSeparator" w:id="1">
    <w:p w:rsidR="00306388" w:rsidRDefault="00306388" w:rsidP="000712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unga">
    <w:panose1 w:val="020B0502040204020203"/>
    <w:charset w:val="00"/>
    <w:family w:val="swiss"/>
    <w:pitch w:val="variable"/>
    <w:sig w:usb0="004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60E" w:rsidRDefault="00B3260E">
    <w:pPr>
      <w:pStyle w:val="Footer"/>
    </w:pPr>
  </w:p>
  <w:p w:rsidR="00D617C4" w:rsidRDefault="00D617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6388" w:rsidRDefault="00306388" w:rsidP="00071211">
      <w:pPr>
        <w:spacing w:after="0" w:line="240" w:lineRule="auto"/>
      </w:pPr>
      <w:r>
        <w:separator/>
      </w:r>
    </w:p>
  </w:footnote>
  <w:footnote w:type="continuationSeparator" w:id="1">
    <w:p w:rsidR="00306388" w:rsidRDefault="00306388" w:rsidP="000712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A13E4"/>
    <w:multiLevelType w:val="hybridMultilevel"/>
    <w:tmpl w:val="8C5415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C446FD4"/>
    <w:multiLevelType w:val="multilevel"/>
    <w:tmpl w:val="C6462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12D02C5"/>
    <w:multiLevelType w:val="multilevel"/>
    <w:tmpl w:val="FFC4A0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F0A3B51"/>
    <w:multiLevelType w:val="multilevel"/>
    <w:tmpl w:val="9072FC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41423FC"/>
    <w:multiLevelType w:val="multilevel"/>
    <w:tmpl w:val="52FE5E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D8B2205"/>
    <w:multiLevelType w:val="multilevel"/>
    <w:tmpl w:val="BBAA00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92D61"/>
    <w:rsid w:val="00001122"/>
    <w:rsid w:val="00003EA7"/>
    <w:rsid w:val="00003F3A"/>
    <w:rsid w:val="00006E67"/>
    <w:rsid w:val="0000750F"/>
    <w:rsid w:val="000109AF"/>
    <w:rsid w:val="00020934"/>
    <w:rsid w:val="00030DF4"/>
    <w:rsid w:val="000337FB"/>
    <w:rsid w:val="00033BE8"/>
    <w:rsid w:val="00034190"/>
    <w:rsid w:val="0003522F"/>
    <w:rsid w:val="000454A3"/>
    <w:rsid w:val="00045785"/>
    <w:rsid w:val="0005173F"/>
    <w:rsid w:val="00071211"/>
    <w:rsid w:val="00073028"/>
    <w:rsid w:val="00081107"/>
    <w:rsid w:val="00087673"/>
    <w:rsid w:val="00093BA0"/>
    <w:rsid w:val="000A648D"/>
    <w:rsid w:val="000B1657"/>
    <w:rsid w:val="000B463D"/>
    <w:rsid w:val="000D7131"/>
    <w:rsid w:val="000E055D"/>
    <w:rsid w:val="000E0A14"/>
    <w:rsid w:val="000E4420"/>
    <w:rsid w:val="000F07AC"/>
    <w:rsid w:val="000F3E85"/>
    <w:rsid w:val="000F402B"/>
    <w:rsid w:val="00105F49"/>
    <w:rsid w:val="00116015"/>
    <w:rsid w:val="00116721"/>
    <w:rsid w:val="001249C1"/>
    <w:rsid w:val="00135216"/>
    <w:rsid w:val="00137588"/>
    <w:rsid w:val="00143759"/>
    <w:rsid w:val="00147106"/>
    <w:rsid w:val="00150C47"/>
    <w:rsid w:val="001655A8"/>
    <w:rsid w:val="00166315"/>
    <w:rsid w:val="00166F3C"/>
    <w:rsid w:val="00170937"/>
    <w:rsid w:val="00185C63"/>
    <w:rsid w:val="00191DED"/>
    <w:rsid w:val="001925CF"/>
    <w:rsid w:val="001947F7"/>
    <w:rsid w:val="001A0526"/>
    <w:rsid w:val="001A0778"/>
    <w:rsid w:val="001A599C"/>
    <w:rsid w:val="001A6396"/>
    <w:rsid w:val="001A6573"/>
    <w:rsid w:val="001B260B"/>
    <w:rsid w:val="001B507B"/>
    <w:rsid w:val="001C2839"/>
    <w:rsid w:val="001C2E0F"/>
    <w:rsid w:val="001C4D68"/>
    <w:rsid w:val="001C7723"/>
    <w:rsid w:val="001D1631"/>
    <w:rsid w:val="001D6B7D"/>
    <w:rsid w:val="001E551C"/>
    <w:rsid w:val="001F4FBC"/>
    <w:rsid w:val="001F63AE"/>
    <w:rsid w:val="001F6C45"/>
    <w:rsid w:val="001F6EA6"/>
    <w:rsid w:val="00206057"/>
    <w:rsid w:val="00210D4C"/>
    <w:rsid w:val="0021228F"/>
    <w:rsid w:val="00226C6E"/>
    <w:rsid w:val="00226C83"/>
    <w:rsid w:val="00230DB9"/>
    <w:rsid w:val="0023133B"/>
    <w:rsid w:val="00232158"/>
    <w:rsid w:val="00232FAD"/>
    <w:rsid w:val="002346BA"/>
    <w:rsid w:val="00236335"/>
    <w:rsid w:val="002366C7"/>
    <w:rsid w:val="00241CA5"/>
    <w:rsid w:val="00250475"/>
    <w:rsid w:val="00252014"/>
    <w:rsid w:val="002619D4"/>
    <w:rsid w:val="00267BE9"/>
    <w:rsid w:val="00280004"/>
    <w:rsid w:val="0028106F"/>
    <w:rsid w:val="00295A5B"/>
    <w:rsid w:val="002B6CFC"/>
    <w:rsid w:val="002C4BE4"/>
    <w:rsid w:val="002D37D6"/>
    <w:rsid w:val="002D569D"/>
    <w:rsid w:val="002E1453"/>
    <w:rsid w:val="002F0BAB"/>
    <w:rsid w:val="002F2724"/>
    <w:rsid w:val="002F6CF4"/>
    <w:rsid w:val="00300E3F"/>
    <w:rsid w:val="003054AC"/>
    <w:rsid w:val="00305D30"/>
    <w:rsid w:val="00306388"/>
    <w:rsid w:val="003076F0"/>
    <w:rsid w:val="00324E81"/>
    <w:rsid w:val="00327B37"/>
    <w:rsid w:val="00346475"/>
    <w:rsid w:val="00350B91"/>
    <w:rsid w:val="00350E04"/>
    <w:rsid w:val="00360DA7"/>
    <w:rsid w:val="0036297C"/>
    <w:rsid w:val="00362E59"/>
    <w:rsid w:val="0036432A"/>
    <w:rsid w:val="00365927"/>
    <w:rsid w:val="00367A0D"/>
    <w:rsid w:val="00373CDE"/>
    <w:rsid w:val="00380126"/>
    <w:rsid w:val="0038727B"/>
    <w:rsid w:val="003931E9"/>
    <w:rsid w:val="00393560"/>
    <w:rsid w:val="00395B37"/>
    <w:rsid w:val="00396684"/>
    <w:rsid w:val="00397954"/>
    <w:rsid w:val="003A3A08"/>
    <w:rsid w:val="003B0294"/>
    <w:rsid w:val="003B33D9"/>
    <w:rsid w:val="003B44EB"/>
    <w:rsid w:val="003B7ED5"/>
    <w:rsid w:val="003C5093"/>
    <w:rsid w:val="003E0594"/>
    <w:rsid w:val="003E1713"/>
    <w:rsid w:val="003E5174"/>
    <w:rsid w:val="003F289E"/>
    <w:rsid w:val="003F28D9"/>
    <w:rsid w:val="00402723"/>
    <w:rsid w:val="00410BE0"/>
    <w:rsid w:val="00413159"/>
    <w:rsid w:val="00421234"/>
    <w:rsid w:val="0043113B"/>
    <w:rsid w:val="0043347A"/>
    <w:rsid w:val="00440B97"/>
    <w:rsid w:val="00440F2A"/>
    <w:rsid w:val="00443407"/>
    <w:rsid w:val="00445270"/>
    <w:rsid w:val="0045019F"/>
    <w:rsid w:val="00452FF4"/>
    <w:rsid w:val="0045416D"/>
    <w:rsid w:val="00454D7E"/>
    <w:rsid w:val="00456C97"/>
    <w:rsid w:val="00457A99"/>
    <w:rsid w:val="004858FE"/>
    <w:rsid w:val="004877FE"/>
    <w:rsid w:val="0049110A"/>
    <w:rsid w:val="004926F5"/>
    <w:rsid w:val="00494336"/>
    <w:rsid w:val="004B0FE2"/>
    <w:rsid w:val="004B2AE5"/>
    <w:rsid w:val="004C0CCE"/>
    <w:rsid w:val="004C4CB3"/>
    <w:rsid w:val="004C705A"/>
    <w:rsid w:val="004D3B8C"/>
    <w:rsid w:val="004D67BF"/>
    <w:rsid w:val="004E12BD"/>
    <w:rsid w:val="004E215D"/>
    <w:rsid w:val="004E3AE8"/>
    <w:rsid w:val="004F0A57"/>
    <w:rsid w:val="004F34F6"/>
    <w:rsid w:val="0050051E"/>
    <w:rsid w:val="00505B04"/>
    <w:rsid w:val="00506B7A"/>
    <w:rsid w:val="005252AB"/>
    <w:rsid w:val="0052744A"/>
    <w:rsid w:val="00532213"/>
    <w:rsid w:val="00534A62"/>
    <w:rsid w:val="005450D6"/>
    <w:rsid w:val="00551E12"/>
    <w:rsid w:val="005543BE"/>
    <w:rsid w:val="0056330A"/>
    <w:rsid w:val="00567F85"/>
    <w:rsid w:val="00573064"/>
    <w:rsid w:val="00575AC9"/>
    <w:rsid w:val="0058135B"/>
    <w:rsid w:val="00590124"/>
    <w:rsid w:val="00593316"/>
    <w:rsid w:val="00593A45"/>
    <w:rsid w:val="005A62FA"/>
    <w:rsid w:val="005A6532"/>
    <w:rsid w:val="005B3F3E"/>
    <w:rsid w:val="005B6443"/>
    <w:rsid w:val="005B7A09"/>
    <w:rsid w:val="005D0B8F"/>
    <w:rsid w:val="005D1D54"/>
    <w:rsid w:val="005D399C"/>
    <w:rsid w:val="005D7291"/>
    <w:rsid w:val="005E6C91"/>
    <w:rsid w:val="005F066B"/>
    <w:rsid w:val="005F3AA4"/>
    <w:rsid w:val="006110FC"/>
    <w:rsid w:val="0061647F"/>
    <w:rsid w:val="00623C73"/>
    <w:rsid w:val="00641568"/>
    <w:rsid w:val="006419A5"/>
    <w:rsid w:val="00641D18"/>
    <w:rsid w:val="00642CEA"/>
    <w:rsid w:val="00652140"/>
    <w:rsid w:val="00656138"/>
    <w:rsid w:val="00656724"/>
    <w:rsid w:val="00657A99"/>
    <w:rsid w:val="006613A5"/>
    <w:rsid w:val="00664192"/>
    <w:rsid w:val="00676D36"/>
    <w:rsid w:val="0068012F"/>
    <w:rsid w:val="00680FBA"/>
    <w:rsid w:val="0068134F"/>
    <w:rsid w:val="00681F4F"/>
    <w:rsid w:val="0069649A"/>
    <w:rsid w:val="006A51CD"/>
    <w:rsid w:val="006B644B"/>
    <w:rsid w:val="006C0075"/>
    <w:rsid w:val="006C6312"/>
    <w:rsid w:val="006D154C"/>
    <w:rsid w:val="006D2AF4"/>
    <w:rsid w:val="006D432E"/>
    <w:rsid w:val="006D4B70"/>
    <w:rsid w:val="006D4CB9"/>
    <w:rsid w:val="006D56E7"/>
    <w:rsid w:val="006F453D"/>
    <w:rsid w:val="006F729B"/>
    <w:rsid w:val="007164E6"/>
    <w:rsid w:val="0073021F"/>
    <w:rsid w:val="0073317F"/>
    <w:rsid w:val="00737956"/>
    <w:rsid w:val="00741E37"/>
    <w:rsid w:val="007444FA"/>
    <w:rsid w:val="00752C4F"/>
    <w:rsid w:val="00755E88"/>
    <w:rsid w:val="00757CF5"/>
    <w:rsid w:val="00757E4B"/>
    <w:rsid w:val="00761C71"/>
    <w:rsid w:val="00763575"/>
    <w:rsid w:val="00763B3C"/>
    <w:rsid w:val="00766B9E"/>
    <w:rsid w:val="00772EB9"/>
    <w:rsid w:val="007741AC"/>
    <w:rsid w:val="007742D6"/>
    <w:rsid w:val="00785BDD"/>
    <w:rsid w:val="007B40E7"/>
    <w:rsid w:val="007B51DB"/>
    <w:rsid w:val="007B6483"/>
    <w:rsid w:val="007B6821"/>
    <w:rsid w:val="007C38FB"/>
    <w:rsid w:val="007E1DFE"/>
    <w:rsid w:val="007E3CC5"/>
    <w:rsid w:val="007E3EFD"/>
    <w:rsid w:val="007E4964"/>
    <w:rsid w:val="007E5E59"/>
    <w:rsid w:val="007F0383"/>
    <w:rsid w:val="007F2518"/>
    <w:rsid w:val="007F41BF"/>
    <w:rsid w:val="007F4276"/>
    <w:rsid w:val="007F596C"/>
    <w:rsid w:val="007F789F"/>
    <w:rsid w:val="00802F29"/>
    <w:rsid w:val="00803A37"/>
    <w:rsid w:val="008059E8"/>
    <w:rsid w:val="00810F74"/>
    <w:rsid w:val="00813017"/>
    <w:rsid w:val="00815846"/>
    <w:rsid w:val="00815A64"/>
    <w:rsid w:val="00817596"/>
    <w:rsid w:val="0082519C"/>
    <w:rsid w:val="00832C9C"/>
    <w:rsid w:val="0084689D"/>
    <w:rsid w:val="00857304"/>
    <w:rsid w:val="00864AF9"/>
    <w:rsid w:val="00864B69"/>
    <w:rsid w:val="008779F8"/>
    <w:rsid w:val="00884DC4"/>
    <w:rsid w:val="00886D47"/>
    <w:rsid w:val="008963CA"/>
    <w:rsid w:val="008A0F92"/>
    <w:rsid w:val="008B13B5"/>
    <w:rsid w:val="008B15FE"/>
    <w:rsid w:val="008B2B11"/>
    <w:rsid w:val="008C2FBB"/>
    <w:rsid w:val="008C5F8F"/>
    <w:rsid w:val="008C77C6"/>
    <w:rsid w:val="008D0641"/>
    <w:rsid w:val="008D732C"/>
    <w:rsid w:val="008E05B0"/>
    <w:rsid w:val="008E05F9"/>
    <w:rsid w:val="008F3EE1"/>
    <w:rsid w:val="00902043"/>
    <w:rsid w:val="00910F3E"/>
    <w:rsid w:val="0092036E"/>
    <w:rsid w:val="0092066C"/>
    <w:rsid w:val="00922FF8"/>
    <w:rsid w:val="00924C88"/>
    <w:rsid w:val="00925FA4"/>
    <w:rsid w:val="0093045F"/>
    <w:rsid w:val="00931E49"/>
    <w:rsid w:val="00932EB8"/>
    <w:rsid w:val="00933943"/>
    <w:rsid w:val="00951141"/>
    <w:rsid w:val="0096292E"/>
    <w:rsid w:val="00966F73"/>
    <w:rsid w:val="00980B6A"/>
    <w:rsid w:val="00983F56"/>
    <w:rsid w:val="0099156E"/>
    <w:rsid w:val="009A17C8"/>
    <w:rsid w:val="009A3552"/>
    <w:rsid w:val="009A62FF"/>
    <w:rsid w:val="009A6C7C"/>
    <w:rsid w:val="009A7F3D"/>
    <w:rsid w:val="009B07B2"/>
    <w:rsid w:val="009B6230"/>
    <w:rsid w:val="009D3BB2"/>
    <w:rsid w:val="009E0BC3"/>
    <w:rsid w:val="009E597C"/>
    <w:rsid w:val="009F28FC"/>
    <w:rsid w:val="00A01825"/>
    <w:rsid w:val="00A074A8"/>
    <w:rsid w:val="00A2510A"/>
    <w:rsid w:val="00A32117"/>
    <w:rsid w:val="00A40CA2"/>
    <w:rsid w:val="00A44BE0"/>
    <w:rsid w:val="00A47FAA"/>
    <w:rsid w:val="00A5262F"/>
    <w:rsid w:val="00A57407"/>
    <w:rsid w:val="00A6165D"/>
    <w:rsid w:val="00A70516"/>
    <w:rsid w:val="00A8458E"/>
    <w:rsid w:val="00A91377"/>
    <w:rsid w:val="00AA2B8A"/>
    <w:rsid w:val="00AA5E77"/>
    <w:rsid w:val="00AB2F72"/>
    <w:rsid w:val="00AB5BBA"/>
    <w:rsid w:val="00AB60D9"/>
    <w:rsid w:val="00AD0A45"/>
    <w:rsid w:val="00AD3106"/>
    <w:rsid w:val="00AD4FAF"/>
    <w:rsid w:val="00AD5225"/>
    <w:rsid w:val="00AD7187"/>
    <w:rsid w:val="00AE5680"/>
    <w:rsid w:val="00AE704E"/>
    <w:rsid w:val="00AE77E6"/>
    <w:rsid w:val="00AF0A50"/>
    <w:rsid w:val="00AF2F2D"/>
    <w:rsid w:val="00AF3E6C"/>
    <w:rsid w:val="00B05A11"/>
    <w:rsid w:val="00B124A0"/>
    <w:rsid w:val="00B1298F"/>
    <w:rsid w:val="00B20CA0"/>
    <w:rsid w:val="00B3107A"/>
    <w:rsid w:val="00B3260E"/>
    <w:rsid w:val="00B33967"/>
    <w:rsid w:val="00B349CD"/>
    <w:rsid w:val="00B360A2"/>
    <w:rsid w:val="00B37A64"/>
    <w:rsid w:val="00B469D6"/>
    <w:rsid w:val="00B55907"/>
    <w:rsid w:val="00B57183"/>
    <w:rsid w:val="00B61178"/>
    <w:rsid w:val="00B62EEC"/>
    <w:rsid w:val="00B91172"/>
    <w:rsid w:val="00BA12B5"/>
    <w:rsid w:val="00BA2B54"/>
    <w:rsid w:val="00BB247E"/>
    <w:rsid w:val="00BB5593"/>
    <w:rsid w:val="00BC4C50"/>
    <w:rsid w:val="00BC6887"/>
    <w:rsid w:val="00BD16DA"/>
    <w:rsid w:val="00BD2389"/>
    <w:rsid w:val="00BD53C6"/>
    <w:rsid w:val="00BE3CD4"/>
    <w:rsid w:val="00BE5E93"/>
    <w:rsid w:val="00BF705A"/>
    <w:rsid w:val="00C00999"/>
    <w:rsid w:val="00C01BA6"/>
    <w:rsid w:val="00C21693"/>
    <w:rsid w:val="00C42E71"/>
    <w:rsid w:val="00C53797"/>
    <w:rsid w:val="00C54669"/>
    <w:rsid w:val="00C6165D"/>
    <w:rsid w:val="00C631B6"/>
    <w:rsid w:val="00C66E2C"/>
    <w:rsid w:val="00C707BD"/>
    <w:rsid w:val="00C716A9"/>
    <w:rsid w:val="00C83C8E"/>
    <w:rsid w:val="00CA2EBC"/>
    <w:rsid w:val="00CA6F24"/>
    <w:rsid w:val="00CB00B0"/>
    <w:rsid w:val="00CB3C2C"/>
    <w:rsid w:val="00CB6A46"/>
    <w:rsid w:val="00CC31C0"/>
    <w:rsid w:val="00CC5FA2"/>
    <w:rsid w:val="00CC6311"/>
    <w:rsid w:val="00CE6F75"/>
    <w:rsid w:val="00CF39A0"/>
    <w:rsid w:val="00CF666E"/>
    <w:rsid w:val="00D011A0"/>
    <w:rsid w:val="00D169EA"/>
    <w:rsid w:val="00D2113D"/>
    <w:rsid w:val="00D22058"/>
    <w:rsid w:val="00D31C38"/>
    <w:rsid w:val="00D41EC8"/>
    <w:rsid w:val="00D5522E"/>
    <w:rsid w:val="00D5695D"/>
    <w:rsid w:val="00D602AD"/>
    <w:rsid w:val="00D60745"/>
    <w:rsid w:val="00D617C4"/>
    <w:rsid w:val="00D657AC"/>
    <w:rsid w:val="00D70011"/>
    <w:rsid w:val="00D70939"/>
    <w:rsid w:val="00D72CE0"/>
    <w:rsid w:val="00D82DC0"/>
    <w:rsid w:val="00D9041F"/>
    <w:rsid w:val="00D90777"/>
    <w:rsid w:val="00D92775"/>
    <w:rsid w:val="00D96387"/>
    <w:rsid w:val="00D97A0D"/>
    <w:rsid w:val="00DA066C"/>
    <w:rsid w:val="00DA15AC"/>
    <w:rsid w:val="00DA7CFA"/>
    <w:rsid w:val="00DB1ED5"/>
    <w:rsid w:val="00DB29B1"/>
    <w:rsid w:val="00DB7AAD"/>
    <w:rsid w:val="00DC2D17"/>
    <w:rsid w:val="00DC430B"/>
    <w:rsid w:val="00DD10B8"/>
    <w:rsid w:val="00DD2BAD"/>
    <w:rsid w:val="00DF307F"/>
    <w:rsid w:val="00E00F4F"/>
    <w:rsid w:val="00E0783C"/>
    <w:rsid w:val="00E14637"/>
    <w:rsid w:val="00E1672E"/>
    <w:rsid w:val="00E20530"/>
    <w:rsid w:val="00E23C47"/>
    <w:rsid w:val="00E31138"/>
    <w:rsid w:val="00E31887"/>
    <w:rsid w:val="00E36DB9"/>
    <w:rsid w:val="00E4776E"/>
    <w:rsid w:val="00E514D5"/>
    <w:rsid w:val="00E63FA3"/>
    <w:rsid w:val="00E73627"/>
    <w:rsid w:val="00E7450D"/>
    <w:rsid w:val="00E74C02"/>
    <w:rsid w:val="00E8185E"/>
    <w:rsid w:val="00E81F5B"/>
    <w:rsid w:val="00E82DA4"/>
    <w:rsid w:val="00E91313"/>
    <w:rsid w:val="00E91C0B"/>
    <w:rsid w:val="00E927C3"/>
    <w:rsid w:val="00E92D61"/>
    <w:rsid w:val="00E9523F"/>
    <w:rsid w:val="00EA361B"/>
    <w:rsid w:val="00EA56B0"/>
    <w:rsid w:val="00EA6D3B"/>
    <w:rsid w:val="00EB3721"/>
    <w:rsid w:val="00EB7BDD"/>
    <w:rsid w:val="00EC4A90"/>
    <w:rsid w:val="00ED1384"/>
    <w:rsid w:val="00ED429F"/>
    <w:rsid w:val="00EE3A5A"/>
    <w:rsid w:val="00EE416F"/>
    <w:rsid w:val="00EF05C3"/>
    <w:rsid w:val="00EF0FA5"/>
    <w:rsid w:val="00EF756E"/>
    <w:rsid w:val="00F2713F"/>
    <w:rsid w:val="00F31FBD"/>
    <w:rsid w:val="00F325E4"/>
    <w:rsid w:val="00F336AE"/>
    <w:rsid w:val="00F4115F"/>
    <w:rsid w:val="00F603A3"/>
    <w:rsid w:val="00F60993"/>
    <w:rsid w:val="00F617ED"/>
    <w:rsid w:val="00F66600"/>
    <w:rsid w:val="00F72C62"/>
    <w:rsid w:val="00F92182"/>
    <w:rsid w:val="00F95BD3"/>
    <w:rsid w:val="00F960D7"/>
    <w:rsid w:val="00FA0A25"/>
    <w:rsid w:val="00FA3C06"/>
    <w:rsid w:val="00FA6996"/>
    <w:rsid w:val="00FB18E8"/>
    <w:rsid w:val="00FB28B6"/>
    <w:rsid w:val="00FB657D"/>
    <w:rsid w:val="00FB7874"/>
    <w:rsid w:val="00FD4830"/>
    <w:rsid w:val="00FF2B8D"/>
    <w:rsid w:val="00FF2C08"/>
  </w:rsids>
  <m:mathPr>
    <m:mathFont m:val="Cambria Math"/>
    <m:brkBin m:val="before"/>
    <m:brkBinSub m:val="--"/>
    <m:smallFrac/>
    <m:dispDef/>
    <m:lMargin m:val="0"/>
    <m:rMargin m:val="0"/>
    <m:defJc m:val="centerGroup"/>
    <m:wrapIndent m:val="1440"/>
    <m:intLim m:val="subSup"/>
    <m:naryLim m:val="undOvr"/>
  </m:mathPr>
  <w:themeFontLang w:val="en-US" w:bidi="kn-I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30B"/>
  </w:style>
  <w:style w:type="paragraph" w:styleId="Heading3">
    <w:name w:val="heading 3"/>
    <w:basedOn w:val="Normal"/>
    <w:next w:val="Normal"/>
    <w:link w:val="Heading3Char"/>
    <w:qFormat/>
    <w:rsid w:val="008B13B5"/>
    <w:pPr>
      <w:keepNext/>
      <w:spacing w:after="0" w:line="480" w:lineRule="auto"/>
      <w:outlineLvl w:val="2"/>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2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211"/>
  </w:style>
  <w:style w:type="paragraph" w:styleId="Footer">
    <w:name w:val="footer"/>
    <w:basedOn w:val="Normal"/>
    <w:link w:val="FooterChar"/>
    <w:uiPriority w:val="99"/>
    <w:unhideWhenUsed/>
    <w:rsid w:val="000712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211"/>
  </w:style>
  <w:style w:type="paragraph" w:styleId="BalloonText">
    <w:name w:val="Balloon Text"/>
    <w:basedOn w:val="Normal"/>
    <w:link w:val="BalloonTextChar"/>
    <w:uiPriority w:val="99"/>
    <w:semiHidden/>
    <w:unhideWhenUsed/>
    <w:rsid w:val="00CB3C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3C2C"/>
    <w:rPr>
      <w:rFonts w:ascii="Tahoma" w:hAnsi="Tahoma" w:cs="Tahoma"/>
      <w:sz w:val="16"/>
      <w:szCs w:val="16"/>
    </w:rPr>
  </w:style>
  <w:style w:type="character" w:styleId="PlaceholderText">
    <w:name w:val="Placeholder Text"/>
    <w:basedOn w:val="DefaultParagraphFont"/>
    <w:uiPriority w:val="99"/>
    <w:semiHidden/>
    <w:rsid w:val="0000750F"/>
    <w:rPr>
      <w:color w:val="808080"/>
    </w:rPr>
  </w:style>
  <w:style w:type="table" w:styleId="TableGrid">
    <w:name w:val="Table Grid"/>
    <w:basedOn w:val="TableNormal"/>
    <w:uiPriority w:val="59"/>
    <w:rsid w:val="00E952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8B13B5"/>
    <w:rPr>
      <w:rFonts w:ascii="Times New Roman" w:eastAsia="Times New Roman" w:hAnsi="Times New Roman" w:cs="Times New Roman"/>
      <w:b/>
      <w:bCs/>
      <w:sz w:val="24"/>
      <w:szCs w:val="24"/>
    </w:rPr>
  </w:style>
  <w:style w:type="paragraph" w:styleId="NoSpacing">
    <w:name w:val="No Spacing"/>
    <w:link w:val="NoSpacingChar"/>
    <w:uiPriority w:val="1"/>
    <w:qFormat/>
    <w:rsid w:val="008B13B5"/>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8B13B5"/>
    <w:rPr>
      <w:rFonts w:ascii="Calibri" w:eastAsia="Calibri" w:hAnsi="Calibri" w:cs="Times New Roman"/>
    </w:rPr>
  </w:style>
  <w:style w:type="character" w:customStyle="1" w:styleId="st">
    <w:name w:val="st"/>
    <w:basedOn w:val="DefaultParagraphFont"/>
    <w:rsid w:val="008B13B5"/>
  </w:style>
  <w:style w:type="character" w:styleId="Emphasis">
    <w:name w:val="Emphasis"/>
    <w:basedOn w:val="DefaultParagraphFont"/>
    <w:uiPriority w:val="20"/>
    <w:qFormat/>
    <w:rsid w:val="008B13B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ngentaconnect.com/content/ben/coc;jsessionid=di28pjfk66or2.alexandra"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16</Pages>
  <Words>4597</Words>
  <Characters>26207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 Scorpian</dc:creator>
  <cp:lastModifiedBy>Zaheer Mughal</cp:lastModifiedBy>
  <cp:revision>169</cp:revision>
  <dcterms:created xsi:type="dcterms:W3CDTF">2013-09-01T21:13:00Z</dcterms:created>
  <dcterms:modified xsi:type="dcterms:W3CDTF">2013-09-25T09:59:00Z</dcterms:modified>
</cp:coreProperties>
</file>